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B52C06" w:rsidRDefault="00E9721C" w:rsidP="003D02DD">
      <w:pPr>
        <w:rPr>
          <w:rStyle w:val="Heading2Char"/>
          <w:rFonts w:ascii="Times New Roman" w:hAnsi="Times New Roman" w:cs="Times New Roman"/>
          <w:szCs w:val="24"/>
          <w:lang w:val="en-ZA"/>
        </w:rPr>
      </w:pPr>
      <w:bookmarkStart w:id="0" w:name="_GoBack"/>
      <w:bookmarkEnd w:id="0"/>
      <w:r w:rsidRPr="0019560C">
        <w:rPr>
          <w:rStyle w:val="Heading2Char"/>
          <w:rFonts w:ascii="Times New Roman" w:hAnsi="Times New Roman" w:cs="Times New Roman"/>
          <w:szCs w:val="24"/>
          <w:u w:val="single"/>
        </w:rPr>
        <w:t>Category</w:t>
      </w:r>
      <w:r w:rsidR="00176228" w:rsidRPr="0019560C">
        <w:rPr>
          <w:rStyle w:val="Heading2Char"/>
          <w:rFonts w:ascii="Times New Roman" w:hAnsi="Times New Roman" w:cs="Times New Roman"/>
          <w:b w:val="0"/>
          <w:szCs w:val="24"/>
        </w:rPr>
        <w:t xml:space="preserve">: </w:t>
      </w:r>
      <w:r w:rsidR="009F6628">
        <w:rPr>
          <w:rFonts w:ascii="Times New Roman" w:eastAsiaTheme="majorEastAsia" w:hAnsi="Times New Roman"/>
          <w:b/>
          <w:bCs/>
          <w:smallCaps/>
          <w:color w:val="000000" w:themeColor="text1"/>
          <w:sz w:val="24"/>
          <w:szCs w:val="24"/>
          <w:lang w:val="en-US"/>
        </w:rPr>
        <w:t>Obligation to Protect Rights of Expression and A</w:t>
      </w:r>
      <w:r w:rsidR="00B52C06" w:rsidRPr="00B52C06">
        <w:rPr>
          <w:rFonts w:ascii="Times New Roman" w:eastAsiaTheme="majorEastAsia" w:hAnsi="Times New Roman"/>
          <w:b/>
          <w:bCs/>
          <w:smallCaps/>
          <w:color w:val="000000" w:themeColor="text1"/>
          <w:sz w:val="24"/>
          <w:szCs w:val="24"/>
          <w:lang w:val="en-US"/>
        </w:rPr>
        <w:t>ssociation</w:t>
      </w:r>
    </w:p>
    <w:p w:rsidR="00E9721C" w:rsidRPr="0019560C" w:rsidRDefault="00E9721C" w:rsidP="003D02DD">
      <w:pPr>
        <w:rPr>
          <w:rStyle w:val="Heading2Char"/>
          <w:rFonts w:ascii="Times New Roman" w:hAnsi="Times New Roman" w:cs="Times New Roman"/>
          <w:szCs w:val="24"/>
        </w:rPr>
      </w:pPr>
      <w:r w:rsidRPr="0019560C">
        <w:rPr>
          <w:rStyle w:val="Heading2Char"/>
          <w:rFonts w:ascii="Times New Roman" w:hAnsi="Times New Roman" w:cs="Times New Roman"/>
          <w:szCs w:val="24"/>
          <w:u w:val="single"/>
        </w:rPr>
        <w:t>Sub-Category</w:t>
      </w:r>
      <w:r w:rsidR="00176228" w:rsidRPr="0019560C">
        <w:rPr>
          <w:rStyle w:val="Heading2Char"/>
          <w:rFonts w:ascii="Times New Roman" w:hAnsi="Times New Roman" w:cs="Times New Roman"/>
          <w:b w:val="0"/>
          <w:szCs w:val="24"/>
        </w:rPr>
        <w:t xml:space="preserve">: </w:t>
      </w:r>
      <w:r w:rsidR="00D02B31" w:rsidRPr="0019560C">
        <w:rPr>
          <w:rStyle w:val="Heading2Char"/>
          <w:rFonts w:ascii="Times New Roman" w:hAnsi="Times New Roman" w:cs="Times New Roman"/>
          <w:szCs w:val="24"/>
        </w:rPr>
        <w:t>Protection of Environmental Human Rights Defenders</w:t>
      </w:r>
    </w:p>
    <w:p w:rsidR="00597513" w:rsidRPr="00597513" w:rsidRDefault="00597513" w:rsidP="003D02DD">
      <w:pPr>
        <w:pStyle w:val="NoSpacing"/>
        <w:spacing w:after="200" w:line="276" w:lineRule="auto"/>
        <w:ind w:left="0" w:firstLine="0"/>
        <w:contextualSpacing w:val="0"/>
        <w:rPr>
          <w:rStyle w:val="Heading2Char"/>
          <w:rFonts w:ascii="Times New Roman" w:hAnsi="Times New Roman" w:cs="Times New Roman"/>
          <w:szCs w:val="24"/>
        </w:rPr>
      </w:pPr>
      <w:r>
        <w:rPr>
          <w:rStyle w:val="Heading2Char"/>
          <w:rFonts w:ascii="Times New Roman" w:hAnsi="Times New Roman" w:cs="Times New Roman"/>
          <w:szCs w:val="24"/>
          <w:u w:val="single"/>
        </w:rPr>
        <w:t>Name of Good Practice</w:t>
      </w:r>
      <w:r>
        <w:rPr>
          <w:rStyle w:val="Heading2Char"/>
          <w:rFonts w:ascii="Times New Roman" w:hAnsi="Times New Roman" w:cs="Times New Roman"/>
          <w:szCs w:val="24"/>
        </w:rPr>
        <w:t xml:space="preserve">: </w:t>
      </w:r>
      <w:r w:rsidR="00D24EB0">
        <w:rPr>
          <w:rStyle w:val="Heading2Char"/>
          <w:rFonts w:ascii="Times New Roman" w:hAnsi="Times New Roman" w:cs="Times New Roman"/>
          <w:szCs w:val="24"/>
        </w:rPr>
        <w:t xml:space="preserve">The </w:t>
      </w:r>
      <w:r w:rsidR="00D24EB0">
        <w:rPr>
          <w:rFonts w:eastAsiaTheme="majorEastAsia" w:cs="Times New Roman"/>
          <w:b/>
          <w:bCs/>
          <w:smallCaps/>
          <w:color w:val="000000" w:themeColor="text1"/>
          <w:szCs w:val="24"/>
        </w:rPr>
        <w:t>Goldman Environmental Prize for Grassroots Environmenta</w:t>
      </w:r>
      <w:r w:rsidR="00A0712A">
        <w:rPr>
          <w:rFonts w:eastAsiaTheme="majorEastAsia" w:cs="Times New Roman"/>
          <w:b/>
          <w:bCs/>
          <w:smallCaps/>
          <w:color w:val="000000" w:themeColor="text1"/>
          <w:szCs w:val="24"/>
        </w:rPr>
        <w:t>list</w:t>
      </w:r>
      <w:r w:rsidR="00BD46E0">
        <w:rPr>
          <w:rFonts w:eastAsiaTheme="majorEastAsia" w:cs="Times New Roman"/>
          <w:b/>
          <w:bCs/>
          <w:smallCaps/>
          <w:color w:val="000000" w:themeColor="text1"/>
          <w:szCs w:val="24"/>
        </w:rPr>
        <w:t>s</w:t>
      </w:r>
    </w:p>
    <w:p w:rsidR="0019560C" w:rsidRPr="0019560C" w:rsidRDefault="0019560C" w:rsidP="003D02DD">
      <w:pPr>
        <w:pStyle w:val="NoSpacing"/>
        <w:spacing w:after="200" w:line="276" w:lineRule="auto"/>
        <w:ind w:left="0" w:firstLine="0"/>
        <w:contextualSpacing w:val="0"/>
        <w:rPr>
          <w:rFonts w:cs="Times New Roman"/>
          <w:szCs w:val="24"/>
        </w:rPr>
      </w:pPr>
      <w:r w:rsidRPr="00597513">
        <w:rPr>
          <w:rStyle w:val="Heading2Char"/>
          <w:rFonts w:ascii="Times New Roman" w:hAnsi="Times New Roman" w:cs="Times New Roman"/>
          <w:szCs w:val="24"/>
        </w:rPr>
        <w:t>Implementing Actors:</w:t>
      </w:r>
      <w:r>
        <w:rPr>
          <w:rStyle w:val="Heading2Char"/>
          <w:rFonts w:ascii="Times New Roman" w:hAnsi="Times New Roman" w:cs="Times New Roman"/>
          <w:szCs w:val="24"/>
        </w:rPr>
        <w:t xml:space="preserve"> </w:t>
      </w:r>
      <w:r w:rsidR="00BF5E21">
        <w:rPr>
          <w:rFonts w:eastAsiaTheme="majorEastAsia" w:cs="Times New Roman"/>
          <w:bCs/>
          <w:color w:val="000000" w:themeColor="text1"/>
          <w:szCs w:val="24"/>
        </w:rPr>
        <w:t xml:space="preserve">Civil Society </w:t>
      </w:r>
      <w:r w:rsidR="00CE5F83" w:rsidRPr="00BF5E21">
        <w:rPr>
          <w:rFonts w:eastAsiaTheme="majorEastAsia" w:cs="Times New Roman"/>
          <w:bCs/>
          <w:color w:val="000000" w:themeColor="text1"/>
          <w:szCs w:val="24"/>
        </w:rPr>
        <w:t>O</w:t>
      </w:r>
      <w:r w:rsidR="00BF5E21">
        <w:rPr>
          <w:rFonts w:eastAsiaTheme="majorEastAsia" w:cs="Times New Roman"/>
          <w:bCs/>
          <w:color w:val="000000" w:themeColor="text1"/>
          <w:szCs w:val="24"/>
        </w:rPr>
        <w:t xml:space="preserve">rganisation: </w:t>
      </w:r>
      <w:r w:rsidR="00A0712A">
        <w:rPr>
          <w:rFonts w:eastAsiaTheme="majorEastAsia" w:cs="Times New Roman"/>
          <w:bCs/>
          <w:color w:val="000000" w:themeColor="text1"/>
          <w:szCs w:val="24"/>
        </w:rPr>
        <w:t>The Goldman Prize</w:t>
      </w:r>
    </w:p>
    <w:p w:rsidR="0019560C" w:rsidRPr="0019560C" w:rsidRDefault="0019560C" w:rsidP="003D02DD">
      <w:pPr>
        <w:pStyle w:val="NoSpacing"/>
        <w:spacing w:after="200" w:line="276" w:lineRule="auto"/>
        <w:ind w:left="0" w:firstLine="0"/>
        <w:contextualSpacing w:val="0"/>
        <w:rPr>
          <w:rFonts w:cs="Times New Roman"/>
          <w:szCs w:val="24"/>
        </w:rPr>
      </w:pPr>
      <w:r w:rsidRPr="0019560C">
        <w:rPr>
          <w:rStyle w:val="Heading2Char"/>
          <w:rFonts w:ascii="Times New Roman" w:hAnsi="Times New Roman" w:cs="Times New Roman"/>
          <w:szCs w:val="24"/>
        </w:rPr>
        <w:t>Location:</w:t>
      </w:r>
      <w:r w:rsidRPr="0019560C">
        <w:rPr>
          <w:rFonts w:cs="Times New Roman"/>
          <w:szCs w:val="24"/>
        </w:rPr>
        <w:t xml:space="preserve"> </w:t>
      </w:r>
      <w:r w:rsidR="00C623F8">
        <w:rPr>
          <w:rFonts w:cs="Times New Roman"/>
          <w:szCs w:val="24"/>
        </w:rPr>
        <w:t>Global</w:t>
      </w:r>
    </w:p>
    <w:p w:rsidR="0019560C" w:rsidRPr="0019560C" w:rsidRDefault="0019560C" w:rsidP="003D02DD">
      <w:pPr>
        <w:pStyle w:val="NoSpacing"/>
        <w:spacing w:after="200" w:line="276" w:lineRule="auto"/>
        <w:ind w:left="0" w:firstLine="0"/>
        <w:contextualSpacing w:val="0"/>
        <w:rPr>
          <w:rFonts w:cs="Times New Roman"/>
          <w:szCs w:val="24"/>
        </w:rPr>
      </w:pPr>
      <w:r w:rsidRPr="0019560C">
        <w:rPr>
          <w:rStyle w:val="Heading2Char"/>
          <w:rFonts w:ascii="Times New Roman" w:hAnsi="Times New Roman" w:cs="Times New Roman"/>
          <w:szCs w:val="24"/>
        </w:rPr>
        <w:t>Key Words</w:t>
      </w:r>
      <w:r w:rsidRPr="0019560C">
        <w:rPr>
          <w:rFonts w:cs="Times New Roman"/>
          <w:szCs w:val="24"/>
        </w:rPr>
        <w:t xml:space="preserve">: Advocacy, </w:t>
      </w:r>
      <w:r w:rsidR="000E57EF">
        <w:rPr>
          <w:rFonts w:cs="Times New Roman"/>
          <w:szCs w:val="24"/>
        </w:rPr>
        <w:t xml:space="preserve">Awareness Raising, </w:t>
      </w:r>
      <w:r w:rsidRPr="0019560C">
        <w:rPr>
          <w:rFonts w:cs="Times New Roman"/>
          <w:szCs w:val="24"/>
        </w:rPr>
        <w:t>Environmental Human Rights Defenders,</w:t>
      </w:r>
      <w:r w:rsidR="00582065" w:rsidRPr="00582065">
        <w:rPr>
          <w:rFonts w:cs="Times New Roman"/>
          <w:szCs w:val="24"/>
        </w:rPr>
        <w:t xml:space="preserve"> </w:t>
      </w:r>
      <w:r w:rsidR="00582065">
        <w:rPr>
          <w:rFonts w:cs="Times New Roman"/>
          <w:szCs w:val="24"/>
        </w:rPr>
        <w:t xml:space="preserve">Indigenous, </w:t>
      </w:r>
      <w:r w:rsidR="00582065" w:rsidRPr="0019560C">
        <w:rPr>
          <w:rFonts w:cs="Times New Roman"/>
          <w:szCs w:val="24"/>
        </w:rPr>
        <w:t>Network</w:t>
      </w:r>
      <w:r w:rsidR="00582065">
        <w:rPr>
          <w:rFonts w:cs="Times New Roman"/>
          <w:szCs w:val="24"/>
        </w:rPr>
        <w:t xml:space="preserve">, </w:t>
      </w:r>
      <w:r w:rsidR="00A0712A">
        <w:rPr>
          <w:rFonts w:cs="Times New Roman"/>
          <w:szCs w:val="24"/>
        </w:rPr>
        <w:t>Support</w:t>
      </w:r>
    </w:p>
    <w:p w:rsidR="000E57EF" w:rsidRDefault="0019560C" w:rsidP="00CE5F83">
      <w:pPr>
        <w:pStyle w:val="NoSpacing"/>
        <w:spacing w:after="200" w:line="276" w:lineRule="auto"/>
        <w:ind w:left="0" w:firstLine="0"/>
        <w:contextualSpacing w:val="0"/>
      </w:pPr>
      <w:r w:rsidRPr="0019560C">
        <w:rPr>
          <w:rStyle w:val="Heading2Char"/>
          <w:rFonts w:ascii="Times New Roman" w:hAnsi="Times New Roman" w:cs="Times New Roman"/>
          <w:szCs w:val="24"/>
        </w:rPr>
        <w:t>Description:</w:t>
      </w:r>
      <w:r w:rsidR="000E57EF">
        <w:rPr>
          <w:rStyle w:val="Heading2Char"/>
          <w:rFonts w:ascii="Times New Roman" w:hAnsi="Times New Roman" w:cs="Times New Roman"/>
          <w:szCs w:val="24"/>
        </w:rPr>
        <w:t xml:space="preserve"> </w:t>
      </w:r>
      <w:r w:rsidR="000E57EF">
        <w:t xml:space="preserve"> For the past 25 years, the Goldman Environmental Prize has honoured grassroots environmentalist</w:t>
      </w:r>
      <w:r w:rsidR="00BD46E0">
        <w:t>s</w:t>
      </w:r>
      <w:r w:rsidR="000E57EF">
        <w:t xml:space="preserve"> from</w:t>
      </w:r>
      <w:r w:rsidR="000E57EF" w:rsidRPr="000E57EF">
        <w:t xml:space="preserve"> Africa, Asia, Europe, Islands and Island Nations, North America, and South and Central America. The Prize</w:t>
      </w:r>
      <w:r w:rsidR="000E57EF">
        <w:t>, which awards each recipient $175,000 USD,</w:t>
      </w:r>
      <w:r w:rsidR="000E57EF" w:rsidRPr="000E57EF">
        <w:t xml:space="preserve"> recognizes individuals for sustained and significant efforts to protect and e</w:t>
      </w:r>
      <w:r w:rsidR="000E57EF">
        <w:t xml:space="preserve">nhance the natural environment.  </w:t>
      </w:r>
      <w:r w:rsidR="000E57EF" w:rsidRPr="000E57EF">
        <w:t xml:space="preserve">The </w:t>
      </w:r>
      <w:r w:rsidR="000E57EF">
        <w:t>Goldman Prize views grassroots</w:t>
      </w:r>
      <w:r w:rsidR="000E57EF" w:rsidRPr="000E57EF">
        <w:t xml:space="preserve"> leaders as </w:t>
      </w:r>
      <w:r w:rsidR="000E57EF">
        <w:t>“</w:t>
      </w:r>
      <w:r w:rsidR="000E57EF" w:rsidRPr="000E57EF">
        <w:t>those involved in local efforts, where positive change is created through community or citizen participation in the issues that affect them.</w:t>
      </w:r>
      <w:r w:rsidR="000E57EF">
        <w:t xml:space="preserve">” According to the </w:t>
      </w:r>
      <w:r w:rsidR="000E57EF" w:rsidRPr="000E57EF">
        <w:t>Goldman Prize</w:t>
      </w:r>
      <w:r w:rsidR="00BD46E0">
        <w:t>,</w:t>
      </w:r>
      <w:r w:rsidR="000E57EF" w:rsidRPr="000E57EF">
        <w:t xml:space="preserve"> </w:t>
      </w:r>
      <w:r w:rsidR="000E57EF">
        <w:t>“</w:t>
      </w:r>
      <w:r w:rsidR="000E57EF" w:rsidRPr="000E57EF">
        <w:t>recipients often focus on protecting endangered ecosystems and species, combating destructive development projects, promoting sustainability, influencing environmental policies and striving for environmental justice. Prize recipients are often women and men from isolated villages or inner cities who chose to take great personal risks to safeguard the environment.</w:t>
      </w:r>
      <w:r w:rsidR="000E57EF">
        <w:t xml:space="preserve">”  </w:t>
      </w:r>
      <w:r w:rsidR="000E57EF" w:rsidRPr="000E57EF">
        <w:t xml:space="preserve">Prize recipients </w:t>
      </w:r>
      <w:r w:rsidR="000E57EF">
        <w:t xml:space="preserve">also </w:t>
      </w:r>
      <w:r w:rsidR="000E57EF" w:rsidRPr="000E57EF">
        <w:t>participate in a 10-day tour of San Francisco and Washington</w:t>
      </w:r>
      <w:r w:rsidR="00BD46E0">
        <w:t>,</w:t>
      </w:r>
      <w:r w:rsidR="000E57EF" w:rsidRPr="000E57EF">
        <w:t xml:space="preserve"> D.C.—highlighted by award ceremonies in San Francisco and Washington</w:t>
      </w:r>
      <w:r w:rsidR="00BD46E0">
        <w:t>,</w:t>
      </w:r>
      <w:r w:rsidR="000E57EF" w:rsidRPr="000E57EF">
        <w:t xml:space="preserve"> D.C.—including news conferences, media briefings and meetings with political and environmental leaders.</w:t>
      </w:r>
    </w:p>
    <w:p w:rsidR="000E57EF" w:rsidRPr="009F6628" w:rsidRDefault="000E57EF" w:rsidP="00CE5F83">
      <w:pPr>
        <w:pStyle w:val="NoSpacing"/>
        <w:spacing w:after="200" w:line="276" w:lineRule="auto"/>
        <w:ind w:left="0" w:firstLine="0"/>
        <w:rPr>
          <w:lang w:val="en-ZA"/>
        </w:rPr>
      </w:pPr>
      <w:r>
        <w:t xml:space="preserve">By awarding the annual prize, </w:t>
      </w:r>
      <w:r>
        <w:rPr>
          <w:lang w:val="en-ZA"/>
        </w:rPr>
        <w:t>t</w:t>
      </w:r>
      <w:r w:rsidRPr="000E57EF">
        <w:rPr>
          <w:lang w:val="en-ZA"/>
        </w:rPr>
        <w:t xml:space="preserve">he Goldman Prize </w:t>
      </w:r>
      <w:r>
        <w:rPr>
          <w:lang w:val="en-ZA"/>
        </w:rPr>
        <w:t>seeks to amplify</w:t>
      </w:r>
      <w:r w:rsidRPr="000E57EF">
        <w:rPr>
          <w:lang w:val="en-ZA"/>
        </w:rPr>
        <w:t xml:space="preserve"> the voices of these grassroots leaders </w:t>
      </w:r>
      <w:r>
        <w:rPr>
          <w:lang w:val="en-ZA"/>
        </w:rPr>
        <w:t>by providing them i</w:t>
      </w:r>
      <w:r w:rsidRPr="000E57EF">
        <w:rPr>
          <w:lang w:val="en-ZA"/>
        </w:rPr>
        <w:t>nternational recognition that enhances their credibility</w:t>
      </w:r>
      <w:r>
        <w:rPr>
          <w:lang w:val="en-ZA"/>
        </w:rPr>
        <w:t xml:space="preserve"> and protects them from threats and harm; w</w:t>
      </w:r>
      <w:r w:rsidRPr="000E57EF">
        <w:rPr>
          <w:lang w:val="en-ZA"/>
        </w:rPr>
        <w:t>orldwide visibility for the issues they champion</w:t>
      </w:r>
      <w:r>
        <w:rPr>
          <w:lang w:val="en-ZA"/>
        </w:rPr>
        <w:t>; and  f</w:t>
      </w:r>
      <w:r w:rsidRPr="000E57EF">
        <w:rPr>
          <w:lang w:val="en-ZA"/>
        </w:rPr>
        <w:t>inancial support to pursue their vision of a renewed and protected environment</w:t>
      </w:r>
      <w:r>
        <w:rPr>
          <w:lang w:val="en-ZA"/>
        </w:rPr>
        <w:t>. Recipients are announced</w:t>
      </w:r>
      <w:r w:rsidRPr="000E57EF">
        <w:t xml:space="preserve"> every April to coincide with Earth Day</w:t>
      </w:r>
      <w:r>
        <w:t xml:space="preserve"> and they </w:t>
      </w:r>
      <w:r w:rsidRPr="000E57EF">
        <w:t xml:space="preserve">are selected by an international jury from confidential nominations submitted by a worldwide group of environmental organizations and individuals. </w:t>
      </w:r>
      <w:r>
        <w:t>In 2014, prize recipients included</w:t>
      </w:r>
      <w:r w:rsidR="00BD46E0">
        <w:t>:</w:t>
      </w:r>
      <w:r>
        <w:t xml:space="preserve"> Ramesh </w:t>
      </w:r>
      <w:proofErr w:type="spellStart"/>
      <w:r>
        <w:t>Agrawal</w:t>
      </w:r>
      <w:proofErr w:type="spellEnd"/>
      <w:r>
        <w:t xml:space="preserve"> from </w:t>
      </w:r>
      <w:r w:rsidR="009F6628">
        <w:t>India</w:t>
      </w:r>
      <w:r>
        <w:t xml:space="preserve">, who through a small internet </w:t>
      </w:r>
      <w:r w:rsidRPr="000E57EF">
        <w:rPr>
          <w:lang w:val="en-ZA"/>
        </w:rPr>
        <w:t>café</w:t>
      </w:r>
      <w:r>
        <w:rPr>
          <w:lang w:val="en-ZA"/>
        </w:rPr>
        <w:t xml:space="preserve"> </w:t>
      </w:r>
      <w:r w:rsidRPr="000E57EF">
        <w:rPr>
          <w:lang w:val="en-ZA"/>
        </w:rPr>
        <w:t>organized villagers to demand their right to information about industrial development projects and succeeded in shutting down one of the largest proposed coal mines in Chhattisgarh</w:t>
      </w:r>
      <w:r w:rsidR="00BD46E0">
        <w:rPr>
          <w:lang w:val="en-ZA"/>
        </w:rPr>
        <w:t xml:space="preserve">; </w:t>
      </w:r>
      <w:r>
        <w:rPr>
          <w:lang w:val="en-ZA"/>
        </w:rPr>
        <w:t xml:space="preserve">and </w:t>
      </w:r>
      <w:r w:rsidRPr="000E57EF">
        <w:t xml:space="preserve">Desmond </w:t>
      </w:r>
      <w:proofErr w:type="spellStart"/>
      <w:r w:rsidRPr="000E57EF">
        <w:t>D’Sa</w:t>
      </w:r>
      <w:proofErr w:type="spellEnd"/>
      <w:r w:rsidRPr="000E57EF">
        <w:t xml:space="preserve"> </w:t>
      </w:r>
      <w:r>
        <w:t xml:space="preserve">from South Africa, who </w:t>
      </w:r>
      <w:r w:rsidRPr="000E57EF">
        <w:t>rallied south Durban’s diverse and disenfranchised communities to successfully shut down a toxic waste dump that was exposing nearby residents to dangerous chemicals</w:t>
      </w:r>
      <w:r w:rsidR="009F6628">
        <w:t>.</w:t>
      </w:r>
    </w:p>
    <w:p w:rsidR="002C71E3" w:rsidRPr="0019560C" w:rsidRDefault="0019560C" w:rsidP="003D02DD">
      <w:pPr>
        <w:rPr>
          <w:rFonts w:ascii="Times New Roman" w:hAnsi="Times New Roman"/>
          <w:sz w:val="24"/>
          <w:szCs w:val="24"/>
        </w:rPr>
      </w:pPr>
      <w:r w:rsidRPr="0019560C">
        <w:rPr>
          <w:rStyle w:val="Heading2Char"/>
          <w:rFonts w:ascii="Times New Roman" w:hAnsi="Times New Roman" w:cs="Times New Roman"/>
          <w:szCs w:val="24"/>
        </w:rPr>
        <w:t>Further Information</w:t>
      </w:r>
      <w:r w:rsidRPr="0019560C">
        <w:rPr>
          <w:rFonts w:ascii="Times New Roman" w:hAnsi="Times New Roman"/>
          <w:sz w:val="24"/>
          <w:szCs w:val="24"/>
        </w:rPr>
        <w:t xml:space="preserve">: </w:t>
      </w:r>
      <w:r w:rsidR="00C52A34">
        <w:rPr>
          <w:rFonts w:ascii="Times New Roman" w:hAnsi="Times New Roman"/>
          <w:sz w:val="24"/>
          <w:szCs w:val="24"/>
          <w:lang w:val="en-US"/>
        </w:rPr>
        <w:t xml:space="preserve">More information on </w:t>
      </w:r>
      <w:r w:rsidR="009F6628">
        <w:rPr>
          <w:rFonts w:ascii="Times New Roman" w:hAnsi="Times New Roman"/>
          <w:sz w:val="24"/>
          <w:szCs w:val="24"/>
          <w:lang w:val="en-US"/>
        </w:rPr>
        <w:t xml:space="preserve">the Goldman Prize is available on its website: </w:t>
      </w:r>
      <w:hyperlink r:id="rId8" w:history="1">
        <w:r w:rsidR="009F6628" w:rsidRPr="003A4E0E">
          <w:rPr>
            <w:rStyle w:val="Hyperlink"/>
            <w:rFonts w:ascii="Times New Roman" w:hAnsi="Times New Roman"/>
            <w:sz w:val="24"/>
            <w:szCs w:val="24"/>
            <w:lang w:val="en-US"/>
          </w:rPr>
          <w:t>http://www.goldmanprize.org/home</w:t>
        </w:r>
      </w:hyperlink>
      <w:r w:rsidR="009F6628">
        <w:rPr>
          <w:rFonts w:ascii="Times New Roman" w:hAnsi="Times New Roman"/>
          <w:sz w:val="24"/>
          <w:szCs w:val="24"/>
          <w:lang w:val="en-US"/>
        </w:rPr>
        <w:t xml:space="preserve">. </w:t>
      </w:r>
    </w:p>
    <w:sectPr w:rsidR="002C71E3" w:rsidRPr="0019560C" w:rsidSect="000F3EA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BD6" w:rsidRDefault="00972BD6" w:rsidP="00752822">
      <w:pPr>
        <w:spacing w:after="0" w:line="240" w:lineRule="auto"/>
      </w:pPr>
      <w:r>
        <w:separator/>
      </w:r>
    </w:p>
  </w:endnote>
  <w:endnote w:type="continuationSeparator" w:id="0">
    <w:p w:rsidR="00972BD6" w:rsidRDefault="00972BD6" w:rsidP="0075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BD6" w:rsidRDefault="00972BD6" w:rsidP="00752822">
      <w:pPr>
        <w:spacing w:after="0" w:line="240" w:lineRule="auto"/>
      </w:pPr>
      <w:r>
        <w:separator/>
      </w:r>
    </w:p>
  </w:footnote>
  <w:footnote w:type="continuationSeparator" w:id="0">
    <w:p w:rsidR="00972BD6" w:rsidRDefault="00972BD6" w:rsidP="00752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D85"/>
    <w:multiLevelType w:val="hybridMultilevel"/>
    <w:tmpl w:val="360AA804"/>
    <w:lvl w:ilvl="0" w:tplc="25409104">
      <w:start w:val="1"/>
      <w:numFmt w:val="decimal"/>
      <w:lvlText w:val="%1."/>
      <w:lvlJc w:val="left"/>
      <w:pPr>
        <w:ind w:left="720" w:hanging="360"/>
      </w:pPr>
      <w:rPr>
        <w:rFonts w:ascii="Times New Roman" w:hAnsi="Times New Roman" w:cs="Times New Roman" w:hint="default"/>
        <w:b w:val="0"/>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503367BB"/>
    <w:multiLevelType w:val="multilevel"/>
    <w:tmpl w:val="6C2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2"/>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211B9"/>
    <w:rsid w:val="000A10F4"/>
    <w:rsid w:val="000A2B55"/>
    <w:rsid w:val="000E57EF"/>
    <w:rsid w:val="000F3EAB"/>
    <w:rsid w:val="000F5038"/>
    <w:rsid w:val="00101A5F"/>
    <w:rsid w:val="00113D07"/>
    <w:rsid w:val="001370DD"/>
    <w:rsid w:val="00176228"/>
    <w:rsid w:val="00194BE9"/>
    <w:rsid w:val="0019560C"/>
    <w:rsid w:val="002114D9"/>
    <w:rsid w:val="00215CE3"/>
    <w:rsid w:val="002213AA"/>
    <w:rsid w:val="00223058"/>
    <w:rsid w:val="002553CB"/>
    <w:rsid w:val="002647CD"/>
    <w:rsid w:val="00293E74"/>
    <w:rsid w:val="002958FB"/>
    <w:rsid w:val="002A1597"/>
    <w:rsid w:val="002B3506"/>
    <w:rsid w:val="002B7803"/>
    <w:rsid w:val="002C376C"/>
    <w:rsid w:val="002F4FDE"/>
    <w:rsid w:val="002F6330"/>
    <w:rsid w:val="003205D5"/>
    <w:rsid w:val="00327A05"/>
    <w:rsid w:val="003366D8"/>
    <w:rsid w:val="00345095"/>
    <w:rsid w:val="00365118"/>
    <w:rsid w:val="003A62B9"/>
    <w:rsid w:val="003B283B"/>
    <w:rsid w:val="003C2870"/>
    <w:rsid w:val="003C554F"/>
    <w:rsid w:val="003D01AF"/>
    <w:rsid w:val="003D02DD"/>
    <w:rsid w:val="003F5950"/>
    <w:rsid w:val="0040306A"/>
    <w:rsid w:val="00453E30"/>
    <w:rsid w:val="00473522"/>
    <w:rsid w:val="00481AF0"/>
    <w:rsid w:val="004872AB"/>
    <w:rsid w:val="004D048A"/>
    <w:rsid w:val="004D588A"/>
    <w:rsid w:val="004E00E5"/>
    <w:rsid w:val="004F7FD4"/>
    <w:rsid w:val="00507DE0"/>
    <w:rsid w:val="00535A69"/>
    <w:rsid w:val="00553790"/>
    <w:rsid w:val="00582065"/>
    <w:rsid w:val="00597513"/>
    <w:rsid w:val="005A2B39"/>
    <w:rsid w:val="005A3A8A"/>
    <w:rsid w:val="006147F8"/>
    <w:rsid w:val="00630229"/>
    <w:rsid w:val="0066769C"/>
    <w:rsid w:val="00691B6C"/>
    <w:rsid w:val="006A4089"/>
    <w:rsid w:val="006F33F4"/>
    <w:rsid w:val="006F52B8"/>
    <w:rsid w:val="00752822"/>
    <w:rsid w:val="0076772B"/>
    <w:rsid w:val="00782582"/>
    <w:rsid w:val="00797BD0"/>
    <w:rsid w:val="007B717D"/>
    <w:rsid w:val="007C1C42"/>
    <w:rsid w:val="007C5046"/>
    <w:rsid w:val="007E451E"/>
    <w:rsid w:val="008011A8"/>
    <w:rsid w:val="008B027D"/>
    <w:rsid w:val="008C4A2D"/>
    <w:rsid w:val="00921E59"/>
    <w:rsid w:val="00922794"/>
    <w:rsid w:val="00931262"/>
    <w:rsid w:val="0093723C"/>
    <w:rsid w:val="00942B5D"/>
    <w:rsid w:val="00947203"/>
    <w:rsid w:val="00972BD6"/>
    <w:rsid w:val="00986738"/>
    <w:rsid w:val="009F4D4E"/>
    <w:rsid w:val="009F6628"/>
    <w:rsid w:val="00A0712A"/>
    <w:rsid w:val="00A6396A"/>
    <w:rsid w:val="00A7245C"/>
    <w:rsid w:val="00A9539D"/>
    <w:rsid w:val="00AD38F2"/>
    <w:rsid w:val="00AE6A19"/>
    <w:rsid w:val="00B0569F"/>
    <w:rsid w:val="00B2173C"/>
    <w:rsid w:val="00B52C06"/>
    <w:rsid w:val="00B56C9C"/>
    <w:rsid w:val="00B61B00"/>
    <w:rsid w:val="00B64247"/>
    <w:rsid w:val="00B65748"/>
    <w:rsid w:val="00B66BAE"/>
    <w:rsid w:val="00BA3D4C"/>
    <w:rsid w:val="00BD46E0"/>
    <w:rsid w:val="00BE5A4A"/>
    <w:rsid w:val="00BE69CE"/>
    <w:rsid w:val="00BF5E21"/>
    <w:rsid w:val="00C33C55"/>
    <w:rsid w:val="00C52A34"/>
    <w:rsid w:val="00C57DF0"/>
    <w:rsid w:val="00C623F8"/>
    <w:rsid w:val="00CB5B03"/>
    <w:rsid w:val="00CD6FDD"/>
    <w:rsid w:val="00CE4142"/>
    <w:rsid w:val="00CE5F83"/>
    <w:rsid w:val="00CF41AF"/>
    <w:rsid w:val="00CF6A5E"/>
    <w:rsid w:val="00D02B31"/>
    <w:rsid w:val="00D04745"/>
    <w:rsid w:val="00D16887"/>
    <w:rsid w:val="00D24EB0"/>
    <w:rsid w:val="00D3351E"/>
    <w:rsid w:val="00D51E6B"/>
    <w:rsid w:val="00D524EA"/>
    <w:rsid w:val="00D6225E"/>
    <w:rsid w:val="00D745C4"/>
    <w:rsid w:val="00DA4A93"/>
    <w:rsid w:val="00DF01B5"/>
    <w:rsid w:val="00DF2246"/>
    <w:rsid w:val="00E1328C"/>
    <w:rsid w:val="00E13A77"/>
    <w:rsid w:val="00E9721C"/>
    <w:rsid w:val="00EC2261"/>
    <w:rsid w:val="00EE169B"/>
    <w:rsid w:val="00F064FF"/>
    <w:rsid w:val="00F73028"/>
    <w:rsid w:val="00F81351"/>
    <w:rsid w:val="00FC0263"/>
    <w:rsid w:val="00FD1F0B"/>
    <w:rsid w:val="00FD33CC"/>
    <w:rsid w:val="00FD5B0B"/>
    <w:rsid w:val="00FE1AE8"/>
    <w:rsid w:val="00FF1464"/>
    <w:rsid w:val="00FF4E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582065"/>
    <w:rPr>
      <w:sz w:val="16"/>
      <w:szCs w:val="16"/>
    </w:rPr>
  </w:style>
  <w:style w:type="paragraph" w:styleId="CommentText">
    <w:name w:val="annotation text"/>
    <w:basedOn w:val="Normal"/>
    <w:link w:val="CommentTextChar"/>
    <w:uiPriority w:val="99"/>
    <w:semiHidden/>
    <w:unhideWhenUsed/>
    <w:rsid w:val="00582065"/>
    <w:pPr>
      <w:spacing w:line="240" w:lineRule="auto"/>
    </w:pPr>
    <w:rPr>
      <w:sz w:val="20"/>
      <w:szCs w:val="20"/>
    </w:rPr>
  </w:style>
  <w:style w:type="character" w:customStyle="1" w:styleId="CommentTextChar">
    <w:name w:val="Comment Text Char"/>
    <w:basedOn w:val="DefaultParagraphFont"/>
    <w:link w:val="CommentText"/>
    <w:uiPriority w:val="99"/>
    <w:semiHidden/>
    <w:rsid w:val="0058206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065"/>
    <w:rPr>
      <w:b/>
      <w:bCs/>
    </w:rPr>
  </w:style>
  <w:style w:type="character" w:customStyle="1" w:styleId="CommentSubjectChar">
    <w:name w:val="Comment Subject Char"/>
    <w:basedOn w:val="CommentTextChar"/>
    <w:link w:val="CommentSubject"/>
    <w:uiPriority w:val="99"/>
    <w:semiHidden/>
    <w:rsid w:val="00582065"/>
    <w:rPr>
      <w:rFonts w:ascii="Calibri" w:eastAsia="Calibri" w:hAnsi="Calibri" w:cs="Times New Roman"/>
      <w:b/>
      <w:bCs/>
      <w:sz w:val="20"/>
      <w:szCs w:val="20"/>
      <w:lang w:val="en-GB"/>
    </w:rPr>
  </w:style>
  <w:style w:type="paragraph" w:styleId="NormalWeb">
    <w:name w:val="Normal (Web)"/>
    <w:basedOn w:val="Normal"/>
    <w:uiPriority w:val="99"/>
    <w:semiHidden/>
    <w:unhideWhenUsed/>
    <w:rsid w:val="000E57E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paragraph" w:styleId="BalloonText">
    <w:name w:val="Balloon Text"/>
    <w:basedOn w:val="Normal"/>
    <w:link w:val="BalloonTextChar"/>
    <w:uiPriority w:val="99"/>
    <w:semiHidden/>
    <w:unhideWhenUsed/>
    <w:rsid w:val="00D5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E6B"/>
    <w:rPr>
      <w:rFonts w:ascii="Tahoma" w:eastAsia="Calibri" w:hAnsi="Tahoma" w:cs="Tahoma"/>
      <w:sz w:val="16"/>
      <w:szCs w:val="16"/>
      <w:lang w:val="en-GB"/>
    </w:rPr>
  </w:style>
  <w:style w:type="paragraph" w:styleId="FootnoteText">
    <w:name w:val="footnote text"/>
    <w:aliases w:val="5_G,Footnotes,Note de bas de page2,fn,Fußnotentext RAXEN,Footnote Text Char2 Char,Footnote Text Char Char1 Char,Footnote Text Char2 Char Char Char,Footnote Text Char1 Char Char Char Char,footnotes,footnote text,Tex,Car,F"/>
    <w:basedOn w:val="Normal"/>
    <w:link w:val="FootnoteTextChar"/>
    <w:uiPriority w:val="99"/>
    <w:unhideWhenUsed/>
    <w:rsid w:val="00F73028"/>
    <w:pPr>
      <w:spacing w:after="0" w:line="240" w:lineRule="auto"/>
    </w:pPr>
    <w:rPr>
      <w:rFonts w:asciiTheme="minorHAnsi" w:eastAsiaTheme="minorEastAsia" w:hAnsiTheme="minorHAnsi" w:cstheme="minorBidi"/>
      <w:sz w:val="24"/>
      <w:szCs w:val="24"/>
      <w:lang w:val="en-US"/>
    </w:rPr>
  </w:style>
  <w:style w:type="character" w:customStyle="1" w:styleId="FootnoteTextChar">
    <w:name w:val="Footnote Text Char"/>
    <w:aliases w:val="5_G Char,Footnotes Char,Note de bas de page2 Char,fn Char,Fußnotentext RAXEN Char,Footnote Text Char2 Char Char,Footnote Text Char Char1 Char Char,Footnote Text Char2 Char Char Char Char,Footnote Text Char1 Char Char Char Char Char"/>
    <w:basedOn w:val="DefaultParagraphFont"/>
    <w:link w:val="FootnoteText"/>
    <w:uiPriority w:val="99"/>
    <w:rsid w:val="00F73028"/>
    <w:rPr>
      <w:rFonts w:eastAsiaTheme="minorEastAsia"/>
      <w:sz w:val="24"/>
      <w:szCs w:val="24"/>
      <w:lang w:val="en-US"/>
    </w:rPr>
  </w:style>
  <w:style w:type="character" w:styleId="FootnoteReference">
    <w:name w:val="footnote reference"/>
    <w:aliases w:val="4_G,Footnotes refss,Footnote Ref,16 Point,Superscript 6 Point,callout,Ref,de nota al pie,Appel note de bas de p."/>
    <w:basedOn w:val="DefaultParagraphFont"/>
    <w:unhideWhenUsed/>
    <w:rsid w:val="00752822"/>
    <w:rPr>
      <w:vertAlign w:val="superscript"/>
    </w:rPr>
  </w:style>
  <w:style w:type="character" w:styleId="FollowedHyperlink">
    <w:name w:val="FollowedHyperlink"/>
    <w:basedOn w:val="DefaultParagraphFont"/>
    <w:uiPriority w:val="99"/>
    <w:semiHidden/>
    <w:unhideWhenUsed/>
    <w:rsid w:val="002213AA"/>
    <w:rPr>
      <w:color w:val="800080" w:themeColor="followedHyperlink"/>
      <w:u w:val="single"/>
    </w:rPr>
  </w:style>
  <w:style w:type="character" w:styleId="CommentReference">
    <w:name w:val="annotation reference"/>
    <w:basedOn w:val="DefaultParagraphFont"/>
    <w:uiPriority w:val="99"/>
    <w:semiHidden/>
    <w:unhideWhenUsed/>
    <w:rsid w:val="00582065"/>
    <w:rPr>
      <w:sz w:val="16"/>
      <w:szCs w:val="16"/>
    </w:rPr>
  </w:style>
  <w:style w:type="paragraph" w:styleId="CommentText">
    <w:name w:val="annotation text"/>
    <w:basedOn w:val="Normal"/>
    <w:link w:val="CommentTextChar"/>
    <w:uiPriority w:val="99"/>
    <w:semiHidden/>
    <w:unhideWhenUsed/>
    <w:rsid w:val="00582065"/>
    <w:pPr>
      <w:spacing w:line="240" w:lineRule="auto"/>
    </w:pPr>
    <w:rPr>
      <w:sz w:val="20"/>
      <w:szCs w:val="20"/>
    </w:rPr>
  </w:style>
  <w:style w:type="character" w:customStyle="1" w:styleId="CommentTextChar">
    <w:name w:val="Comment Text Char"/>
    <w:basedOn w:val="DefaultParagraphFont"/>
    <w:link w:val="CommentText"/>
    <w:uiPriority w:val="99"/>
    <w:semiHidden/>
    <w:rsid w:val="00582065"/>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065"/>
    <w:rPr>
      <w:b/>
      <w:bCs/>
    </w:rPr>
  </w:style>
  <w:style w:type="character" w:customStyle="1" w:styleId="CommentSubjectChar">
    <w:name w:val="Comment Subject Char"/>
    <w:basedOn w:val="CommentTextChar"/>
    <w:link w:val="CommentSubject"/>
    <w:uiPriority w:val="99"/>
    <w:semiHidden/>
    <w:rsid w:val="00582065"/>
    <w:rPr>
      <w:rFonts w:ascii="Calibri" w:eastAsia="Calibri" w:hAnsi="Calibri" w:cs="Times New Roman"/>
      <w:b/>
      <w:bCs/>
      <w:sz w:val="20"/>
      <w:szCs w:val="20"/>
      <w:lang w:val="en-GB"/>
    </w:rPr>
  </w:style>
  <w:style w:type="paragraph" w:styleId="NormalWeb">
    <w:name w:val="Normal (Web)"/>
    <w:basedOn w:val="Normal"/>
    <w:uiPriority w:val="99"/>
    <w:semiHidden/>
    <w:unhideWhenUsed/>
    <w:rsid w:val="000E57E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5902">
      <w:bodyDiv w:val="1"/>
      <w:marLeft w:val="0"/>
      <w:marRight w:val="0"/>
      <w:marTop w:val="0"/>
      <w:marBottom w:val="0"/>
      <w:divBdr>
        <w:top w:val="none" w:sz="0" w:space="0" w:color="auto"/>
        <w:left w:val="none" w:sz="0" w:space="0" w:color="auto"/>
        <w:bottom w:val="none" w:sz="0" w:space="0" w:color="auto"/>
        <w:right w:val="none" w:sz="0" w:space="0" w:color="auto"/>
      </w:divBdr>
    </w:div>
    <w:div w:id="203255853">
      <w:bodyDiv w:val="1"/>
      <w:marLeft w:val="0"/>
      <w:marRight w:val="0"/>
      <w:marTop w:val="0"/>
      <w:marBottom w:val="0"/>
      <w:divBdr>
        <w:top w:val="none" w:sz="0" w:space="0" w:color="auto"/>
        <w:left w:val="none" w:sz="0" w:space="0" w:color="auto"/>
        <w:bottom w:val="none" w:sz="0" w:space="0" w:color="auto"/>
        <w:right w:val="none" w:sz="0" w:space="0" w:color="auto"/>
      </w:divBdr>
      <w:divsChild>
        <w:div w:id="350649209">
          <w:marLeft w:val="300"/>
          <w:marRight w:val="0"/>
          <w:marTop w:val="60"/>
          <w:marBottom w:val="60"/>
          <w:divBdr>
            <w:top w:val="none" w:sz="0" w:space="0" w:color="auto"/>
            <w:left w:val="none" w:sz="0" w:space="0" w:color="auto"/>
            <w:bottom w:val="none" w:sz="0" w:space="0" w:color="auto"/>
            <w:right w:val="none" w:sz="0" w:space="0" w:color="auto"/>
          </w:divBdr>
          <w:divsChild>
            <w:div w:id="151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605">
      <w:bodyDiv w:val="1"/>
      <w:marLeft w:val="0"/>
      <w:marRight w:val="0"/>
      <w:marTop w:val="0"/>
      <w:marBottom w:val="0"/>
      <w:divBdr>
        <w:top w:val="none" w:sz="0" w:space="0" w:color="auto"/>
        <w:left w:val="none" w:sz="0" w:space="0" w:color="auto"/>
        <w:bottom w:val="none" w:sz="0" w:space="0" w:color="auto"/>
        <w:right w:val="none" w:sz="0" w:space="0" w:color="auto"/>
      </w:divBdr>
      <w:divsChild>
        <w:div w:id="1923099965">
          <w:marLeft w:val="300"/>
          <w:marRight w:val="0"/>
          <w:marTop w:val="60"/>
          <w:marBottom w:val="60"/>
          <w:divBdr>
            <w:top w:val="none" w:sz="0" w:space="0" w:color="auto"/>
            <w:left w:val="none" w:sz="0" w:space="0" w:color="auto"/>
            <w:bottom w:val="none" w:sz="0" w:space="0" w:color="auto"/>
            <w:right w:val="none" w:sz="0" w:space="0" w:color="auto"/>
          </w:divBdr>
          <w:divsChild>
            <w:div w:id="1014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8000">
      <w:bodyDiv w:val="1"/>
      <w:marLeft w:val="0"/>
      <w:marRight w:val="0"/>
      <w:marTop w:val="0"/>
      <w:marBottom w:val="0"/>
      <w:divBdr>
        <w:top w:val="none" w:sz="0" w:space="0" w:color="auto"/>
        <w:left w:val="none" w:sz="0" w:space="0" w:color="auto"/>
        <w:bottom w:val="none" w:sz="0" w:space="0" w:color="auto"/>
        <w:right w:val="none" w:sz="0" w:space="0" w:color="auto"/>
      </w:divBdr>
    </w:div>
    <w:div w:id="1138456830">
      <w:bodyDiv w:val="1"/>
      <w:marLeft w:val="0"/>
      <w:marRight w:val="0"/>
      <w:marTop w:val="0"/>
      <w:marBottom w:val="0"/>
      <w:divBdr>
        <w:top w:val="none" w:sz="0" w:space="0" w:color="auto"/>
        <w:left w:val="none" w:sz="0" w:space="0" w:color="auto"/>
        <w:bottom w:val="none" w:sz="0" w:space="0" w:color="auto"/>
        <w:right w:val="none" w:sz="0" w:space="0" w:color="auto"/>
      </w:divBdr>
    </w:div>
    <w:div w:id="1241016809">
      <w:bodyDiv w:val="1"/>
      <w:marLeft w:val="0"/>
      <w:marRight w:val="0"/>
      <w:marTop w:val="0"/>
      <w:marBottom w:val="0"/>
      <w:divBdr>
        <w:top w:val="none" w:sz="0" w:space="0" w:color="auto"/>
        <w:left w:val="none" w:sz="0" w:space="0" w:color="auto"/>
        <w:bottom w:val="none" w:sz="0" w:space="0" w:color="auto"/>
        <w:right w:val="none" w:sz="0" w:space="0" w:color="auto"/>
      </w:divBdr>
    </w:div>
    <w:div w:id="1341931109">
      <w:bodyDiv w:val="1"/>
      <w:marLeft w:val="0"/>
      <w:marRight w:val="0"/>
      <w:marTop w:val="0"/>
      <w:marBottom w:val="0"/>
      <w:divBdr>
        <w:top w:val="none" w:sz="0" w:space="0" w:color="auto"/>
        <w:left w:val="none" w:sz="0" w:space="0" w:color="auto"/>
        <w:bottom w:val="none" w:sz="0" w:space="0" w:color="auto"/>
        <w:right w:val="none" w:sz="0" w:space="0" w:color="auto"/>
      </w:divBdr>
    </w:div>
    <w:div w:id="1491560520">
      <w:bodyDiv w:val="1"/>
      <w:marLeft w:val="0"/>
      <w:marRight w:val="0"/>
      <w:marTop w:val="0"/>
      <w:marBottom w:val="0"/>
      <w:divBdr>
        <w:top w:val="none" w:sz="0" w:space="0" w:color="auto"/>
        <w:left w:val="none" w:sz="0" w:space="0" w:color="auto"/>
        <w:bottom w:val="none" w:sz="0" w:space="0" w:color="auto"/>
        <w:right w:val="none" w:sz="0" w:space="0" w:color="auto"/>
      </w:divBdr>
    </w:div>
    <w:div w:id="1718818780">
      <w:bodyDiv w:val="1"/>
      <w:marLeft w:val="0"/>
      <w:marRight w:val="0"/>
      <w:marTop w:val="0"/>
      <w:marBottom w:val="0"/>
      <w:divBdr>
        <w:top w:val="none" w:sz="0" w:space="0" w:color="auto"/>
        <w:left w:val="none" w:sz="0" w:space="0" w:color="auto"/>
        <w:bottom w:val="none" w:sz="0" w:space="0" w:color="auto"/>
        <w:right w:val="none" w:sz="0" w:space="0" w:color="auto"/>
      </w:divBdr>
    </w:div>
    <w:div w:id="1890804561">
      <w:bodyDiv w:val="1"/>
      <w:marLeft w:val="0"/>
      <w:marRight w:val="0"/>
      <w:marTop w:val="0"/>
      <w:marBottom w:val="0"/>
      <w:divBdr>
        <w:top w:val="none" w:sz="0" w:space="0" w:color="auto"/>
        <w:left w:val="none" w:sz="0" w:space="0" w:color="auto"/>
        <w:bottom w:val="none" w:sz="0" w:space="0" w:color="auto"/>
        <w:right w:val="none" w:sz="0" w:space="0" w:color="auto"/>
      </w:divBdr>
    </w:div>
    <w:div w:id="1978608217">
      <w:bodyDiv w:val="1"/>
      <w:marLeft w:val="0"/>
      <w:marRight w:val="0"/>
      <w:marTop w:val="0"/>
      <w:marBottom w:val="0"/>
      <w:divBdr>
        <w:top w:val="none" w:sz="0" w:space="0" w:color="auto"/>
        <w:left w:val="none" w:sz="0" w:space="0" w:color="auto"/>
        <w:bottom w:val="none" w:sz="0" w:space="0" w:color="auto"/>
        <w:right w:val="none" w:sz="0" w:space="0" w:color="auto"/>
      </w:divBdr>
    </w:div>
    <w:div w:id="199972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ldmanprize.org/home"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43A616-E517-4D6A-B26C-13CF6DDFDF0A}"/>
</file>

<file path=customXml/itemProps2.xml><?xml version="1.0" encoding="utf-8"?>
<ds:datastoreItem xmlns:ds="http://schemas.openxmlformats.org/officeDocument/2006/customXml" ds:itemID="{F2EB9FFA-DE4A-4085-AD28-32CC29F43636}"/>
</file>

<file path=customXml/itemProps3.xml><?xml version="1.0" encoding="utf-8"?>
<ds:datastoreItem xmlns:ds="http://schemas.openxmlformats.org/officeDocument/2006/customXml" ds:itemID="{C313E21B-51A5-4427-A21F-27DD06FCD5F5}"/>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2</cp:revision>
  <dcterms:created xsi:type="dcterms:W3CDTF">2014-12-29T04:38:00Z</dcterms:created>
  <dcterms:modified xsi:type="dcterms:W3CDTF">2014-12-29T04:38:00Z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2694300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