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D60C"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4929D2">
        <w:rPr>
          <w:rFonts w:ascii="Verdana" w:hAnsi="Verdana" w:cs="Arial"/>
          <w:b/>
          <w:i/>
          <w:color w:val="FF0000"/>
          <w:sz w:val="20"/>
          <w:szCs w:val="20"/>
          <w:u w:val="single"/>
        </w:rPr>
        <w:t xml:space="preserve">8 April </w:t>
      </w:r>
      <w:r w:rsidR="00CE4945">
        <w:rPr>
          <w:rFonts w:ascii="Verdana" w:hAnsi="Verdana" w:cs="Arial"/>
          <w:b/>
          <w:i/>
          <w:color w:val="FF0000"/>
          <w:sz w:val="20"/>
          <w:szCs w:val="20"/>
          <w:u w:val="single"/>
        </w:rPr>
        <w:t>2024</w:t>
      </w:r>
      <w:r w:rsidRPr="00AC2531">
        <w:rPr>
          <w:rFonts w:ascii="Verdana" w:hAnsi="Verdana" w:cs="Arial"/>
          <w:b/>
          <w:i/>
          <w:color w:val="FF0000"/>
          <w:sz w:val="20"/>
          <w:szCs w:val="20"/>
          <w:u w:val="single"/>
        </w:rPr>
        <w:t xml:space="preserve"> AT 12 NOON GENEVA TIME</w:t>
      </w:r>
    </w:p>
    <w:p w14:paraId="1BD8755C" w14:textId="77777777" w:rsidR="0084104A" w:rsidRPr="00706A38"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CE73D1">
        <w:rPr>
          <w:rFonts w:ascii="Verdana" w:hAnsi="Verdana" w:cs="Arial"/>
          <w:b/>
          <w:i/>
          <w:color w:val="000000"/>
          <w:sz w:val="20"/>
          <w:szCs w:val="20"/>
        </w:rPr>
        <w:t xml:space="preserve">(1) </w:t>
      </w:r>
      <w:r w:rsidR="008F0A40" w:rsidRPr="00CE73D1">
        <w:rPr>
          <w:rFonts w:ascii="Verdana" w:hAnsi="Verdana" w:cs="Arial"/>
          <w:b/>
          <w:i/>
          <w:color w:val="000000"/>
          <w:sz w:val="20"/>
          <w:szCs w:val="20"/>
        </w:rPr>
        <w:t xml:space="preserve">online </w:t>
      </w:r>
      <w:r w:rsidR="00F14E16" w:rsidRPr="00CE73D1">
        <w:rPr>
          <w:rFonts w:ascii="Verdana" w:hAnsi="Verdana" w:cs="Arial"/>
          <w:b/>
          <w:i/>
          <w:color w:val="000000"/>
          <w:sz w:val="20"/>
          <w:szCs w:val="20"/>
        </w:rPr>
        <w:t>survey</w:t>
      </w:r>
      <w:r w:rsidR="00852107" w:rsidRPr="00CE73D1">
        <w:rPr>
          <w:rStyle w:val="FootnoteReference"/>
          <w:rFonts w:ascii="Verdana" w:hAnsi="Verdana" w:cs="Arial"/>
          <w:b/>
          <w:i/>
          <w:color w:val="000000"/>
          <w:sz w:val="20"/>
          <w:szCs w:val="20"/>
        </w:rPr>
        <w:footnoteReference w:id="1"/>
      </w:r>
      <w:r w:rsidR="00193337">
        <w:rPr>
          <w:rFonts w:ascii="Verdana" w:hAnsi="Verdana" w:cs="Arial"/>
          <w:i/>
          <w:color w:val="000000"/>
          <w:sz w:val="20"/>
          <w:szCs w:val="20"/>
        </w:rPr>
        <w:t xml:space="preserve"> </w:t>
      </w:r>
      <w:r w:rsidR="00193337" w:rsidRPr="00193337">
        <w:rPr>
          <w:rFonts w:ascii="Verdana" w:hAnsi="Verdana" w:cs="Arial"/>
          <w:i/>
          <w:color w:val="000000"/>
          <w:sz w:val="20"/>
          <w:szCs w:val="20"/>
        </w:rPr>
        <w:t>(</w:t>
      </w:r>
      <w:hyperlink r:id="rId12" w:history="1">
        <w:r w:rsidR="00C74B86" w:rsidRPr="00EF5A8F">
          <w:rPr>
            <w:rStyle w:val="Hyperlink"/>
            <w:rFonts w:ascii="Verdana" w:hAnsi="Verdana" w:cs="Arial"/>
            <w:i/>
            <w:sz w:val="20"/>
            <w:szCs w:val="20"/>
          </w:rPr>
          <w:t>https://forms.office.com/e/bHam2sbk5s</w:t>
        </w:r>
      </w:hyperlink>
      <w:r w:rsidR="00193337" w:rsidRPr="00193337">
        <w:rPr>
          <w:rFonts w:ascii="Verdana" w:hAnsi="Verdana" w:cs="Arial"/>
          <w:i/>
          <w:color w:val="000000"/>
          <w:sz w:val="20"/>
          <w:szCs w:val="20"/>
        </w:rPr>
        <w:t>),</w:t>
      </w:r>
      <w:r w:rsidR="006F6640" w:rsidRPr="00193337">
        <w:rPr>
          <w:rFonts w:ascii="Verdana" w:hAnsi="Verdana" w:cs="Arial"/>
          <w:i/>
          <w:color w:val="000000"/>
          <w:sz w:val="20"/>
          <w:szCs w:val="20"/>
        </w:rPr>
        <w:t xml:space="preserve"> </w:t>
      </w:r>
      <w:r w:rsidR="00CA12D6" w:rsidRPr="00193337">
        <w:rPr>
          <w:rFonts w:ascii="Verdana" w:hAnsi="Verdana" w:cs="Arial"/>
          <w:i/>
          <w:color w:val="000000"/>
          <w:sz w:val="20"/>
          <w:szCs w:val="20"/>
        </w:rPr>
        <w:t>and</w:t>
      </w:r>
      <w:r w:rsidR="00CA12D6"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00256232">
        <w:rPr>
          <w:rFonts w:ascii="Verdana" w:hAnsi="Verdana" w:cs="Arial"/>
          <w:b/>
          <w:i/>
          <w:color w:val="000000"/>
          <w:sz w:val="20"/>
          <w:szCs w:val="20"/>
        </w:rPr>
        <w:t xml:space="preserve">mandate-specific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13" w:history="1">
        <w:r w:rsidR="00C74B86" w:rsidRPr="00EF5A8F">
          <w:rPr>
            <w:rStyle w:val="Hyperlink"/>
            <w:rFonts w:ascii="Verdana" w:hAnsi="Verdana" w:cs="Arial"/>
            <w:i/>
            <w:sz w:val="20"/>
            <w:szCs w:val="20"/>
          </w:rPr>
          <w:t>https://www.ohchr.org/en/hr-bodies/hrc/sp/hrc56</w:t>
        </w:r>
      </w:hyperlink>
      <w:r w:rsidR="00D505C5" w:rsidRPr="00706A38">
        <w:rPr>
          <w:rFonts w:ascii="Verdana" w:hAnsi="Verdana" w:cs="Arial"/>
          <w:i/>
          <w:color w:val="000000"/>
          <w:sz w:val="20"/>
          <w:szCs w:val="20"/>
        </w:rPr>
        <w:t xml:space="preserve">) </w:t>
      </w:r>
    </w:p>
    <w:p w14:paraId="5A1B0C95"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w:t>
      </w:r>
      <w:r w:rsidR="00256232">
        <w:rPr>
          <w:rFonts w:ascii="Verdana" w:hAnsi="Verdana" w:cs="Arial"/>
          <w:i/>
          <w:color w:val="000000"/>
          <w:sz w:val="20"/>
          <w:szCs w:val="20"/>
        </w:rPr>
        <w:t xml:space="preserve">saved in Word format and </w:t>
      </w:r>
      <w:r w:rsidRPr="00AC2531">
        <w:rPr>
          <w:rFonts w:ascii="Verdana" w:hAnsi="Verdana" w:cs="Arial"/>
          <w:i/>
          <w:color w:val="000000"/>
          <w:sz w:val="20"/>
          <w:szCs w:val="20"/>
        </w:rPr>
        <w:t xml:space="preserve">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4"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5ABE98E1" w14:textId="77777777" w:rsidR="004C3F28" w:rsidRPr="00AC2531" w:rsidRDefault="00000000"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5" w:history="1"/>
      <w:r w:rsidR="004C3F28" w:rsidRPr="00AC2531">
        <w:rPr>
          <w:rFonts w:ascii="Verdana" w:hAnsi="Verdana" w:cs="Arial"/>
          <w:i/>
          <w:color w:val="000000"/>
          <w:sz w:val="20"/>
          <w:szCs w:val="20"/>
        </w:rPr>
        <w:t xml:space="preserve">A </w:t>
      </w:r>
      <w:r w:rsidR="004C3F28" w:rsidRPr="00CE73D1">
        <w:rPr>
          <w:rFonts w:ascii="Verdana" w:hAnsi="Verdana" w:cs="Arial"/>
          <w:b/>
          <w:bCs/>
          <w:i/>
          <w:color w:val="000000"/>
          <w:sz w:val="20"/>
          <w:szCs w:val="20"/>
        </w:rPr>
        <w:t xml:space="preserve">maximum of up to three </w:t>
      </w:r>
      <w:r w:rsidR="00702720" w:rsidRPr="00CE73D1">
        <w:rPr>
          <w:rFonts w:ascii="Verdana" w:hAnsi="Verdana" w:cs="Arial"/>
          <w:b/>
          <w:bCs/>
          <w:i/>
          <w:color w:val="000000"/>
          <w:sz w:val="20"/>
          <w:szCs w:val="20"/>
        </w:rPr>
        <w:t xml:space="preserve">optional </w:t>
      </w:r>
      <w:r w:rsidR="004C3F28" w:rsidRPr="00CE73D1">
        <w:rPr>
          <w:rFonts w:ascii="Verdana" w:hAnsi="Verdana" w:cs="Arial"/>
          <w:b/>
          <w:bCs/>
          <w:i/>
          <w:color w:val="000000"/>
          <w:sz w:val="20"/>
          <w:szCs w:val="20"/>
        </w:rPr>
        <w:t xml:space="preserve">letters </w:t>
      </w:r>
      <w:r w:rsidR="006A1DBE" w:rsidRPr="00CE73D1">
        <w:rPr>
          <w:rFonts w:ascii="Verdana" w:hAnsi="Verdana" w:cs="Arial"/>
          <w:b/>
          <w:bCs/>
          <w:i/>
          <w:color w:val="000000"/>
          <w:sz w:val="20"/>
          <w:szCs w:val="20"/>
        </w:rPr>
        <w:t>of support</w:t>
      </w:r>
      <w:r w:rsidR="006A1DBE">
        <w:rPr>
          <w:rFonts w:ascii="Verdana" w:hAnsi="Verdana" w:cs="Arial"/>
          <w:i/>
          <w:color w:val="000000"/>
          <w:sz w:val="20"/>
          <w:szCs w:val="20"/>
        </w:rPr>
        <w:t xml:space="preserve"> </w:t>
      </w:r>
      <w:r w:rsidR="004C3F28"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5CFBC707"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420F48D6"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5F6A05CB"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w:t>
      </w:r>
      <w:r w:rsidR="00001571" w:rsidRPr="00CE73D1">
        <w:rPr>
          <w:rFonts w:ascii="Verdana" w:hAnsi="Verdana"/>
          <w:b/>
          <w:bCs/>
          <w:i/>
          <w:sz w:val="20"/>
          <w:szCs w:val="20"/>
        </w:rPr>
        <w:t>all sections</w:t>
      </w:r>
      <w:r w:rsidR="00001571" w:rsidRPr="00AC2531">
        <w:rPr>
          <w:rFonts w:ascii="Verdana" w:hAnsi="Verdana"/>
          <w:i/>
          <w:sz w:val="20"/>
          <w:szCs w:val="20"/>
        </w:rPr>
        <w:t xml:space="preserve"> of the Word application form have been completed and received by the Secretariat before the expiration of the deadline. </w:t>
      </w:r>
      <w:r w:rsidR="00206FBF">
        <w:rPr>
          <w:rFonts w:ascii="Verdana" w:hAnsi="Verdana"/>
          <w:i/>
          <w:sz w:val="20"/>
          <w:szCs w:val="20"/>
        </w:rPr>
        <w:t xml:space="preserve">Please read the instructions </w:t>
      </w:r>
      <w:r w:rsidR="00CE3EB7">
        <w:rPr>
          <w:rFonts w:ascii="Verdana" w:hAnsi="Verdana"/>
          <w:i/>
          <w:sz w:val="20"/>
          <w:szCs w:val="20"/>
        </w:rPr>
        <w:t xml:space="preserve">in this form </w:t>
      </w:r>
      <w:r w:rsidR="00206FBF">
        <w:rPr>
          <w:rFonts w:ascii="Verdana" w:hAnsi="Verdana"/>
          <w:i/>
          <w:sz w:val="20"/>
          <w:szCs w:val="20"/>
        </w:rPr>
        <w:t xml:space="preserve">carefully and </w:t>
      </w:r>
      <w:proofErr w:type="gramStart"/>
      <w:r w:rsidR="00206FBF">
        <w:rPr>
          <w:rFonts w:ascii="Verdana" w:hAnsi="Verdana"/>
          <w:i/>
          <w:sz w:val="20"/>
          <w:szCs w:val="20"/>
        </w:rPr>
        <w:t>fill</w:t>
      </w:r>
      <w:proofErr w:type="gramEnd"/>
      <w:r w:rsidR="00206FBF">
        <w:rPr>
          <w:rFonts w:ascii="Verdana" w:hAnsi="Verdana"/>
          <w:i/>
          <w:sz w:val="20"/>
          <w:szCs w:val="20"/>
        </w:rPr>
        <w:t xml:space="preserve"> the form fully in accordance with </w:t>
      </w:r>
      <w:r w:rsidR="00CE3EB7">
        <w:rPr>
          <w:rFonts w:ascii="Verdana" w:hAnsi="Verdana"/>
          <w:i/>
          <w:sz w:val="20"/>
          <w:szCs w:val="20"/>
        </w:rPr>
        <w:t>such i</w:t>
      </w:r>
      <w:r w:rsidR="00206FBF">
        <w:rPr>
          <w:rFonts w:ascii="Verdana" w:hAnsi="Verdana"/>
          <w:i/>
          <w:sz w:val="20"/>
          <w:szCs w:val="20"/>
        </w:rPr>
        <w:t>nstructions.</w:t>
      </w:r>
      <w:r w:rsidR="00D0085A" w:rsidRPr="00D0085A">
        <w:rPr>
          <w:rFonts w:ascii="Verdana" w:hAnsi="Verdana"/>
          <w:b/>
          <w:i/>
          <w:sz w:val="20"/>
          <w:szCs w:val="20"/>
        </w:rPr>
        <w:t xml:space="preserve"> </w:t>
      </w:r>
      <w:r w:rsidR="00D0085A" w:rsidRPr="00AC2531">
        <w:rPr>
          <w:rFonts w:ascii="Verdana" w:hAnsi="Verdana"/>
          <w:b/>
          <w:i/>
          <w:sz w:val="20"/>
          <w:szCs w:val="20"/>
        </w:rPr>
        <w:t>No incomplete or late applications will be accepted</w:t>
      </w:r>
      <w:r w:rsidR="00D0085A" w:rsidRPr="00AC2531">
        <w:rPr>
          <w:rFonts w:ascii="Verdana" w:hAnsi="Verdana"/>
          <w:i/>
          <w:sz w:val="20"/>
          <w:szCs w:val="20"/>
        </w:rPr>
        <w:t>.</w:t>
      </w:r>
    </w:p>
    <w:p w14:paraId="016D249A" w14:textId="77777777" w:rsidR="007C19F6" w:rsidRPr="006C01DA"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6C01DA">
        <w:rPr>
          <w:rFonts w:ascii="Verdana" w:hAnsi="Verdana"/>
          <w:bCs/>
          <w:i/>
          <w:sz w:val="20"/>
          <w:szCs w:val="20"/>
          <w:lang w:val="en-GB"/>
        </w:rPr>
        <w:t>Candidates e</w:t>
      </w:r>
      <w:r w:rsidR="007C19F6" w:rsidRPr="006C01DA">
        <w:rPr>
          <w:rFonts w:ascii="Verdana" w:hAnsi="Verdana"/>
          <w:bCs/>
          <w:i/>
          <w:sz w:val="20"/>
          <w:szCs w:val="20"/>
          <w:lang w:val="en-GB"/>
        </w:rPr>
        <w:t xml:space="preserve">ligible for </w:t>
      </w:r>
      <w:r w:rsidR="00D505C5" w:rsidRPr="006C01DA">
        <w:rPr>
          <w:rFonts w:ascii="Verdana" w:hAnsi="Verdana"/>
          <w:b/>
          <w:i/>
          <w:sz w:val="20"/>
          <w:szCs w:val="20"/>
          <w:lang w:val="en-GB"/>
        </w:rPr>
        <w:t>Working Group</w:t>
      </w:r>
      <w:r w:rsidR="00AD1916" w:rsidRPr="006C01DA">
        <w:rPr>
          <w:rFonts w:ascii="Verdana" w:hAnsi="Verdana"/>
          <w:b/>
          <w:i/>
          <w:sz w:val="20"/>
          <w:szCs w:val="20"/>
          <w:lang w:val="en-GB"/>
        </w:rPr>
        <w:t xml:space="preserve"> </w:t>
      </w:r>
      <w:r w:rsidR="00D505C5" w:rsidRPr="006C01DA">
        <w:rPr>
          <w:rFonts w:ascii="Verdana" w:hAnsi="Verdana"/>
          <w:b/>
          <w:i/>
          <w:sz w:val="20"/>
          <w:szCs w:val="20"/>
          <w:lang w:val="en-GB"/>
        </w:rPr>
        <w:t>mandates</w:t>
      </w:r>
      <w:r w:rsidR="00D505C5" w:rsidRPr="006C01DA">
        <w:rPr>
          <w:rFonts w:ascii="Verdana" w:hAnsi="Verdana"/>
          <w:bCs/>
          <w:i/>
          <w:sz w:val="20"/>
          <w:szCs w:val="20"/>
          <w:lang w:val="en-GB"/>
        </w:rPr>
        <w:t xml:space="preserve"> </w:t>
      </w:r>
      <w:r w:rsidR="007C19F6" w:rsidRPr="006C01DA">
        <w:rPr>
          <w:rFonts w:ascii="Verdana" w:hAnsi="Verdana"/>
          <w:bCs/>
          <w:i/>
          <w:sz w:val="20"/>
          <w:szCs w:val="20"/>
          <w:lang w:val="en-GB"/>
        </w:rPr>
        <w:t>are only nationals of</w:t>
      </w:r>
      <w:r w:rsidR="001F5617" w:rsidRPr="006C01DA">
        <w:rPr>
          <w:rFonts w:ascii="Verdana" w:hAnsi="Verdana"/>
          <w:bCs/>
          <w:i/>
          <w:sz w:val="20"/>
          <w:szCs w:val="20"/>
          <w:lang w:val="en-GB"/>
        </w:rPr>
        <w:t xml:space="preserve"> the</w:t>
      </w:r>
      <w:r w:rsidR="007C19F6" w:rsidRPr="006C01DA">
        <w:rPr>
          <w:rFonts w:ascii="Verdana" w:hAnsi="Verdana"/>
          <w:bCs/>
          <w:i/>
          <w:sz w:val="20"/>
          <w:szCs w:val="20"/>
          <w:lang w:val="en-GB"/>
        </w:rPr>
        <w:t xml:space="preserve"> States belonging to the </w:t>
      </w:r>
      <w:hyperlink r:id="rId16" w:history="1">
        <w:r w:rsidR="007C19F6" w:rsidRPr="006C01DA">
          <w:rPr>
            <w:rStyle w:val="Hyperlink"/>
            <w:rFonts w:ascii="Verdana" w:hAnsi="Verdana"/>
            <w:bCs/>
            <w:i/>
            <w:sz w:val="20"/>
            <w:szCs w:val="20"/>
            <w:lang w:val="en-GB"/>
          </w:rPr>
          <w:t>regional groups</w:t>
        </w:r>
      </w:hyperlink>
      <w:r w:rsidR="007C19F6" w:rsidRPr="006C01DA">
        <w:rPr>
          <w:rFonts w:ascii="Verdana" w:hAnsi="Verdana"/>
          <w:bCs/>
          <w:i/>
          <w:sz w:val="20"/>
          <w:szCs w:val="20"/>
          <w:lang w:val="en-GB"/>
        </w:rPr>
        <w:t xml:space="preserve"> for which specific vacancies have been advertised.</w:t>
      </w:r>
    </w:p>
    <w:p w14:paraId="5321D1FB"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7"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8"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53816034"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9"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25547DEA" w14:textId="77777777" w:rsidR="00835CF8" w:rsidRPr="00BF4996" w:rsidRDefault="00835CF8" w:rsidP="005C082A">
      <w:pPr>
        <w:pStyle w:val="NormalWeb"/>
        <w:spacing w:before="0" w:beforeAutospacing="0" w:after="0" w:afterAutospacing="0"/>
        <w:rPr>
          <w:rFonts w:ascii="Verdana" w:hAnsi="Verdana"/>
          <w:i/>
          <w:sz w:val="16"/>
          <w:szCs w:val="16"/>
        </w:rPr>
      </w:pPr>
    </w:p>
    <w:p w14:paraId="356F3760"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3D6F59CA" w14:textId="77777777" w:rsidTr="005279C5">
        <w:trPr>
          <w:trHeight w:val="364"/>
        </w:trPr>
        <w:tc>
          <w:tcPr>
            <w:tcW w:w="5070" w:type="dxa"/>
            <w:shd w:val="clear" w:color="auto" w:fill="auto"/>
          </w:tcPr>
          <w:p w14:paraId="06AC2EA7" w14:textId="2C64FDC0"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sz w:val="21"/>
                <w:szCs w:val="21"/>
              </w:rPr>
              <w:t>DERIU</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168668CE" w14:textId="494B2D90"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noProof/>
                <w:sz w:val="21"/>
                <w:szCs w:val="21"/>
              </w:rPr>
              <w:t>1994</w:t>
            </w:r>
            <w:r w:rsidRPr="0039620F">
              <w:rPr>
                <w:rFonts w:ascii="Verdana" w:hAnsi="Verdana"/>
                <w:sz w:val="21"/>
                <w:szCs w:val="21"/>
              </w:rPr>
              <w:fldChar w:fldCharType="end"/>
            </w:r>
            <w:bookmarkEnd w:id="1"/>
          </w:p>
        </w:tc>
      </w:tr>
      <w:tr w:rsidR="00982253" w:rsidRPr="0039620F" w14:paraId="20C24DE5" w14:textId="77777777" w:rsidTr="005279C5">
        <w:trPr>
          <w:trHeight w:val="363"/>
        </w:trPr>
        <w:tc>
          <w:tcPr>
            <w:tcW w:w="5070" w:type="dxa"/>
            <w:shd w:val="clear" w:color="auto" w:fill="auto"/>
          </w:tcPr>
          <w:p w14:paraId="73D461A3" w14:textId="1B65DF6C"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noProof/>
                <w:sz w:val="21"/>
                <w:szCs w:val="21"/>
              </w:rPr>
              <w:t xml:space="preserve">BELEN </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35B2A074" w14:textId="6C44485F"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noProof/>
                <w:sz w:val="21"/>
                <w:szCs w:val="21"/>
              </w:rPr>
              <w:t>BUENOS AIRES, ARGENTINA</w:t>
            </w:r>
            <w:r w:rsidRPr="0039620F">
              <w:rPr>
                <w:rFonts w:ascii="Verdana" w:hAnsi="Verdana"/>
                <w:sz w:val="21"/>
                <w:szCs w:val="21"/>
              </w:rPr>
              <w:fldChar w:fldCharType="end"/>
            </w:r>
            <w:bookmarkEnd w:id="3"/>
          </w:p>
        </w:tc>
      </w:tr>
      <w:tr w:rsidR="00982253" w:rsidRPr="0039620F" w14:paraId="79AB3961" w14:textId="77777777" w:rsidTr="00D2007E">
        <w:trPr>
          <w:trHeight w:val="856"/>
        </w:trPr>
        <w:tc>
          <w:tcPr>
            <w:tcW w:w="5070" w:type="dxa"/>
            <w:tcBorders>
              <w:bottom w:val="single" w:sz="2" w:space="0" w:color="auto"/>
            </w:tcBorders>
            <w:shd w:val="clear" w:color="auto" w:fill="auto"/>
          </w:tcPr>
          <w:p w14:paraId="5933162B" w14:textId="617D04D0"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noProof/>
                <w:sz w:val="21"/>
                <w:szCs w:val="21"/>
              </w:rPr>
              <w:t>GERALDINE</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17E65082" w14:textId="4BF49980"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w:t>
            </w:r>
            <w:r w:rsidR="00E91988">
              <w:rPr>
                <w:rFonts w:ascii="Verdana" w:hAnsi="Verdana"/>
                <w:b/>
                <w:sz w:val="21"/>
                <w:szCs w:val="21"/>
              </w:rPr>
              <w:t xml:space="preserve">one </w:t>
            </w:r>
            <w:r w:rsidRPr="0039620F">
              <w:rPr>
                <w:rFonts w:ascii="Verdana" w:hAnsi="Verdana"/>
                <w:b/>
                <w:sz w:val="21"/>
                <w:szCs w:val="21"/>
              </w:rPr>
              <w:t xml:space="preserve">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C68B8">
              <w:rPr>
                <w:rFonts w:ascii="Verdana" w:hAnsi="Verdana"/>
                <w:sz w:val="21"/>
                <w:szCs w:val="21"/>
              </w:rPr>
              <w:t>ITALIAN</w:t>
            </w:r>
            <w:r w:rsidRPr="0039620F">
              <w:rPr>
                <w:rFonts w:ascii="Verdana" w:hAnsi="Verdana"/>
                <w:sz w:val="21"/>
                <w:szCs w:val="21"/>
              </w:rPr>
              <w:fldChar w:fldCharType="end"/>
            </w:r>
            <w:bookmarkEnd w:id="5"/>
          </w:p>
        </w:tc>
      </w:tr>
      <w:tr w:rsidR="00982253" w:rsidRPr="0039620F" w14:paraId="33B6B697"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38C53A3F" w14:textId="655F577B"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80719">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01584E0B" w14:textId="0382D273"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C68B8">
              <w:rPr>
                <w:rFonts w:ascii="Verdana" w:hAnsi="Verdana"/>
                <w:noProof/>
                <w:sz w:val="21"/>
                <w:szCs w:val="21"/>
              </w:rPr>
              <w:t>ARGENTINE</w:t>
            </w:r>
            <w:r w:rsidRPr="0039620F">
              <w:rPr>
                <w:rFonts w:ascii="Verdana" w:hAnsi="Verdana"/>
                <w:sz w:val="21"/>
                <w:szCs w:val="21"/>
              </w:rPr>
              <w:fldChar w:fldCharType="end"/>
            </w:r>
          </w:p>
        </w:tc>
      </w:tr>
    </w:tbl>
    <w:p w14:paraId="03879A59" w14:textId="77777777" w:rsidR="00966081" w:rsidRDefault="00966081" w:rsidP="007059C2">
      <w:pPr>
        <w:rPr>
          <w:rFonts w:ascii="Verdana" w:hAnsi="Verdana"/>
          <w:b/>
          <w:bCs/>
          <w:sz w:val="16"/>
          <w:szCs w:val="16"/>
          <w:lang w:val="en-GB"/>
        </w:rPr>
      </w:pPr>
    </w:p>
    <w:p w14:paraId="0438FEFF" w14:textId="77777777" w:rsidR="00B3563B" w:rsidRDefault="00B3563B" w:rsidP="007059C2">
      <w:pPr>
        <w:rPr>
          <w:rFonts w:ascii="Verdana" w:hAnsi="Verdana"/>
          <w:b/>
          <w:bCs/>
          <w:sz w:val="16"/>
          <w:szCs w:val="16"/>
          <w:lang w:val="en-GB"/>
        </w:rPr>
      </w:pPr>
    </w:p>
    <w:p w14:paraId="199B3061" w14:textId="77777777" w:rsidR="00B3563B" w:rsidRDefault="00B3563B" w:rsidP="007059C2">
      <w:pPr>
        <w:rPr>
          <w:rFonts w:ascii="Verdana" w:hAnsi="Verdana"/>
          <w:b/>
          <w:bCs/>
          <w:sz w:val="16"/>
          <w:szCs w:val="16"/>
          <w:lang w:val="en-GB"/>
        </w:rPr>
      </w:pPr>
    </w:p>
    <w:p w14:paraId="719BA9C0" w14:textId="77777777" w:rsidR="00647A51" w:rsidRPr="00624A07" w:rsidRDefault="00647A51" w:rsidP="007059C2">
      <w:pPr>
        <w:rPr>
          <w:rFonts w:ascii="Verdana" w:hAnsi="Verdana"/>
          <w:b/>
          <w:bCs/>
          <w:sz w:val="16"/>
          <w:szCs w:val="16"/>
          <w:lang w:val="en-GB"/>
        </w:rPr>
      </w:pPr>
    </w:p>
    <w:p w14:paraId="7BCC2F42"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633DECFD" w14:textId="77777777" w:rsidR="00C824A8" w:rsidRPr="0039620F" w:rsidRDefault="00C824A8" w:rsidP="00C824A8">
      <w:pPr>
        <w:rPr>
          <w:rStyle w:val="Strong"/>
          <w:rFonts w:ascii="Verdana" w:hAnsi="Verdana"/>
          <w:sz w:val="21"/>
          <w:szCs w:val="21"/>
        </w:rPr>
      </w:pPr>
    </w:p>
    <w:p w14:paraId="59B9830B"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3CE534BB" w14:textId="77777777" w:rsidR="00AA000E" w:rsidRPr="0039620F" w:rsidRDefault="00AA000E" w:rsidP="00DE4EAC">
      <w:pPr>
        <w:rPr>
          <w:rStyle w:val="Strong"/>
          <w:rFonts w:ascii="Verdana" w:hAnsi="Verdana"/>
          <w:sz w:val="21"/>
          <w:szCs w:val="21"/>
        </w:rPr>
      </w:pPr>
    </w:p>
    <w:p w14:paraId="4024CDD0"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5EF88345"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w:t>
      </w:r>
      <w:r w:rsidRPr="00C767BA">
        <w:rPr>
          <w:rFonts w:ascii="Verdana" w:hAnsi="Verdana"/>
          <w:b/>
          <w:sz w:val="21"/>
          <w:szCs w:val="21"/>
          <w:u w:val="single"/>
        </w:rPr>
        <w:t>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7ED0DEAE" w14:textId="77777777" w:rsidR="00AA000E" w:rsidRPr="0039620F" w:rsidRDefault="00AA000E" w:rsidP="00AA000E">
      <w:pPr>
        <w:rPr>
          <w:rFonts w:ascii="Verdana" w:hAnsi="Verdana"/>
          <w:sz w:val="21"/>
          <w:szCs w:val="21"/>
        </w:rPr>
      </w:pPr>
    </w:p>
    <w:p w14:paraId="5FE55740" w14:textId="77777777" w:rsidR="00630B13" w:rsidRDefault="006514B9" w:rsidP="00630B13">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30B13" w:rsidRPr="00630B13">
        <w:rPr>
          <w:rFonts w:ascii="Verdana" w:hAnsi="Verdana"/>
          <w:noProof/>
          <w:sz w:val="21"/>
          <w:szCs w:val="21"/>
        </w:rPr>
        <w:t>As a lawyer with a diverse educational background and a deep understanding of international relations, I bring a unique perspective to the issue of the use of mercenaries and its impact on human rights and the right to self-determination.</w:t>
      </w:r>
    </w:p>
    <w:p w14:paraId="4F463DA0" w14:textId="77777777" w:rsidR="00630B13" w:rsidRDefault="00630B13" w:rsidP="00630B13">
      <w:pPr>
        <w:rPr>
          <w:rFonts w:ascii="Verdana" w:hAnsi="Verdana"/>
          <w:noProof/>
          <w:sz w:val="21"/>
          <w:szCs w:val="21"/>
        </w:rPr>
      </w:pPr>
    </w:p>
    <w:p w14:paraId="0E550751" w14:textId="54B70CD9" w:rsidR="00630B13" w:rsidRPr="00630B13" w:rsidRDefault="00630B13" w:rsidP="00630B13">
      <w:pPr>
        <w:rPr>
          <w:rFonts w:ascii="Verdana" w:hAnsi="Verdana"/>
          <w:noProof/>
          <w:sz w:val="21"/>
          <w:szCs w:val="21"/>
        </w:rPr>
      </w:pPr>
      <w:r w:rsidRPr="00630B13">
        <w:rPr>
          <w:rFonts w:ascii="Verdana" w:hAnsi="Verdana"/>
          <w:noProof/>
          <w:sz w:val="21"/>
          <w:szCs w:val="21"/>
        </w:rPr>
        <w:t>My journey began with a Juris Doctor degree from Universidad Torcuato Di Tella in Argentina, where I gained a solid foundation in legal principles. Building upon this, I pursued specialized studies, including an LL.M in International Law from Université Catholique de Louvain in Belgium and a Master's in Political Science with a focus on comparative and international politics from Université de Genève in Switzerland.</w:t>
      </w:r>
    </w:p>
    <w:p w14:paraId="6F067754" w14:textId="77777777" w:rsidR="00630B13" w:rsidRPr="00630B13" w:rsidRDefault="00630B13" w:rsidP="00630B13">
      <w:pPr>
        <w:rPr>
          <w:rFonts w:ascii="Verdana" w:hAnsi="Verdana"/>
          <w:noProof/>
          <w:sz w:val="21"/>
          <w:szCs w:val="21"/>
        </w:rPr>
      </w:pPr>
    </w:p>
    <w:p w14:paraId="225D90E8" w14:textId="1A9786CB" w:rsidR="00630B13" w:rsidRDefault="00630B13" w:rsidP="00630B13">
      <w:pPr>
        <w:rPr>
          <w:rFonts w:ascii="Verdana" w:hAnsi="Verdana"/>
          <w:noProof/>
          <w:sz w:val="21"/>
          <w:szCs w:val="21"/>
        </w:rPr>
      </w:pPr>
      <w:r w:rsidRPr="00630B13">
        <w:rPr>
          <w:rFonts w:ascii="Verdana" w:hAnsi="Verdana"/>
          <w:noProof/>
          <w:sz w:val="21"/>
          <w:szCs w:val="21"/>
        </w:rPr>
        <w:t xml:space="preserve">Additionally, </w:t>
      </w:r>
      <w:r w:rsidR="00695A79">
        <w:rPr>
          <w:rFonts w:ascii="Verdana" w:hAnsi="Verdana"/>
          <w:noProof/>
          <w:sz w:val="21"/>
          <w:szCs w:val="21"/>
        </w:rPr>
        <w:t xml:space="preserve">I completed a </w:t>
      </w:r>
      <w:r w:rsidRPr="00630B13">
        <w:rPr>
          <w:rFonts w:ascii="Verdana" w:hAnsi="Verdana"/>
          <w:noProof/>
          <w:sz w:val="21"/>
          <w:szCs w:val="21"/>
        </w:rPr>
        <w:t xml:space="preserve">Master's in National Strategic Intelligence from Universidad Nacional de La Plata in Argentina </w:t>
      </w:r>
      <w:r w:rsidR="00695A79">
        <w:rPr>
          <w:rFonts w:ascii="Verdana" w:hAnsi="Verdana"/>
          <w:noProof/>
          <w:sz w:val="21"/>
          <w:szCs w:val="21"/>
        </w:rPr>
        <w:t xml:space="preserve">which </w:t>
      </w:r>
      <w:r w:rsidRPr="00630B13">
        <w:rPr>
          <w:rFonts w:ascii="Verdana" w:hAnsi="Verdana"/>
          <w:noProof/>
          <w:sz w:val="21"/>
          <w:szCs w:val="21"/>
        </w:rPr>
        <w:t>provides me with a comprehensive understanding of security dynamics and their intersection with human rights concerns.</w:t>
      </w:r>
    </w:p>
    <w:p w14:paraId="08001652" w14:textId="77777777" w:rsidR="00630B13" w:rsidRDefault="00630B13" w:rsidP="00630B13">
      <w:pPr>
        <w:rPr>
          <w:rFonts w:ascii="Verdana" w:hAnsi="Verdana"/>
          <w:noProof/>
          <w:sz w:val="21"/>
          <w:szCs w:val="21"/>
        </w:rPr>
      </w:pPr>
    </w:p>
    <w:p w14:paraId="661CC79A" w14:textId="519BA41E" w:rsidR="00630B13" w:rsidRPr="00630B13" w:rsidRDefault="00630B13" w:rsidP="00630B13">
      <w:pPr>
        <w:rPr>
          <w:rFonts w:ascii="Verdana" w:hAnsi="Verdana"/>
          <w:noProof/>
          <w:sz w:val="21"/>
          <w:szCs w:val="21"/>
        </w:rPr>
      </w:pPr>
      <w:r w:rsidRPr="00630B13">
        <w:rPr>
          <w:rFonts w:ascii="Verdana" w:hAnsi="Verdana"/>
          <w:noProof/>
          <w:sz w:val="21"/>
          <w:szCs w:val="21"/>
        </w:rPr>
        <w:t>My academic pursuits have culminated in a curren PhD in National Defense, where I focus on the privatization of violence and the involvement of non-state actors in armed conflicts. This research delves deeply into the very issues central to the mandate of the Working Group on the use of mercenaries.</w:t>
      </w:r>
    </w:p>
    <w:p w14:paraId="792242F9" w14:textId="77777777" w:rsidR="00630B13" w:rsidRPr="00630B13" w:rsidRDefault="00630B13" w:rsidP="00630B13">
      <w:pPr>
        <w:rPr>
          <w:rFonts w:ascii="Verdana" w:hAnsi="Verdana"/>
          <w:noProof/>
          <w:sz w:val="21"/>
          <w:szCs w:val="21"/>
        </w:rPr>
      </w:pPr>
    </w:p>
    <w:p w14:paraId="2DFBB9A4" w14:textId="3010CCB6" w:rsidR="00AA000E" w:rsidRPr="0039620F" w:rsidRDefault="00630B13" w:rsidP="00630B13">
      <w:pPr>
        <w:rPr>
          <w:rFonts w:ascii="Verdana" w:hAnsi="Verdana"/>
          <w:sz w:val="21"/>
          <w:szCs w:val="21"/>
        </w:rPr>
      </w:pPr>
      <w:r w:rsidRPr="00630B13">
        <w:rPr>
          <w:rFonts w:ascii="Verdana" w:hAnsi="Verdana"/>
          <w:noProof/>
          <w:sz w:val="21"/>
          <w:szCs w:val="21"/>
        </w:rPr>
        <w:t>Moreover, my proficiency in English, French, and Spanish, along with a basic knowledge of Arabic and Russian, ensures effective communication within the diverse linguistic landscape of the United Nations.</w:t>
      </w:r>
      <w:r w:rsidR="006514B9" w:rsidRPr="0039620F">
        <w:rPr>
          <w:rFonts w:ascii="Verdana" w:hAnsi="Verdana"/>
          <w:sz w:val="21"/>
          <w:szCs w:val="21"/>
        </w:rPr>
        <w:fldChar w:fldCharType="end"/>
      </w:r>
      <w:bookmarkEnd w:id="7"/>
    </w:p>
    <w:p w14:paraId="2D0D88F1" w14:textId="77777777" w:rsidR="00AA000E" w:rsidRPr="0039620F" w:rsidRDefault="00AA000E" w:rsidP="00AA000E">
      <w:pPr>
        <w:rPr>
          <w:rFonts w:ascii="Verdana" w:hAnsi="Verdana"/>
          <w:sz w:val="21"/>
          <w:szCs w:val="21"/>
        </w:rPr>
      </w:pPr>
    </w:p>
    <w:p w14:paraId="7B4B6083"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15C26F10"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 xml:space="preserve">United Nations or other international or regional organizations </w:t>
      </w:r>
      <w:proofErr w:type="gramStart"/>
      <w:r w:rsidRPr="0039620F">
        <w:rPr>
          <w:rFonts w:ascii="Verdana" w:hAnsi="Verdana"/>
          <w:b/>
          <w:sz w:val="21"/>
          <w:szCs w:val="21"/>
        </w:rPr>
        <w:t>in the area of</w:t>
      </w:r>
      <w:proofErr w:type="gramEnd"/>
      <w:r w:rsidRPr="0039620F">
        <w:rPr>
          <w:rFonts w:ascii="Verdana" w:hAnsi="Verdana"/>
          <w:b/>
          <w:sz w:val="21"/>
          <w:szCs w:val="21"/>
        </w:rPr>
        <w:t xml:space="preserve">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5F2B7AD3"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Proven work experience </w:t>
      </w:r>
      <w:r w:rsidRPr="00C767BA">
        <w:rPr>
          <w:rFonts w:ascii="Verdana" w:hAnsi="Verdana"/>
          <w:b/>
          <w:sz w:val="21"/>
          <w:szCs w:val="21"/>
          <w:u w:val="single"/>
        </w:rPr>
        <w:t>in the field of human rights</w:t>
      </w:r>
      <w:r w:rsidR="008C5281" w:rsidRPr="00C767BA">
        <w:rPr>
          <w:rFonts w:ascii="Verdana" w:hAnsi="Verdana"/>
          <w:b/>
          <w:sz w:val="21"/>
          <w:szCs w:val="21"/>
          <w:u w:val="single"/>
        </w:rPr>
        <w:t xml:space="preserve"> and particularly</w:t>
      </w:r>
      <w:r w:rsidR="008C5281" w:rsidRPr="00E37E8A">
        <w:rPr>
          <w:rFonts w:ascii="Verdana" w:hAnsi="Verdana"/>
          <w:b/>
          <w:sz w:val="21"/>
          <w:szCs w:val="21"/>
          <w:u w:val="single"/>
        </w:rPr>
        <w:t xml:space="preserve"> </w:t>
      </w:r>
      <w:proofErr w:type="gramStart"/>
      <w:r w:rsidR="008C5281" w:rsidRPr="00E37E8A">
        <w:rPr>
          <w:rFonts w:ascii="Verdana" w:hAnsi="Verdana"/>
          <w:b/>
          <w:sz w:val="21"/>
          <w:szCs w:val="21"/>
          <w:u w:val="single"/>
        </w:rPr>
        <w:t>in the area of</w:t>
      </w:r>
      <w:proofErr w:type="gramEnd"/>
      <w:r w:rsidR="008C5281" w:rsidRPr="00E37E8A">
        <w:rPr>
          <w:rFonts w:ascii="Verdana" w:hAnsi="Verdana"/>
          <w:b/>
          <w:sz w:val="21"/>
          <w:szCs w:val="21"/>
          <w:u w:val="single"/>
        </w:rPr>
        <w:t xml:space="preserve">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2213CB78" w14:textId="77777777" w:rsidR="00AA000E" w:rsidRPr="0039620F" w:rsidRDefault="00AA000E" w:rsidP="00AA000E">
      <w:pPr>
        <w:rPr>
          <w:rFonts w:ascii="Verdana" w:hAnsi="Verdana"/>
          <w:sz w:val="21"/>
          <w:szCs w:val="21"/>
        </w:rPr>
      </w:pPr>
    </w:p>
    <w:p w14:paraId="74BE17F0" w14:textId="77777777" w:rsidR="00F578B3" w:rsidRDefault="00383F21" w:rsidP="00F578B3">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578B3" w:rsidRPr="00F578B3">
        <w:rPr>
          <w:rFonts w:ascii="Verdana" w:hAnsi="Verdana"/>
          <w:noProof/>
          <w:sz w:val="21"/>
          <w:szCs w:val="21"/>
        </w:rPr>
        <w:t xml:space="preserve">Throughout my career, I've gained robust expertise in international human rights instruments, norms, and principles. Beginning at the National Criminal and Correctional Court in Argentina, I handled cases involving human rights violations and organized crime, laying the groundwork for my understanding of legal frameworks. </w:t>
      </w:r>
    </w:p>
    <w:p w14:paraId="6D6A575F" w14:textId="3BA94008" w:rsidR="00F578B3" w:rsidRPr="00F578B3" w:rsidRDefault="00F578B3" w:rsidP="00F578B3">
      <w:pPr>
        <w:rPr>
          <w:rFonts w:ascii="Verdana" w:hAnsi="Verdana"/>
          <w:noProof/>
          <w:sz w:val="21"/>
          <w:szCs w:val="21"/>
        </w:rPr>
      </w:pPr>
      <w:r w:rsidRPr="00F578B3">
        <w:rPr>
          <w:rFonts w:ascii="Verdana" w:hAnsi="Verdana"/>
          <w:noProof/>
          <w:sz w:val="21"/>
          <w:szCs w:val="21"/>
        </w:rPr>
        <w:lastRenderedPageBreak/>
        <w:t>Advocacy work as Vice President of Business and Professional Women reinforced my commitment to gender equality and human rights.</w:t>
      </w:r>
      <w:r>
        <w:rPr>
          <w:rFonts w:ascii="Verdana" w:hAnsi="Verdana"/>
          <w:noProof/>
          <w:sz w:val="21"/>
          <w:szCs w:val="21"/>
        </w:rPr>
        <w:t xml:space="preserve"> </w:t>
      </w:r>
      <w:r w:rsidRPr="00F578B3">
        <w:rPr>
          <w:rFonts w:ascii="Verdana" w:hAnsi="Verdana"/>
          <w:noProof/>
          <w:sz w:val="21"/>
          <w:szCs w:val="21"/>
        </w:rPr>
        <w:t>Subsequent roles at the United Nations Office on Drugs and Crime broadened my perspective on global human rights issues.</w:t>
      </w:r>
    </w:p>
    <w:p w14:paraId="434404C3" w14:textId="5DDBBFF2" w:rsidR="00F578B3" w:rsidRPr="00F578B3" w:rsidRDefault="00F578B3" w:rsidP="00F578B3">
      <w:pPr>
        <w:rPr>
          <w:rFonts w:ascii="Verdana" w:hAnsi="Verdana"/>
          <w:noProof/>
          <w:sz w:val="21"/>
          <w:szCs w:val="21"/>
        </w:rPr>
      </w:pPr>
      <w:r w:rsidRPr="00F578B3">
        <w:rPr>
          <w:rFonts w:ascii="Verdana" w:hAnsi="Verdana"/>
          <w:noProof/>
          <w:sz w:val="21"/>
          <w:szCs w:val="21"/>
        </w:rPr>
        <w:t>Field assignments with the United Nations</w:t>
      </w:r>
      <w:r>
        <w:rPr>
          <w:rFonts w:ascii="Verdana" w:hAnsi="Verdana"/>
          <w:noProof/>
          <w:sz w:val="21"/>
          <w:szCs w:val="21"/>
        </w:rPr>
        <w:t xml:space="preserve"> </w:t>
      </w:r>
      <w:r w:rsidRPr="00F578B3">
        <w:rPr>
          <w:rFonts w:ascii="Verdana" w:hAnsi="Verdana"/>
          <w:noProof/>
          <w:sz w:val="21"/>
          <w:szCs w:val="21"/>
        </w:rPr>
        <w:t>Multidimensional Integrated Stabilization Mission in Mali</w:t>
      </w:r>
      <w:r>
        <w:rPr>
          <w:rFonts w:ascii="Verdana" w:hAnsi="Verdana"/>
          <w:noProof/>
          <w:sz w:val="21"/>
          <w:szCs w:val="21"/>
        </w:rPr>
        <w:t xml:space="preserve"> and </w:t>
      </w:r>
      <w:r w:rsidRPr="00F578B3">
        <w:rPr>
          <w:rFonts w:ascii="Verdana" w:hAnsi="Verdana"/>
          <w:noProof/>
          <w:sz w:val="21"/>
          <w:szCs w:val="21"/>
        </w:rPr>
        <w:t>Verification Mission in Colombia provided hands-on experience in conflict zones, sharpening my ability to monitor and address human rights violations.</w:t>
      </w:r>
    </w:p>
    <w:p w14:paraId="6C7173C3" w14:textId="23777466" w:rsidR="00AA000E" w:rsidRPr="0039620F" w:rsidRDefault="00F578B3" w:rsidP="00F578B3">
      <w:pPr>
        <w:rPr>
          <w:rFonts w:ascii="Verdana" w:hAnsi="Verdana"/>
          <w:sz w:val="21"/>
          <w:szCs w:val="21"/>
        </w:rPr>
      </w:pPr>
      <w:r w:rsidRPr="00F578B3">
        <w:rPr>
          <w:rFonts w:ascii="Verdana" w:hAnsi="Verdana"/>
          <w:noProof/>
          <w:sz w:val="21"/>
          <w:szCs w:val="21"/>
        </w:rPr>
        <w:t>These experiences have deepened my understanding of institutional mandates related to human rights, particularly in conflict resolution and peacebuilding. I'm dedicated to leveraging this expertise to advance the mandate of the Working Group on the use of mercenaries, contributing meaningful insights and solutions to address human rights challenges effectively.</w:t>
      </w:r>
      <w:r w:rsidR="00383F21" w:rsidRPr="0039620F">
        <w:rPr>
          <w:rFonts w:ascii="Verdana" w:hAnsi="Verdana"/>
          <w:sz w:val="21"/>
          <w:szCs w:val="21"/>
        </w:rPr>
        <w:fldChar w:fldCharType="end"/>
      </w:r>
      <w:bookmarkEnd w:id="8"/>
    </w:p>
    <w:p w14:paraId="5772F062" w14:textId="77777777" w:rsidR="00AA000E" w:rsidRPr="0039620F" w:rsidRDefault="00AA000E" w:rsidP="00DE4EAC">
      <w:pPr>
        <w:rPr>
          <w:rStyle w:val="Strong"/>
          <w:rFonts w:ascii="Verdana" w:hAnsi="Verdana"/>
          <w:sz w:val="21"/>
          <w:szCs w:val="21"/>
        </w:rPr>
      </w:pPr>
    </w:p>
    <w:p w14:paraId="6F7CB2D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1DE6011B"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w:t>
      </w:r>
      <w:r w:rsidRPr="00C767BA">
        <w:rPr>
          <w:rFonts w:ascii="Verdana" w:hAnsi="Verdana"/>
          <w:b/>
          <w:sz w:val="21"/>
          <w:szCs w:val="21"/>
          <w:u w:val="single"/>
        </w:rPr>
        <w:t>related to human rights</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1BC52D5F" w14:textId="77777777" w:rsidR="00AA000E" w:rsidRPr="0039620F" w:rsidRDefault="00AA000E" w:rsidP="00AA000E">
      <w:pPr>
        <w:rPr>
          <w:rFonts w:ascii="Verdana" w:hAnsi="Verdana"/>
          <w:sz w:val="21"/>
          <w:szCs w:val="21"/>
        </w:rPr>
      </w:pPr>
    </w:p>
    <w:p w14:paraId="05CF80DD" w14:textId="77777777" w:rsidR="00A43B30" w:rsidRDefault="006514B9" w:rsidP="00A43B30">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43B30" w:rsidRPr="00A43B30">
        <w:rPr>
          <w:rFonts w:ascii="Verdana" w:hAnsi="Verdana"/>
          <w:noProof/>
          <w:sz w:val="21"/>
          <w:szCs w:val="21"/>
        </w:rPr>
        <w:t>My competence in the field of human rights has been established through a diverse array of experiences, both nationally and internationally. Working within Argentina's legal system, I managed complex criminal cases involving human rights violations, corruption, and organized crime. This provided me with a deep understanding of legal frameworks and investigative procedures.</w:t>
      </w:r>
    </w:p>
    <w:p w14:paraId="33CEA00B" w14:textId="5CB60670" w:rsidR="00A43B30" w:rsidRPr="00A43B30" w:rsidRDefault="00A43B30" w:rsidP="00A43B30">
      <w:pPr>
        <w:rPr>
          <w:rFonts w:ascii="Verdana" w:hAnsi="Verdana"/>
          <w:noProof/>
          <w:sz w:val="21"/>
          <w:szCs w:val="21"/>
        </w:rPr>
      </w:pPr>
      <w:r w:rsidRPr="00A43B30">
        <w:rPr>
          <w:rFonts w:ascii="Verdana" w:hAnsi="Verdana"/>
          <w:noProof/>
          <w:sz w:val="21"/>
          <w:szCs w:val="21"/>
        </w:rPr>
        <w:t>Furthermore, my advocacy work as Vice President of Business and Professional Women in Australia showcased my commitment to promoting gender equality and human rights at both grassroots and policy levels.</w:t>
      </w:r>
    </w:p>
    <w:p w14:paraId="048F4DF2" w14:textId="77777777" w:rsidR="00A43B30" w:rsidRPr="00A43B30" w:rsidRDefault="00A43B30" w:rsidP="00A43B30">
      <w:pPr>
        <w:rPr>
          <w:rFonts w:ascii="Verdana" w:hAnsi="Verdana"/>
          <w:noProof/>
          <w:sz w:val="21"/>
          <w:szCs w:val="21"/>
        </w:rPr>
      </w:pPr>
    </w:p>
    <w:p w14:paraId="08ADDE1C" w14:textId="4E21DFD0" w:rsidR="00A43B30" w:rsidRPr="00A43B30" w:rsidRDefault="00A43B30" w:rsidP="00A43B30">
      <w:pPr>
        <w:rPr>
          <w:rFonts w:ascii="Verdana" w:hAnsi="Verdana"/>
          <w:noProof/>
          <w:sz w:val="21"/>
          <w:szCs w:val="21"/>
        </w:rPr>
      </w:pPr>
      <w:r w:rsidRPr="00A43B30">
        <w:rPr>
          <w:rFonts w:ascii="Verdana" w:hAnsi="Verdana"/>
          <w:noProof/>
          <w:sz w:val="21"/>
          <w:szCs w:val="21"/>
        </w:rPr>
        <w:t>Transitioning to international roles, such as my positions with the United Nations  Multidimensional Integrated Stabilization Mission in Mali</w:t>
      </w:r>
      <w:r>
        <w:rPr>
          <w:rFonts w:ascii="Verdana" w:hAnsi="Verdana"/>
          <w:noProof/>
          <w:sz w:val="21"/>
          <w:szCs w:val="21"/>
        </w:rPr>
        <w:t xml:space="preserve"> and </w:t>
      </w:r>
      <w:r w:rsidRPr="00A43B30">
        <w:rPr>
          <w:rFonts w:ascii="Verdana" w:hAnsi="Verdana"/>
          <w:noProof/>
          <w:sz w:val="21"/>
          <w:szCs w:val="21"/>
        </w:rPr>
        <w:t xml:space="preserve">Verification Mission in Colombia , I gained firsthand experience in monitoring, analyzing, and addressing human rights issues within conflict zones. </w:t>
      </w:r>
    </w:p>
    <w:p w14:paraId="112E9D8F" w14:textId="77777777" w:rsidR="00A43B30" w:rsidRPr="00A43B30" w:rsidRDefault="00A43B30" w:rsidP="00A43B30">
      <w:pPr>
        <w:rPr>
          <w:rFonts w:ascii="Verdana" w:hAnsi="Verdana"/>
          <w:noProof/>
          <w:sz w:val="21"/>
          <w:szCs w:val="21"/>
        </w:rPr>
      </w:pPr>
    </w:p>
    <w:p w14:paraId="13109C15" w14:textId="65E732ED" w:rsidR="00A43B30" w:rsidRDefault="00A43B30" w:rsidP="00A43B30">
      <w:pPr>
        <w:rPr>
          <w:rFonts w:ascii="Verdana" w:hAnsi="Verdana"/>
          <w:noProof/>
          <w:sz w:val="21"/>
          <w:szCs w:val="21"/>
        </w:rPr>
      </w:pPr>
      <w:r w:rsidRPr="00A43B30">
        <w:rPr>
          <w:rFonts w:ascii="Verdana" w:hAnsi="Verdana"/>
          <w:noProof/>
          <w:sz w:val="21"/>
          <w:szCs w:val="21"/>
        </w:rPr>
        <w:t xml:space="preserve">In addition, my selection for the </w:t>
      </w:r>
      <w:r>
        <w:rPr>
          <w:rFonts w:ascii="Verdana" w:hAnsi="Verdana"/>
          <w:noProof/>
          <w:sz w:val="21"/>
          <w:szCs w:val="21"/>
        </w:rPr>
        <w:t xml:space="preserve">Roster of </w:t>
      </w:r>
      <w:r w:rsidRPr="00A43B30">
        <w:rPr>
          <w:rFonts w:ascii="Verdana" w:hAnsi="Verdana"/>
          <w:noProof/>
          <w:sz w:val="21"/>
          <w:szCs w:val="21"/>
        </w:rPr>
        <w:t>Counsel to Assist Convicted Persons in Proceedings at the International Residual Mechanism for Criminal Tribunals further underscores my expertise and dedication to upholding human rights standar</w:t>
      </w:r>
      <w:r>
        <w:rPr>
          <w:rFonts w:ascii="Verdana" w:hAnsi="Verdana"/>
          <w:noProof/>
          <w:sz w:val="21"/>
          <w:szCs w:val="21"/>
        </w:rPr>
        <w:t>s.</w:t>
      </w:r>
    </w:p>
    <w:p w14:paraId="5B36F015" w14:textId="77777777" w:rsidR="00A43B30" w:rsidRPr="00A43B30" w:rsidRDefault="00A43B30" w:rsidP="00A43B30">
      <w:pPr>
        <w:rPr>
          <w:rFonts w:ascii="Verdana" w:hAnsi="Verdana"/>
          <w:noProof/>
          <w:sz w:val="21"/>
          <w:szCs w:val="21"/>
        </w:rPr>
      </w:pPr>
    </w:p>
    <w:p w14:paraId="766A50B4" w14:textId="696D2C69" w:rsidR="00AA000E" w:rsidRPr="0039620F" w:rsidRDefault="00A43B30" w:rsidP="00A43B30">
      <w:pPr>
        <w:rPr>
          <w:rFonts w:ascii="Verdana" w:hAnsi="Verdana"/>
          <w:sz w:val="21"/>
          <w:szCs w:val="21"/>
        </w:rPr>
      </w:pPr>
      <w:r w:rsidRPr="00A43B30">
        <w:rPr>
          <w:rFonts w:ascii="Verdana" w:hAnsi="Verdana"/>
          <w:noProof/>
          <w:sz w:val="21"/>
          <w:szCs w:val="21"/>
        </w:rPr>
        <w:t>Through a combination of practical experience, academic study, and active engagement with international organizations, I have acquired a recognized competence in the field of human rights, positioning me as a qualified candidate for the Working Group on the use of mercenaries.</w:t>
      </w:r>
      <w:r w:rsidR="006514B9" w:rsidRPr="0039620F">
        <w:rPr>
          <w:rFonts w:ascii="Verdana" w:hAnsi="Verdana"/>
          <w:sz w:val="21"/>
          <w:szCs w:val="21"/>
        </w:rPr>
        <w:fldChar w:fldCharType="end"/>
      </w:r>
      <w:bookmarkEnd w:id="9"/>
    </w:p>
    <w:p w14:paraId="67A6F642" w14:textId="77777777" w:rsidR="00AA000E" w:rsidRPr="0039620F" w:rsidRDefault="00AA000E" w:rsidP="00AA000E">
      <w:pPr>
        <w:rPr>
          <w:rFonts w:ascii="Verdana" w:hAnsi="Verdana"/>
          <w:sz w:val="21"/>
          <w:szCs w:val="21"/>
        </w:rPr>
      </w:pPr>
    </w:p>
    <w:p w14:paraId="0B423F56"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0784754D"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w:t>
      </w:r>
      <w:proofErr w:type="gramStart"/>
      <w:r w:rsidRPr="0039620F">
        <w:rPr>
          <w:rFonts w:ascii="Verdana" w:hAnsi="Verdana"/>
          <w:b/>
          <w:bCs/>
          <w:sz w:val="21"/>
          <w:szCs w:val="21"/>
          <w:lang w:val="en-GB"/>
        </w:rPr>
        <w:t>journals</w:t>
      </w:r>
      <w:proofErr w:type="gramEnd"/>
      <w:r w:rsidRPr="0039620F">
        <w:rPr>
          <w:rFonts w:ascii="Verdana" w:hAnsi="Verdana"/>
          <w:b/>
          <w:bCs/>
          <w:sz w:val="21"/>
          <w:szCs w:val="21"/>
          <w:lang w:val="en-GB"/>
        </w:rPr>
        <w:t xml:space="preserve">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 xml:space="preserve">participated </w:t>
      </w:r>
      <w:r w:rsidRPr="00C767BA">
        <w:rPr>
          <w:rFonts w:ascii="Verdana" w:hAnsi="Verdana"/>
          <w:b/>
          <w:bCs/>
          <w:sz w:val="21"/>
          <w:szCs w:val="21"/>
          <w:u w:val="single"/>
          <w:lang w:val="en-GB"/>
        </w:rPr>
        <w:t>in relation to the mandate</w:t>
      </w:r>
      <w:r w:rsidRPr="0039620F">
        <w:rPr>
          <w:rFonts w:ascii="Verdana" w:hAnsi="Verdana"/>
          <w:b/>
          <w:bCs/>
          <w:sz w:val="21"/>
          <w:szCs w:val="21"/>
          <w:lang w:val="en-GB"/>
        </w:rPr>
        <w:t>.</w:t>
      </w:r>
    </w:p>
    <w:p w14:paraId="7F94C124" w14:textId="77777777" w:rsidR="00C24C9C" w:rsidRPr="0039620F" w:rsidRDefault="00C24C9C" w:rsidP="00C24C9C">
      <w:pPr>
        <w:rPr>
          <w:rFonts w:ascii="Verdana" w:hAnsi="Verdana"/>
          <w:sz w:val="21"/>
          <w:szCs w:val="21"/>
          <w:highlight w:val="yellow"/>
          <w:lang w:val="en-GB"/>
        </w:rPr>
      </w:pPr>
    </w:p>
    <w:p w14:paraId="08C28ECC"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2AECE062" w14:textId="77777777" w:rsidR="00C24C9C" w:rsidRPr="0039620F" w:rsidRDefault="00C24C9C" w:rsidP="00C24C9C">
      <w:pPr>
        <w:rPr>
          <w:rFonts w:ascii="Verdana" w:hAnsi="Verdana"/>
          <w:b/>
          <w:bCs/>
          <w:sz w:val="21"/>
          <w:szCs w:val="21"/>
          <w:u w:val="single"/>
          <w:lang w:val="en-GB"/>
        </w:rPr>
      </w:pPr>
    </w:p>
    <w:p w14:paraId="5C68D2E3" w14:textId="64E262E5"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 xml:space="preserve">The Palermo Protocol's Effectiveness in Armed Conflict Contexts. </w:t>
      </w:r>
      <w:r w:rsidR="00413399" w:rsidRPr="0039620F">
        <w:rPr>
          <w:rFonts w:ascii="Verdana" w:hAnsi="Verdana"/>
          <w:sz w:val="21"/>
          <w:szCs w:val="21"/>
          <w:lang w:val="en-GB"/>
        </w:rPr>
        <w:fldChar w:fldCharType="end"/>
      </w:r>
    </w:p>
    <w:p w14:paraId="3C6F2CA6" w14:textId="5A2253B8"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Faculty of Law and Criminology, Catholic University of Louvain</w:t>
      </w:r>
      <w:r w:rsidR="00A43B30">
        <w:rPr>
          <w:rFonts w:ascii="Verdana" w:hAnsi="Verdana"/>
          <w:noProof/>
          <w:sz w:val="21"/>
          <w:szCs w:val="21"/>
          <w:lang w:val="en-GB"/>
        </w:rPr>
        <w:t>.</w:t>
      </w:r>
      <w:r w:rsidR="00413399" w:rsidRPr="0039620F">
        <w:rPr>
          <w:rFonts w:ascii="Verdana" w:hAnsi="Verdana"/>
          <w:sz w:val="21"/>
          <w:szCs w:val="21"/>
          <w:lang w:val="en-GB"/>
        </w:rPr>
        <w:fldChar w:fldCharType="end"/>
      </w:r>
    </w:p>
    <w:p w14:paraId="1010C283" w14:textId="3833D6E1"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Pr>
          <w:rFonts w:ascii="Verdana" w:hAnsi="Verdana"/>
          <w:noProof/>
          <w:sz w:val="21"/>
          <w:szCs w:val="21"/>
          <w:lang w:val="en-GB"/>
        </w:rPr>
        <w:t>2022</w:t>
      </w:r>
      <w:r w:rsidR="00413399" w:rsidRPr="0039620F">
        <w:rPr>
          <w:rFonts w:ascii="Verdana" w:hAnsi="Verdana"/>
          <w:sz w:val="21"/>
          <w:szCs w:val="21"/>
          <w:lang w:val="en-GB"/>
        </w:rPr>
        <w:fldChar w:fldCharType="end"/>
      </w:r>
    </w:p>
    <w:p w14:paraId="6E02C5C6" w14:textId="404E3B7F"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http://hdl.handle.net/2078.1/thesis:34110</w:t>
      </w:r>
      <w:r w:rsidR="00413399" w:rsidRPr="0039620F">
        <w:rPr>
          <w:rFonts w:ascii="Verdana" w:hAnsi="Verdana"/>
          <w:sz w:val="21"/>
          <w:szCs w:val="21"/>
          <w:lang w:val="en-GB"/>
        </w:rPr>
        <w:fldChar w:fldCharType="end"/>
      </w:r>
    </w:p>
    <w:p w14:paraId="7B6A20E1" w14:textId="77777777" w:rsidR="00C24C9C" w:rsidRPr="0039620F" w:rsidRDefault="00C24C9C" w:rsidP="00C24C9C">
      <w:pPr>
        <w:rPr>
          <w:rFonts w:ascii="Verdana" w:hAnsi="Verdana"/>
          <w:b/>
          <w:bCs/>
          <w:sz w:val="21"/>
          <w:szCs w:val="21"/>
          <w:lang w:val="en-GB"/>
        </w:rPr>
      </w:pPr>
    </w:p>
    <w:p w14:paraId="317C63EE" w14:textId="0A26AE79"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Caribbean overseas territories’ role as drugs transshipment points</w:t>
      </w:r>
      <w:r w:rsidR="00413399" w:rsidRPr="0039620F">
        <w:rPr>
          <w:rFonts w:ascii="Verdana" w:hAnsi="Verdana"/>
          <w:sz w:val="21"/>
          <w:szCs w:val="21"/>
          <w:lang w:val="en-GB"/>
        </w:rPr>
        <w:fldChar w:fldCharType="end"/>
      </w:r>
    </w:p>
    <w:p w14:paraId="0C12759C" w14:textId="1C52F4A9"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Faculty of Social Sciences, University of Geneva</w:t>
      </w:r>
      <w:r w:rsidR="00A43B30">
        <w:rPr>
          <w:rFonts w:ascii="Verdana" w:hAnsi="Verdana"/>
          <w:noProof/>
          <w:sz w:val="21"/>
          <w:szCs w:val="21"/>
          <w:lang w:val="en-GB"/>
        </w:rPr>
        <w:t>.</w:t>
      </w:r>
      <w:r w:rsidR="00413399" w:rsidRPr="0039620F">
        <w:rPr>
          <w:rFonts w:ascii="Verdana" w:hAnsi="Verdana"/>
          <w:sz w:val="21"/>
          <w:szCs w:val="21"/>
          <w:lang w:val="en-GB"/>
        </w:rPr>
        <w:fldChar w:fldCharType="end"/>
      </w:r>
    </w:p>
    <w:p w14:paraId="3B369479" w14:textId="508F581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2022</w:t>
      </w:r>
      <w:r w:rsidR="00413399" w:rsidRPr="0039620F">
        <w:rPr>
          <w:rFonts w:ascii="Verdana" w:hAnsi="Verdana"/>
          <w:sz w:val="21"/>
          <w:szCs w:val="21"/>
          <w:lang w:val="en-GB"/>
        </w:rPr>
        <w:fldChar w:fldCharType="end"/>
      </w:r>
    </w:p>
    <w:p w14:paraId="37EAC5A4" w14:textId="7C1413E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https://archive-ouverte.unige.ch/unige:164853</w:t>
      </w:r>
      <w:r w:rsidR="00413399" w:rsidRPr="0039620F">
        <w:rPr>
          <w:rFonts w:ascii="Verdana" w:hAnsi="Verdana"/>
          <w:sz w:val="21"/>
          <w:szCs w:val="21"/>
          <w:lang w:val="en-GB"/>
        </w:rPr>
        <w:fldChar w:fldCharType="end"/>
      </w:r>
    </w:p>
    <w:p w14:paraId="44ACFCB2" w14:textId="77777777" w:rsidR="00C24C9C" w:rsidRPr="0039620F" w:rsidRDefault="00C24C9C" w:rsidP="00C24C9C">
      <w:pPr>
        <w:rPr>
          <w:rFonts w:ascii="Verdana" w:hAnsi="Verdana"/>
          <w:b/>
          <w:bCs/>
          <w:sz w:val="21"/>
          <w:szCs w:val="21"/>
        </w:rPr>
      </w:pPr>
    </w:p>
    <w:p w14:paraId="3B670385" w14:textId="1102353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COVID-19 crisis: implications for global peace and security</w:t>
      </w:r>
      <w:r w:rsidR="00413399" w:rsidRPr="0039620F">
        <w:rPr>
          <w:rFonts w:ascii="Verdana" w:hAnsi="Verdana"/>
          <w:sz w:val="21"/>
          <w:szCs w:val="21"/>
          <w:lang w:val="en-GB"/>
        </w:rPr>
        <w:fldChar w:fldCharType="end"/>
      </w:r>
    </w:p>
    <w:p w14:paraId="79FECA66" w14:textId="17B52532"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sz w:val="21"/>
          <w:szCs w:val="21"/>
          <w:lang w:val="en-GB"/>
        </w:rPr>
        <w:t>United Nations' Graduate Study Programme Report</w:t>
      </w:r>
      <w:r w:rsidR="00A43B30">
        <w:rPr>
          <w:rFonts w:ascii="Verdana" w:hAnsi="Verdana"/>
          <w:sz w:val="21"/>
          <w:szCs w:val="21"/>
          <w:lang w:val="en-GB"/>
        </w:rPr>
        <w:t xml:space="preserve"> - </w:t>
      </w:r>
      <w:r w:rsidR="00A43B30" w:rsidRPr="00A43B30">
        <w:rPr>
          <w:rFonts w:ascii="Verdana" w:hAnsi="Verdana"/>
          <w:noProof/>
          <w:sz w:val="21"/>
          <w:szCs w:val="21"/>
          <w:lang w:val="en-GB"/>
        </w:rPr>
        <w:t>United Nations Office at Geneva</w:t>
      </w:r>
      <w:r w:rsidR="00413399" w:rsidRPr="0039620F">
        <w:rPr>
          <w:rFonts w:ascii="Verdana" w:hAnsi="Verdana"/>
          <w:sz w:val="21"/>
          <w:szCs w:val="21"/>
          <w:lang w:val="en-GB"/>
        </w:rPr>
        <w:fldChar w:fldCharType="end"/>
      </w:r>
    </w:p>
    <w:p w14:paraId="3EA79707" w14:textId="55BD33B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Pr>
          <w:rFonts w:ascii="Verdana" w:hAnsi="Verdana"/>
          <w:noProof/>
          <w:sz w:val="21"/>
          <w:szCs w:val="21"/>
          <w:lang w:val="en-GB"/>
        </w:rPr>
        <w:t>2021</w:t>
      </w:r>
      <w:r w:rsidR="00413399" w:rsidRPr="0039620F">
        <w:rPr>
          <w:rFonts w:ascii="Verdana" w:hAnsi="Verdana"/>
          <w:sz w:val="21"/>
          <w:szCs w:val="21"/>
          <w:lang w:val="en-GB"/>
        </w:rPr>
        <w:fldChar w:fldCharType="end"/>
      </w:r>
    </w:p>
    <w:p w14:paraId="3E59B7A4" w14:textId="5577194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43B30" w:rsidRPr="00A43B30">
        <w:rPr>
          <w:rFonts w:ascii="Verdana" w:hAnsi="Verdana"/>
          <w:noProof/>
          <w:sz w:val="21"/>
          <w:szCs w:val="21"/>
          <w:lang w:val="en-GB"/>
        </w:rPr>
        <w:t>https://www.ungeneva.org/sites/default/files/2021-07/2021-GSP-Report.pdf</w:t>
      </w:r>
      <w:r w:rsidR="00413399" w:rsidRPr="0039620F">
        <w:rPr>
          <w:rFonts w:ascii="Verdana" w:hAnsi="Verdana"/>
          <w:sz w:val="21"/>
          <w:szCs w:val="21"/>
          <w:lang w:val="en-GB"/>
        </w:rPr>
        <w:fldChar w:fldCharType="end"/>
      </w:r>
    </w:p>
    <w:p w14:paraId="12E6EF17" w14:textId="77777777" w:rsidR="00C24C9C" w:rsidRPr="0039620F" w:rsidRDefault="00C24C9C" w:rsidP="00C24C9C">
      <w:pPr>
        <w:rPr>
          <w:rFonts w:ascii="Verdana" w:hAnsi="Verdana"/>
          <w:b/>
          <w:bCs/>
          <w:sz w:val="21"/>
          <w:szCs w:val="21"/>
        </w:rPr>
      </w:pPr>
    </w:p>
    <w:p w14:paraId="426C4151" w14:textId="77777777" w:rsidR="00A43B30" w:rsidRDefault="003F19C3" w:rsidP="00C24C9C">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p>
    <w:p w14:paraId="5A4057B6" w14:textId="77777777" w:rsidR="00A43B30" w:rsidRPr="00A43B30" w:rsidRDefault="00A43B30" w:rsidP="00A43B30">
      <w:pPr>
        <w:rPr>
          <w:rFonts w:ascii="Verdana" w:hAnsi="Verdana"/>
          <w:noProof/>
          <w:sz w:val="21"/>
          <w:szCs w:val="21"/>
        </w:rPr>
      </w:pPr>
    </w:p>
    <w:p w14:paraId="09751898" w14:textId="7171CEE2" w:rsidR="00A43B30" w:rsidRDefault="00A43B30" w:rsidP="00A43B30">
      <w:pPr>
        <w:rPr>
          <w:rFonts w:ascii="Verdana" w:hAnsi="Verdana"/>
          <w:noProof/>
          <w:sz w:val="21"/>
          <w:szCs w:val="21"/>
        </w:rPr>
      </w:pPr>
      <w:r w:rsidRPr="00A43B30">
        <w:rPr>
          <w:rFonts w:ascii="Verdana" w:hAnsi="Verdana"/>
          <w:noProof/>
          <w:sz w:val="21"/>
          <w:szCs w:val="21"/>
        </w:rPr>
        <w:t>DERIU, Belén. Volume 16, Argentine Journal of Legal Theory, Torcuato Di Tella University, 2015. Available at: https://revistajuridica.utdt.edu/ojs/index.php/ratj/equipos_editoriales_anteriores.</w:t>
      </w:r>
    </w:p>
    <w:p w14:paraId="5623C027" w14:textId="77777777" w:rsidR="00A43B30" w:rsidRDefault="00A43B30" w:rsidP="00A43B30">
      <w:pPr>
        <w:rPr>
          <w:rFonts w:ascii="Verdana" w:hAnsi="Verdana"/>
          <w:noProof/>
          <w:sz w:val="21"/>
          <w:szCs w:val="21"/>
        </w:rPr>
      </w:pPr>
    </w:p>
    <w:p w14:paraId="406028DA" w14:textId="77777777" w:rsidR="00A43B30" w:rsidRPr="00A43B30" w:rsidRDefault="00A43B30" w:rsidP="00A43B30">
      <w:pPr>
        <w:rPr>
          <w:rFonts w:ascii="Verdana" w:hAnsi="Verdana"/>
          <w:noProof/>
          <w:sz w:val="21"/>
          <w:szCs w:val="21"/>
        </w:rPr>
      </w:pPr>
    </w:p>
    <w:p w14:paraId="7CDF165D" w14:textId="440C09F6" w:rsidR="00A43B30" w:rsidRDefault="00A43B30" w:rsidP="00A43B30">
      <w:pPr>
        <w:rPr>
          <w:rFonts w:ascii="Verdana" w:hAnsi="Verdana"/>
          <w:noProof/>
          <w:sz w:val="21"/>
          <w:szCs w:val="21"/>
        </w:rPr>
      </w:pPr>
      <w:r w:rsidRPr="00A43B30">
        <w:rPr>
          <w:rFonts w:ascii="Verdana" w:hAnsi="Verdana"/>
          <w:noProof/>
          <w:sz w:val="21"/>
          <w:szCs w:val="21"/>
        </w:rPr>
        <w:t>DERIU, Belén. The Relationship between Terrorism and the Return of Refugees in Afghanistan. Department of Political Science and International Relations, University of Geneva, 2021.</w:t>
      </w:r>
    </w:p>
    <w:p w14:paraId="406EF709" w14:textId="4E12AB59" w:rsidR="003F19C3" w:rsidRPr="0039620F" w:rsidRDefault="00DA64A1" w:rsidP="00C24C9C">
      <w:pPr>
        <w:rPr>
          <w:rFonts w:ascii="Verdana" w:hAnsi="Verdana"/>
          <w:sz w:val="21"/>
          <w:szCs w:val="21"/>
        </w:rPr>
      </w:pPr>
      <w:r w:rsidRPr="0039620F">
        <w:rPr>
          <w:rFonts w:ascii="Verdana" w:hAnsi="Verdana"/>
          <w:sz w:val="21"/>
          <w:szCs w:val="21"/>
        </w:rPr>
        <w:fldChar w:fldCharType="end"/>
      </w:r>
    </w:p>
    <w:p w14:paraId="7C07D827" w14:textId="77777777" w:rsidR="00C24C9C" w:rsidRPr="0039620F" w:rsidRDefault="00C24C9C" w:rsidP="00C24C9C">
      <w:pPr>
        <w:rPr>
          <w:rFonts w:ascii="Verdana" w:hAnsi="Verdana"/>
          <w:b/>
          <w:bCs/>
          <w:sz w:val="21"/>
          <w:szCs w:val="21"/>
          <w:lang w:val="en-GB"/>
        </w:rPr>
      </w:pPr>
    </w:p>
    <w:p w14:paraId="53FC3FBC"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0F25FAF9" w14:textId="77777777" w:rsidR="00C24C9C" w:rsidRPr="0039620F" w:rsidRDefault="00C24C9C" w:rsidP="00C24C9C">
      <w:pPr>
        <w:rPr>
          <w:rFonts w:ascii="Verdana" w:hAnsi="Verdana"/>
          <w:b/>
          <w:bCs/>
          <w:sz w:val="21"/>
          <w:szCs w:val="21"/>
          <w:u w:val="single"/>
          <w:lang w:val="en-GB"/>
        </w:rPr>
      </w:pPr>
    </w:p>
    <w:p w14:paraId="603CF466" w14:textId="1D78CFE3" w:rsidR="00A43B30" w:rsidRPr="00A43B30" w:rsidRDefault="00C24C9C" w:rsidP="00A43B30">
      <w:pPr>
        <w:pStyle w:val="ListParagraph"/>
        <w:numPr>
          <w:ilvl w:val="0"/>
          <w:numId w:val="25"/>
        </w:numPr>
        <w:rPr>
          <w:rFonts w:ascii="Verdana" w:hAnsi="Verdana"/>
          <w:noProof/>
          <w:sz w:val="21"/>
          <w:szCs w:val="21"/>
          <w:lang w:val="en-GB"/>
        </w:rPr>
      </w:pPr>
      <w:r w:rsidRPr="00A43B30">
        <w:rPr>
          <w:rFonts w:ascii="Verdana" w:hAnsi="Verdana"/>
          <w:b/>
          <w:bCs/>
          <w:sz w:val="21"/>
          <w:szCs w:val="21"/>
          <w:lang w:val="en-GB"/>
        </w:rPr>
        <w:t>Platform/occasion/</w:t>
      </w:r>
      <w:r w:rsidR="00A53C11" w:rsidRPr="00A43B30">
        <w:rPr>
          <w:rFonts w:ascii="Verdana" w:hAnsi="Verdana"/>
          <w:b/>
          <w:bCs/>
          <w:sz w:val="21"/>
          <w:szCs w:val="21"/>
          <w:lang w:val="en-GB"/>
        </w:rPr>
        <w:t xml:space="preserve">event </w:t>
      </w:r>
      <w:r w:rsidR="00957188" w:rsidRPr="00A43B30">
        <w:rPr>
          <w:rFonts w:ascii="Verdana" w:hAnsi="Verdana"/>
          <w:b/>
          <w:bCs/>
          <w:sz w:val="21"/>
          <w:szCs w:val="21"/>
          <w:lang w:val="en-GB"/>
        </w:rPr>
        <w:t>of</w:t>
      </w:r>
      <w:r w:rsidR="00A53C11" w:rsidRPr="00A43B30">
        <w:rPr>
          <w:rFonts w:ascii="Verdana" w:hAnsi="Verdana"/>
          <w:b/>
          <w:bCs/>
          <w:sz w:val="21"/>
          <w:szCs w:val="21"/>
          <w:lang w:val="en-GB"/>
        </w:rPr>
        <w:t xml:space="preserve"> public statement/</w:t>
      </w:r>
      <w:r w:rsidRPr="00A43B30">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A43B30">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noProof/>
          <w:lang w:val="en-GB"/>
        </w:rPr>
        <w:t> </w:t>
      </w:r>
      <w:r w:rsidR="00413399" w:rsidRPr="0039620F">
        <w:rPr>
          <w:noProof/>
          <w:lang w:val="en-GB"/>
        </w:rPr>
        <w:t> </w:t>
      </w:r>
      <w:r w:rsidR="00413399" w:rsidRPr="0039620F">
        <w:rPr>
          <w:noProof/>
          <w:lang w:val="en-GB"/>
        </w:rPr>
        <w:t> </w:t>
      </w:r>
      <w:r w:rsidR="00413399" w:rsidRPr="0039620F">
        <w:rPr>
          <w:noProof/>
          <w:lang w:val="en-GB"/>
        </w:rPr>
        <w:t> </w:t>
      </w:r>
      <w:r w:rsidR="00413399" w:rsidRPr="0039620F">
        <w:rPr>
          <w:noProof/>
          <w:lang w:val="en-GB"/>
        </w:rPr>
        <w:t> </w:t>
      </w:r>
    </w:p>
    <w:p w14:paraId="3F19D69C" w14:textId="5009C0AB" w:rsidR="00C24C9C" w:rsidRPr="0039620F" w:rsidRDefault="00413399" w:rsidP="00A43B30">
      <w:pPr>
        <w:pStyle w:val="ListParagraph"/>
        <w:numPr>
          <w:ilvl w:val="0"/>
          <w:numId w:val="25"/>
        </w:numPr>
      </w:pPr>
      <w:r w:rsidRPr="0039620F">
        <w:rPr>
          <w:lang w:val="en-GB"/>
        </w:rPr>
        <w:fldChar w:fldCharType="end"/>
      </w:r>
    </w:p>
    <w:p w14:paraId="5D4AE255"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CD9B18B"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67CF317"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286B223" w14:textId="77777777" w:rsidR="00C24C9C" w:rsidRPr="0039620F" w:rsidRDefault="00C24C9C" w:rsidP="00AA000E">
      <w:pPr>
        <w:rPr>
          <w:rFonts w:ascii="Verdana" w:hAnsi="Verdana"/>
          <w:sz w:val="21"/>
          <w:szCs w:val="21"/>
        </w:rPr>
      </w:pPr>
    </w:p>
    <w:p w14:paraId="646CE16C"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010DDFA"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2208F51"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6270BE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300E2A7" w14:textId="77777777" w:rsidR="00DA64A1" w:rsidRPr="0039620F" w:rsidRDefault="00DA64A1" w:rsidP="00AA000E">
      <w:pPr>
        <w:rPr>
          <w:rFonts w:ascii="Verdana" w:hAnsi="Verdana"/>
          <w:sz w:val="21"/>
          <w:szCs w:val="21"/>
        </w:rPr>
      </w:pPr>
    </w:p>
    <w:p w14:paraId="040407EC"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29B0A7E7"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926011C"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2059837"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BAD585C" w14:textId="77777777" w:rsidR="00DA64A1" w:rsidRPr="0039620F" w:rsidRDefault="00DA64A1" w:rsidP="00DA64A1">
      <w:pPr>
        <w:rPr>
          <w:rFonts w:ascii="Verdana" w:hAnsi="Verdana"/>
          <w:b/>
          <w:bCs/>
          <w:sz w:val="21"/>
          <w:szCs w:val="21"/>
        </w:rPr>
      </w:pPr>
    </w:p>
    <w:p w14:paraId="7423AE37" w14:textId="77777777"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sz w:val="21"/>
          <w:szCs w:val="21"/>
        </w:rPr>
        <w:fldChar w:fldCharType="end"/>
      </w:r>
    </w:p>
    <w:p w14:paraId="17DF6A4C" w14:textId="77777777" w:rsidR="00C24C9C" w:rsidRPr="0039620F" w:rsidRDefault="00C24C9C" w:rsidP="00AA000E">
      <w:pPr>
        <w:rPr>
          <w:rFonts w:ascii="Verdana" w:hAnsi="Verdana"/>
          <w:sz w:val="21"/>
          <w:szCs w:val="21"/>
        </w:rPr>
      </w:pPr>
    </w:p>
    <w:p w14:paraId="70FD91E4"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4AD2BF14" w14:textId="77777777" w:rsidR="00684EEE"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p>
    <w:p w14:paraId="11F947CC" w14:textId="77777777" w:rsidR="005B3175" w:rsidRPr="00684EEE" w:rsidRDefault="00A47F28" w:rsidP="005B3175">
      <w:pPr>
        <w:shd w:val="clear" w:color="auto" w:fill="FFFFFF"/>
        <w:outlineLvl w:val="3"/>
        <w:rPr>
          <w:rFonts w:ascii="Verdana" w:hAnsi="Verdana"/>
          <w:b/>
          <w:color w:val="000000"/>
          <w:sz w:val="21"/>
          <w:szCs w:val="21"/>
        </w:rPr>
      </w:pPr>
      <w:r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00AA000E" w:rsidRPr="003B5C33">
        <w:rPr>
          <w:rFonts w:ascii="Verdana" w:hAnsi="Verdana"/>
          <w:b/>
          <w:color w:val="000000"/>
          <w:sz w:val="21"/>
          <w:szCs w:val="21"/>
        </w:rPr>
        <w:t xml:space="preserve">ndicate whether </w:t>
      </w:r>
      <w:r w:rsidRPr="003B5C33">
        <w:rPr>
          <w:rFonts w:ascii="Verdana" w:hAnsi="Verdana"/>
          <w:b/>
          <w:color w:val="000000"/>
          <w:sz w:val="21"/>
          <w:szCs w:val="21"/>
        </w:rPr>
        <w:t xml:space="preserve">the </w:t>
      </w:r>
      <w:r w:rsidR="00AA000E"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w:t>
      </w:r>
      <w:r w:rsidR="002247D5" w:rsidRPr="00B0285F">
        <w:rPr>
          <w:rFonts w:ascii="Verdana" w:hAnsi="Verdana"/>
          <w:b/>
          <w:color w:val="000000"/>
          <w:sz w:val="21"/>
          <w:szCs w:val="21"/>
          <w:u w:val="single"/>
        </w:rPr>
        <w:t xml:space="preserve">four to </w:t>
      </w:r>
      <w:r w:rsidR="009B5517" w:rsidRPr="00B0285F">
        <w:rPr>
          <w:rFonts w:ascii="Verdana" w:hAnsi="Verdana"/>
          <w:b/>
          <w:color w:val="000000"/>
          <w:sz w:val="21"/>
          <w:szCs w:val="21"/>
          <w:u w:val="single"/>
        </w:rPr>
        <w:t xml:space="preserve">six </w:t>
      </w:r>
      <w:r w:rsidR="00AA000E" w:rsidRPr="00B0285F">
        <w:rPr>
          <w:rFonts w:ascii="Verdana" w:hAnsi="Verdana"/>
          <w:b/>
          <w:color w:val="000000"/>
          <w:sz w:val="21"/>
          <w:szCs w:val="21"/>
          <w:u w:val="single"/>
        </w:rPr>
        <w:t>months per year</w:t>
      </w:r>
      <w:r w:rsidR="00AA000E" w:rsidRPr="003B5C33">
        <w:rPr>
          <w:rFonts w:ascii="Verdana" w:hAnsi="Verdana"/>
          <w:b/>
          <w:color w:val="000000"/>
          <w:sz w:val="21"/>
          <w:szCs w:val="21"/>
        </w:rPr>
        <w:t xml:space="preserve">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00AA000E"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2344154F" w14:textId="77777777" w:rsidR="00AA000E" w:rsidRPr="0039620F" w:rsidRDefault="00AA000E" w:rsidP="00AA000E">
      <w:pPr>
        <w:rPr>
          <w:rFonts w:ascii="Verdana" w:hAnsi="Verdana"/>
          <w:sz w:val="21"/>
          <w:szCs w:val="21"/>
        </w:rPr>
      </w:pPr>
    </w:p>
    <w:p w14:paraId="7355DD13" w14:textId="77777777" w:rsidR="00FF6FDB" w:rsidRPr="00FF6FDB" w:rsidRDefault="00413399" w:rsidP="00FF6FDB">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F6FDB" w:rsidRPr="00FF6FDB">
        <w:rPr>
          <w:rFonts w:ascii="Verdana" w:hAnsi="Verdana"/>
          <w:noProof/>
          <w:sz w:val="21"/>
          <w:szCs w:val="21"/>
        </w:rPr>
        <w:t>I affirm my flexibility, readiness, and availability of time to effectively carry out the functions of the mandate and respond to its requirements. This includes active participation in pivotal sessions of the Human Rights Council in Geneva and the General Assembly in New York, as well as undertaking two country visits annually. I am committed to meeting established deadlines for drafting reports, organizing and engaging in consultations and meetings, and promptly addressing allegations of human rights violations with all involved parties. Furthermore, I am dedicated to providing valuable advice to States and other stakeholders on matters pertaining to the mandate, and I am eager to engage with a diverse range of stakeholders to ensure comprehensive and inclusive dialogue.</w:t>
      </w:r>
    </w:p>
    <w:p w14:paraId="400F0662" w14:textId="77777777" w:rsidR="00FF6FDB" w:rsidRPr="00FF6FDB" w:rsidRDefault="00FF6FDB" w:rsidP="00FF6FDB">
      <w:pPr>
        <w:rPr>
          <w:rFonts w:ascii="Verdana" w:hAnsi="Verdana"/>
          <w:noProof/>
          <w:sz w:val="21"/>
          <w:szCs w:val="21"/>
        </w:rPr>
      </w:pPr>
    </w:p>
    <w:p w14:paraId="05F23405" w14:textId="1B74A769" w:rsidR="00AA000E" w:rsidRPr="0039620F" w:rsidRDefault="00FF6FDB" w:rsidP="00FF6FDB">
      <w:pPr>
        <w:rPr>
          <w:rFonts w:ascii="Verdana" w:hAnsi="Verdana"/>
          <w:sz w:val="21"/>
          <w:szCs w:val="21"/>
        </w:rPr>
      </w:pPr>
      <w:r w:rsidRPr="00FF6FDB">
        <w:rPr>
          <w:rFonts w:ascii="Verdana" w:hAnsi="Verdana"/>
          <w:noProof/>
          <w:sz w:val="21"/>
          <w:szCs w:val="21"/>
        </w:rPr>
        <w:t>Regarding availability, I can allocate an estimated time of four to six months per year to the work of the mandate, understanding the potential variability in workload. My unwavering commitment to human rights advocacy and my readiness to prioritize this vital work make me confident in my ability to effectively fulfill the responsibilities of the mandate.</w:t>
      </w:r>
      <w:r w:rsidR="00413399" w:rsidRPr="0039620F">
        <w:rPr>
          <w:rFonts w:ascii="Verdana" w:hAnsi="Verdana"/>
          <w:sz w:val="21"/>
          <w:szCs w:val="21"/>
        </w:rPr>
        <w:fldChar w:fldCharType="end"/>
      </w:r>
    </w:p>
    <w:p w14:paraId="37C25FC3" w14:textId="77777777" w:rsidR="00C9658A" w:rsidRDefault="00C9658A">
      <w:pPr>
        <w:rPr>
          <w:rFonts w:ascii="Verdana" w:hAnsi="Verdana"/>
          <w:sz w:val="21"/>
          <w:szCs w:val="21"/>
        </w:rPr>
      </w:pPr>
    </w:p>
    <w:p w14:paraId="36E07B4E" w14:textId="77777777" w:rsidR="00684EEE" w:rsidRPr="0039620F" w:rsidRDefault="00684EEE" w:rsidP="00684EEE">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Those appointed as mandate holders serve in their personal capacit</w:t>
      </w:r>
      <w:r w:rsidR="007C0986">
        <w:rPr>
          <w:rFonts w:ascii="Verdana" w:hAnsi="Verdana"/>
          <w:b/>
          <w:sz w:val="21"/>
          <w:szCs w:val="21"/>
        </w:rPr>
        <w:t>y</w:t>
      </w:r>
      <w:r w:rsidRPr="0039620F">
        <w:rPr>
          <w:rFonts w:ascii="Verdana" w:hAnsi="Verdana"/>
          <w:b/>
          <w:sz w:val="21"/>
          <w:szCs w:val="21"/>
        </w:rPr>
        <w:t xml:space="preserve">.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14:paraId="5CE73367" w14:textId="77777777" w:rsidR="00684EEE" w:rsidRDefault="00684EEE">
      <w:pPr>
        <w:rPr>
          <w:rFonts w:ascii="Verdana" w:hAnsi="Verdana"/>
          <w:sz w:val="21"/>
          <w:szCs w:val="21"/>
        </w:rPr>
      </w:pPr>
    </w:p>
    <w:p w14:paraId="2CABEEFB"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5AFBD0A0"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w:t>
      </w:r>
      <w:r w:rsidRPr="006B4D45">
        <w:rPr>
          <w:rFonts w:ascii="Verdana" w:hAnsi="Verdana"/>
          <w:b/>
          <w:sz w:val="21"/>
          <w:szCs w:val="21"/>
          <w:u w:val="single"/>
        </w:rPr>
        <w:t>check all that apply</w:t>
      </w:r>
      <w:r>
        <w:rPr>
          <w:rFonts w:ascii="Verdana" w:hAnsi="Verdana"/>
          <w:b/>
          <w:sz w:val="21"/>
          <w:szCs w:val="21"/>
        </w:rPr>
        <w:t>)</w:t>
      </w:r>
      <w:r w:rsidRPr="000718F1">
        <w:rPr>
          <w:rFonts w:ascii="Verdana" w:hAnsi="Verdana"/>
          <w:b/>
          <w:sz w:val="21"/>
          <w:szCs w:val="21"/>
        </w:rPr>
        <w:t xml:space="preserve">: </w:t>
      </w:r>
    </w:p>
    <w:p w14:paraId="097F61DF" w14:textId="022DF503"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76DA5005"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303CCFD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 xml:space="preserve">roups operating within the United Nations human rights </w:t>
      </w:r>
      <w:proofErr w:type="gramStart"/>
      <w:r w:rsidRPr="000718F1">
        <w:rPr>
          <w:rFonts w:ascii="Verdana" w:hAnsi="Verdana"/>
          <w:b/>
          <w:sz w:val="21"/>
          <w:szCs w:val="21"/>
        </w:rPr>
        <w:t>system</w:t>
      </w:r>
      <w:proofErr w:type="gramEnd"/>
    </w:p>
    <w:p w14:paraId="27FF61D3"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0B589DE4"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61ADFD2E"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6AD6C73E"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4CA68730" w14:textId="77777777" w:rsidR="000718F1" w:rsidRDefault="000718F1" w:rsidP="000718F1">
      <w:pPr>
        <w:rPr>
          <w:rFonts w:ascii="Verdana" w:hAnsi="Verdana"/>
          <w:b/>
          <w:sz w:val="21"/>
          <w:szCs w:val="21"/>
        </w:rPr>
      </w:pPr>
    </w:p>
    <w:p w14:paraId="2B9D2B68" w14:textId="77777777" w:rsidR="00FD1148" w:rsidRDefault="001A7786" w:rsidP="000718F1">
      <w:pPr>
        <w:rPr>
          <w:rFonts w:ascii="Verdana" w:hAnsi="Verdana"/>
          <w:b/>
          <w:sz w:val="21"/>
          <w:szCs w:val="21"/>
        </w:rPr>
      </w:pPr>
      <w:r>
        <w:rPr>
          <w:rFonts w:ascii="Verdana" w:hAnsi="Verdana"/>
          <w:b/>
          <w:sz w:val="21"/>
          <w:szCs w:val="21"/>
        </w:rPr>
        <w:t>For third-party nominations, please provide the n</w:t>
      </w:r>
      <w:r w:rsidR="00FD1148">
        <w:rPr>
          <w:rFonts w:ascii="Verdana" w:hAnsi="Verdana"/>
          <w:b/>
          <w:sz w:val="21"/>
          <w:szCs w:val="21"/>
        </w:rPr>
        <w:t xml:space="preserve">ame of the nominating entity and additional information about the nomination </w:t>
      </w:r>
      <w:r w:rsidR="00FD1148" w:rsidRPr="0039620F">
        <w:rPr>
          <w:rFonts w:ascii="Verdana" w:hAnsi="Verdana"/>
          <w:bCs/>
          <w:sz w:val="21"/>
          <w:szCs w:val="21"/>
        </w:rPr>
        <w:t>(200</w:t>
      </w:r>
      <w:r w:rsidR="00763CB8">
        <w:rPr>
          <w:rFonts w:ascii="Verdana" w:hAnsi="Verdana"/>
          <w:bCs/>
          <w:sz w:val="21"/>
          <w:szCs w:val="21"/>
        </w:rPr>
        <w:t>-</w:t>
      </w:r>
      <w:r w:rsidR="00FD1148" w:rsidRPr="0039620F">
        <w:rPr>
          <w:rFonts w:ascii="Verdana" w:hAnsi="Verdana"/>
          <w:bCs/>
          <w:sz w:val="21"/>
          <w:szCs w:val="21"/>
        </w:rPr>
        <w:t>word</w:t>
      </w:r>
      <w:r w:rsidR="00681F3D">
        <w:rPr>
          <w:rFonts w:ascii="Verdana" w:hAnsi="Verdana"/>
          <w:bCs/>
          <w:sz w:val="21"/>
          <w:szCs w:val="21"/>
        </w:rPr>
        <w:t xml:space="preserve"> limit</w:t>
      </w:r>
      <w:r w:rsidR="00FD1148" w:rsidRPr="0039620F">
        <w:rPr>
          <w:rFonts w:ascii="Verdana" w:hAnsi="Verdana"/>
          <w:bCs/>
          <w:sz w:val="21"/>
          <w:szCs w:val="21"/>
        </w:rPr>
        <w:t>)</w:t>
      </w:r>
      <w:r w:rsidR="00FD1148">
        <w:rPr>
          <w:rFonts w:ascii="Verdana" w:hAnsi="Verdana"/>
          <w:b/>
          <w:sz w:val="21"/>
          <w:szCs w:val="21"/>
        </w:rPr>
        <w:t>:</w:t>
      </w:r>
      <w:r w:rsidR="007226C8">
        <w:rPr>
          <w:rFonts w:ascii="Verdana" w:hAnsi="Verdana"/>
          <w:b/>
          <w:sz w:val="21"/>
          <w:szCs w:val="21"/>
        </w:rPr>
        <w:br/>
      </w:r>
    </w:p>
    <w:p w14:paraId="47970EFF"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09271ACA" w14:textId="77777777" w:rsidR="00FD1148" w:rsidRPr="000718F1" w:rsidRDefault="00FD1148" w:rsidP="000718F1">
      <w:pPr>
        <w:rPr>
          <w:rFonts w:ascii="Verdana" w:hAnsi="Verdana"/>
          <w:b/>
          <w:sz w:val="21"/>
          <w:szCs w:val="21"/>
        </w:rPr>
      </w:pPr>
    </w:p>
    <w:p w14:paraId="3C3B7C2B" w14:textId="77777777" w:rsidR="00797F37" w:rsidRPr="00C80E70" w:rsidRDefault="00C9658A">
      <w:pPr>
        <w:rPr>
          <w:rFonts w:ascii="Verdana" w:hAnsi="Verdana"/>
          <w:sz w:val="8"/>
          <w:szCs w:val="8"/>
        </w:rPr>
      </w:pPr>
      <w:r w:rsidRPr="0039620F">
        <w:rPr>
          <w:rFonts w:ascii="Verdana" w:hAnsi="Verdana"/>
          <w:sz w:val="21"/>
          <w:szCs w:val="21"/>
        </w:rPr>
        <w:br w:type="page"/>
      </w:r>
    </w:p>
    <w:p w14:paraId="51174DB8"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sidRPr="00146937">
        <w:rPr>
          <w:rFonts w:ascii="Verdana" w:hAnsi="Verdana"/>
          <w:b/>
          <w:bCs/>
          <w:sz w:val="21"/>
          <w:szCs w:val="21"/>
          <w:lang w:val="en-GB"/>
        </w:rPr>
        <w:t>V</w:t>
      </w:r>
      <w:r w:rsidR="003F4CAF" w:rsidRPr="00146937">
        <w:rPr>
          <w:rFonts w:ascii="Verdana" w:hAnsi="Verdana"/>
          <w:b/>
          <w:bCs/>
          <w:sz w:val="21"/>
          <w:szCs w:val="21"/>
          <w:lang w:val="en-GB"/>
        </w:rPr>
        <w:t xml:space="preserve">ISION </w:t>
      </w:r>
      <w:r w:rsidR="006B4D45" w:rsidRPr="00146937">
        <w:rPr>
          <w:rFonts w:ascii="Verdana" w:hAnsi="Verdana"/>
          <w:b/>
          <w:bCs/>
          <w:sz w:val="21"/>
          <w:szCs w:val="21"/>
          <w:lang w:val="en-GB"/>
        </w:rPr>
        <w:t>FOR</w:t>
      </w:r>
      <w:r w:rsidR="003F4CAF" w:rsidRPr="00146937">
        <w:rPr>
          <w:rFonts w:ascii="Verdana" w:hAnsi="Verdana"/>
          <w:b/>
          <w:bCs/>
          <w:sz w:val="21"/>
          <w:szCs w:val="21"/>
          <w:lang w:val="en-GB"/>
        </w:rPr>
        <w:t xml:space="preserve">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w:t>
      </w:r>
      <w:proofErr w:type="gramStart"/>
      <w:r w:rsidR="000355C1">
        <w:rPr>
          <w:rFonts w:ascii="Verdana" w:hAnsi="Verdana"/>
          <w:bCs/>
          <w:sz w:val="21"/>
          <w:szCs w:val="21"/>
        </w:rPr>
        <w:t>an</w:t>
      </w:r>
      <w:r w:rsidR="007A5FCB">
        <w:rPr>
          <w:rFonts w:ascii="Verdana" w:hAnsi="Verdana"/>
          <w:bCs/>
          <w:sz w:val="21"/>
          <w:szCs w:val="21"/>
        </w:rPr>
        <w:t xml:space="preserve"> other</w:t>
      </w:r>
      <w:proofErr w:type="gramEnd"/>
      <w:r w:rsidR="007A5FCB">
        <w:rPr>
          <w:rFonts w:ascii="Verdana" w:hAnsi="Verdana"/>
          <w:bCs/>
          <w:sz w:val="21"/>
          <w:szCs w:val="21"/>
        </w:rPr>
        <w:t xml:space="preserve"> stakeholder</w:t>
      </w:r>
      <w:r w:rsidR="00C4447B">
        <w:rPr>
          <w:rFonts w:ascii="Verdana" w:hAnsi="Verdana"/>
          <w:bCs/>
          <w:sz w:val="21"/>
          <w:szCs w:val="21"/>
        </w:rPr>
        <w:t>.</w:t>
      </w:r>
      <w:r w:rsidR="006B4D45">
        <w:rPr>
          <w:rFonts w:ascii="Verdana" w:hAnsi="Verdana"/>
          <w:bCs/>
          <w:sz w:val="21"/>
          <w:szCs w:val="21"/>
        </w:rPr>
        <w:t xml:space="preserve"> Please include your </w:t>
      </w:r>
      <w:r w:rsidR="006B4D45" w:rsidRPr="00146937">
        <w:rPr>
          <w:rFonts w:ascii="Verdana" w:hAnsi="Verdana"/>
          <w:bCs/>
          <w:sz w:val="21"/>
          <w:szCs w:val="21"/>
          <w:u w:val="single"/>
        </w:rPr>
        <w:t>vision for the mandate</w:t>
      </w:r>
      <w:r w:rsidR="006B4D45">
        <w:rPr>
          <w:rFonts w:ascii="Verdana" w:hAnsi="Verdana"/>
          <w:bCs/>
          <w:sz w:val="21"/>
          <w:szCs w:val="21"/>
        </w:rPr>
        <w:t>.</w:t>
      </w:r>
    </w:p>
    <w:p w14:paraId="060D6C5B" w14:textId="77777777" w:rsidR="009116F4" w:rsidRPr="0039620F" w:rsidRDefault="009116F4" w:rsidP="009116F4">
      <w:pPr>
        <w:rPr>
          <w:rFonts w:ascii="Verdana" w:hAnsi="Verdana"/>
          <w:b/>
          <w:bCs/>
          <w:sz w:val="21"/>
          <w:szCs w:val="21"/>
        </w:rPr>
      </w:pPr>
    </w:p>
    <w:p w14:paraId="74C900B6" w14:textId="1EB3F864" w:rsidR="008A3119" w:rsidRPr="008A3119" w:rsidRDefault="009116F4" w:rsidP="008A3119">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A3119" w:rsidRPr="008A3119">
        <w:rPr>
          <w:rFonts w:ascii="Verdana" w:hAnsi="Verdana"/>
          <w:sz w:val="21"/>
          <w:szCs w:val="21"/>
        </w:rPr>
        <w:t xml:space="preserve">Dear </w:t>
      </w:r>
      <w:r w:rsidR="008A3119">
        <w:rPr>
          <w:rFonts w:ascii="Verdana" w:hAnsi="Verdana"/>
          <w:sz w:val="21"/>
          <w:szCs w:val="21"/>
        </w:rPr>
        <w:t>Sir/Madam,</w:t>
      </w:r>
    </w:p>
    <w:p w14:paraId="5E2D46B1" w14:textId="77777777" w:rsidR="008A3119" w:rsidRPr="008A3119" w:rsidRDefault="008A3119" w:rsidP="008A3119">
      <w:pPr>
        <w:rPr>
          <w:rFonts w:ascii="Verdana" w:hAnsi="Verdana"/>
          <w:sz w:val="21"/>
          <w:szCs w:val="21"/>
        </w:rPr>
      </w:pPr>
    </w:p>
    <w:p w14:paraId="09FDE8D1" w14:textId="77777777" w:rsidR="008A3119" w:rsidRDefault="008A3119" w:rsidP="008A3119">
      <w:pPr>
        <w:rPr>
          <w:rFonts w:ascii="Verdana" w:hAnsi="Verdana"/>
          <w:sz w:val="21"/>
          <w:szCs w:val="21"/>
        </w:rPr>
      </w:pPr>
      <w:r w:rsidRPr="008A3119">
        <w:rPr>
          <w:rFonts w:ascii="Verdana" w:hAnsi="Verdana"/>
          <w:sz w:val="21"/>
          <w:szCs w:val="21"/>
        </w:rPr>
        <w:t xml:space="preserve">I am writing to express my keen interest in serving as a member of the Working Group on the use of mercenaries as a means of violating human rights and impeding the exercise of the right of peoples to self-determination. </w:t>
      </w:r>
    </w:p>
    <w:p w14:paraId="5D2ABEF9" w14:textId="77777777" w:rsidR="008A3119" w:rsidRPr="008A3119" w:rsidRDefault="008A3119" w:rsidP="008A3119">
      <w:pPr>
        <w:rPr>
          <w:rFonts w:ascii="Verdana" w:hAnsi="Verdana"/>
          <w:sz w:val="21"/>
          <w:szCs w:val="21"/>
        </w:rPr>
      </w:pPr>
    </w:p>
    <w:p w14:paraId="6CD95EB5" w14:textId="77777777" w:rsidR="008A3119" w:rsidRDefault="008A3119" w:rsidP="008A3119">
      <w:pPr>
        <w:rPr>
          <w:rFonts w:ascii="Verdana" w:hAnsi="Verdana"/>
          <w:sz w:val="21"/>
          <w:szCs w:val="21"/>
        </w:rPr>
      </w:pPr>
      <w:r w:rsidRPr="008A3119">
        <w:rPr>
          <w:rFonts w:ascii="Verdana" w:hAnsi="Verdana"/>
          <w:sz w:val="21"/>
          <w:szCs w:val="21"/>
        </w:rPr>
        <w:t xml:space="preserve">I am a lawyer with a Juris Doctor, an LL.M in International Public Law and a Master in Political Science. I also completed a Master's in National Strategic Intelligence and I am pursuing a PhD in National Defense focusing on the privatization of violence and the involvement of non-state actors in armed conflicts. </w:t>
      </w:r>
    </w:p>
    <w:p w14:paraId="66AA5689" w14:textId="77777777" w:rsidR="008A3119" w:rsidRPr="008A3119" w:rsidRDefault="008A3119" w:rsidP="008A3119">
      <w:pPr>
        <w:rPr>
          <w:rFonts w:ascii="Verdana" w:hAnsi="Verdana"/>
          <w:sz w:val="21"/>
          <w:szCs w:val="21"/>
        </w:rPr>
      </w:pPr>
    </w:p>
    <w:p w14:paraId="6A133C37" w14:textId="77777777" w:rsidR="008A3119" w:rsidRDefault="008A3119" w:rsidP="008A3119">
      <w:pPr>
        <w:rPr>
          <w:rFonts w:ascii="Verdana" w:hAnsi="Verdana"/>
          <w:sz w:val="21"/>
          <w:szCs w:val="21"/>
        </w:rPr>
      </w:pPr>
      <w:r w:rsidRPr="008A3119">
        <w:rPr>
          <w:rFonts w:ascii="Verdana" w:hAnsi="Verdana"/>
          <w:sz w:val="21"/>
          <w:szCs w:val="21"/>
        </w:rPr>
        <w:t xml:space="preserve">Throughout my career, I have demonstrated a steadfast commitment to advancing human rights and promoting justice. My experiences at the National Criminal and Correctional Court, Buenos Aires' Ministry of Security and Justice, and the Argentine Nation's Ministry of Security have provided me with invaluable insights into criminal justice systems, criminal investigations, and legal advocacy. </w:t>
      </w:r>
    </w:p>
    <w:p w14:paraId="762A4432" w14:textId="77777777" w:rsidR="008A3119" w:rsidRPr="008A3119" w:rsidRDefault="008A3119" w:rsidP="008A3119">
      <w:pPr>
        <w:rPr>
          <w:rFonts w:ascii="Verdana" w:hAnsi="Verdana"/>
          <w:sz w:val="21"/>
          <w:szCs w:val="21"/>
        </w:rPr>
      </w:pPr>
    </w:p>
    <w:p w14:paraId="7EF9EA8F" w14:textId="77777777" w:rsidR="008A3119" w:rsidRDefault="008A3119" w:rsidP="008A3119">
      <w:pPr>
        <w:rPr>
          <w:rFonts w:ascii="Verdana" w:hAnsi="Verdana"/>
          <w:sz w:val="21"/>
          <w:szCs w:val="21"/>
        </w:rPr>
      </w:pPr>
      <w:r w:rsidRPr="008A3119">
        <w:rPr>
          <w:rFonts w:ascii="Verdana" w:hAnsi="Verdana"/>
          <w:sz w:val="21"/>
          <w:szCs w:val="21"/>
        </w:rPr>
        <w:t>Additionally, my tenure at BPW International allowed me to actively engage in human rights advocacy and women's rights initiatives, further solidifying my dedication to protecting vulnerable populations.</w:t>
      </w:r>
    </w:p>
    <w:p w14:paraId="349B46C6" w14:textId="77777777" w:rsidR="008A3119" w:rsidRPr="008A3119" w:rsidRDefault="008A3119" w:rsidP="008A3119">
      <w:pPr>
        <w:rPr>
          <w:rFonts w:ascii="Verdana" w:hAnsi="Verdana"/>
          <w:sz w:val="21"/>
          <w:szCs w:val="21"/>
        </w:rPr>
      </w:pPr>
    </w:p>
    <w:p w14:paraId="54A87552" w14:textId="37C3DF8A" w:rsidR="008A3119" w:rsidRDefault="008A3119" w:rsidP="008A3119">
      <w:pPr>
        <w:rPr>
          <w:rFonts w:ascii="Verdana" w:hAnsi="Verdana"/>
          <w:sz w:val="21"/>
          <w:szCs w:val="21"/>
        </w:rPr>
      </w:pPr>
      <w:r w:rsidRPr="008A3119">
        <w:rPr>
          <w:rFonts w:ascii="Verdana" w:hAnsi="Verdana"/>
          <w:sz w:val="21"/>
          <w:szCs w:val="21"/>
        </w:rPr>
        <w:t>My work at the United Nations Office on Drugs and Crime and my involvement in the United Nations Multidimensional Integrated Stabilization Mission in Mali</w:t>
      </w:r>
      <w:r>
        <w:rPr>
          <w:rFonts w:ascii="Verdana" w:hAnsi="Verdana"/>
          <w:sz w:val="21"/>
          <w:szCs w:val="21"/>
        </w:rPr>
        <w:t xml:space="preserve"> a</w:t>
      </w:r>
      <w:r w:rsidRPr="008A3119">
        <w:rPr>
          <w:rFonts w:ascii="Verdana" w:hAnsi="Verdana"/>
          <w:sz w:val="21"/>
          <w:szCs w:val="21"/>
        </w:rPr>
        <w:t xml:space="preserve">nd </w:t>
      </w:r>
      <w:r>
        <w:rPr>
          <w:rFonts w:ascii="Verdana" w:hAnsi="Verdana"/>
          <w:sz w:val="21"/>
          <w:szCs w:val="21"/>
        </w:rPr>
        <w:t xml:space="preserve"> the </w:t>
      </w:r>
      <w:r w:rsidRPr="008A3119">
        <w:rPr>
          <w:rFonts w:ascii="Verdana" w:hAnsi="Verdana"/>
          <w:sz w:val="21"/>
          <w:szCs w:val="21"/>
        </w:rPr>
        <w:t>United Nations Verification Mission in Colombia,  have deepened my understanding of international humanitarian law, human rights law, and the complexities of conflict resolution. I have directly witnessed the detrimental impact of mercenaries on communities affected by armed conflict and have been involved in efforts to document human rights violations, support peacebuilding, and foster international cooperation.</w:t>
      </w:r>
    </w:p>
    <w:p w14:paraId="1CF90BF0" w14:textId="77777777" w:rsidR="00F959FD" w:rsidRDefault="00F959FD" w:rsidP="008A3119">
      <w:pPr>
        <w:rPr>
          <w:rFonts w:ascii="Verdana" w:hAnsi="Verdana"/>
          <w:sz w:val="21"/>
          <w:szCs w:val="21"/>
        </w:rPr>
      </w:pPr>
    </w:p>
    <w:p w14:paraId="0B6FFA1E" w14:textId="2985F116" w:rsidR="00F959FD" w:rsidRDefault="00F959FD" w:rsidP="008A3119">
      <w:pPr>
        <w:rPr>
          <w:rFonts w:ascii="Verdana" w:hAnsi="Verdana"/>
          <w:sz w:val="21"/>
          <w:szCs w:val="21"/>
        </w:rPr>
      </w:pPr>
      <w:r w:rsidRPr="00F959FD">
        <w:rPr>
          <w:rFonts w:ascii="Verdana" w:hAnsi="Verdana"/>
          <w:sz w:val="21"/>
          <w:szCs w:val="21"/>
        </w:rPr>
        <w:t>Furthermore, as a member of the Pro Bono Counsel Roster, I assist convicted individuals in proceedings before the International Residual Mechanism for Criminal Tribunals.</w:t>
      </w:r>
    </w:p>
    <w:p w14:paraId="1C52A418" w14:textId="77777777" w:rsidR="00F959FD" w:rsidRPr="008A3119" w:rsidRDefault="00F959FD" w:rsidP="008A3119">
      <w:pPr>
        <w:rPr>
          <w:rFonts w:ascii="Verdana" w:hAnsi="Verdana"/>
          <w:sz w:val="21"/>
          <w:szCs w:val="21"/>
        </w:rPr>
      </w:pPr>
    </w:p>
    <w:p w14:paraId="5DA9B0EA" w14:textId="77777777" w:rsidR="008A3119" w:rsidRPr="008A3119" w:rsidRDefault="008A3119" w:rsidP="008A3119">
      <w:pPr>
        <w:rPr>
          <w:rFonts w:ascii="Verdana" w:hAnsi="Verdana"/>
          <w:sz w:val="21"/>
          <w:szCs w:val="21"/>
        </w:rPr>
      </w:pPr>
      <w:r w:rsidRPr="008A3119">
        <w:rPr>
          <w:rFonts w:ascii="Verdana" w:hAnsi="Verdana"/>
          <w:sz w:val="21"/>
          <w:szCs w:val="21"/>
        </w:rPr>
        <w:t>I envision the Working Group as a driving force for change, leading global efforts to combat the use of mercenaries and uphold the rights of affected individuals and communities. Through comprehensive research, engagement with affected populations, and collaboration with governments and international organizations, is possible to develop targeted strategies to address the root causes of mercenary activities and promote accountability and justice.</w:t>
      </w:r>
    </w:p>
    <w:p w14:paraId="7B38420D" w14:textId="77777777" w:rsidR="00F959FD" w:rsidRDefault="00F959FD" w:rsidP="008A3119">
      <w:pPr>
        <w:rPr>
          <w:rFonts w:ascii="Verdana" w:hAnsi="Verdana"/>
          <w:sz w:val="21"/>
          <w:szCs w:val="21"/>
        </w:rPr>
      </w:pPr>
    </w:p>
    <w:p w14:paraId="51F4F0F3" w14:textId="52E39F1A" w:rsidR="008A3119" w:rsidRDefault="008A3119" w:rsidP="008A3119">
      <w:pPr>
        <w:rPr>
          <w:rFonts w:ascii="Verdana" w:hAnsi="Verdana"/>
          <w:sz w:val="21"/>
          <w:szCs w:val="21"/>
        </w:rPr>
      </w:pPr>
      <w:r w:rsidRPr="008A3119">
        <w:rPr>
          <w:rFonts w:ascii="Verdana" w:hAnsi="Verdana"/>
          <w:sz w:val="21"/>
          <w:szCs w:val="21"/>
        </w:rPr>
        <w:t>My personal motivation to join the Working Group stems from a profound fusion of my professional experiences and academic pursuits. Through firsthand experiences in Mali and Colombia, I have witnessed the impact of mercenaries</w:t>
      </w:r>
      <w:r w:rsidR="00F959FD">
        <w:rPr>
          <w:rFonts w:ascii="Verdana" w:hAnsi="Verdana"/>
          <w:sz w:val="21"/>
          <w:szCs w:val="21"/>
        </w:rPr>
        <w:t xml:space="preserve"> anda paramilitarism</w:t>
      </w:r>
      <w:r w:rsidRPr="008A3119">
        <w:rPr>
          <w:rFonts w:ascii="Verdana" w:hAnsi="Verdana"/>
          <w:sz w:val="21"/>
          <w:szCs w:val="21"/>
        </w:rPr>
        <w:t xml:space="preserve">, highlighting the urgent need to comprehend the operations of private military and security companies in armed conflicts. This drove me to pursue a Ph.D. focusing on this crucial area.  My ongoing </w:t>
      </w:r>
      <w:r w:rsidRPr="008A3119">
        <w:rPr>
          <w:rFonts w:ascii="Verdana" w:hAnsi="Verdana"/>
          <w:sz w:val="21"/>
          <w:szCs w:val="21"/>
        </w:rPr>
        <w:lastRenderedPageBreak/>
        <w:t>PhD research focuses on the privatization of violence and the involvement of non-state actors in armed conflicts, reflecting my deep-seated commitment to understanding and addressing the challenges posed by mercenaries.</w:t>
      </w:r>
    </w:p>
    <w:p w14:paraId="2DC4A627" w14:textId="77777777" w:rsidR="00F959FD" w:rsidRPr="008A3119" w:rsidRDefault="00F959FD" w:rsidP="008A3119">
      <w:pPr>
        <w:rPr>
          <w:rFonts w:ascii="Verdana" w:hAnsi="Verdana"/>
          <w:sz w:val="21"/>
          <w:szCs w:val="21"/>
        </w:rPr>
      </w:pPr>
    </w:p>
    <w:p w14:paraId="3CCC825A" w14:textId="77777777" w:rsidR="008A3119" w:rsidRPr="008A3119" w:rsidRDefault="008A3119" w:rsidP="008A3119">
      <w:pPr>
        <w:rPr>
          <w:rFonts w:ascii="Verdana" w:hAnsi="Verdana"/>
          <w:sz w:val="21"/>
          <w:szCs w:val="21"/>
        </w:rPr>
      </w:pPr>
      <w:r w:rsidRPr="008A3119">
        <w:rPr>
          <w:rFonts w:ascii="Verdana" w:hAnsi="Verdana"/>
          <w:sz w:val="21"/>
          <w:szCs w:val="21"/>
        </w:rPr>
        <w:t>I am confident that my diverse skill set, experience, and unwavering dedication make me a valuable asset to the Working Group. I am eager to contribute my expertise to furthering its mission and supporting its vital work in promoting human rights and self-determination for all.</w:t>
      </w:r>
    </w:p>
    <w:p w14:paraId="2AF6BAEB" w14:textId="77777777" w:rsidR="00F959FD" w:rsidRDefault="00F959FD" w:rsidP="008A3119">
      <w:pPr>
        <w:rPr>
          <w:rFonts w:ascii="Verdana" w:hAnsi="Verdana"/>
          <w:sz w:val="21"/>
          <w:szCs w:val="21"/>
        </w:rPr>
      </w:pPr>
    </w:p>
    <w:p w14:paraId="0CB19C00" w14:textId="6C26E39C" w:rsidR="008A3119" w:rsidRPr="008A3119" w:rsidRDefault="008A3119" w:rsidP="008A3119">
      <w:pPr>
        <w:rPr>
          <w:rFonts w:ascii="Verdana" w:hAnsi="Verdana"/>
          <w:sz w:val="21"/>
          <w:szCs w:val="21"/>
        </w:rPr>
      </w:pPr>
      <w:r w:rsidRPr="008A3119">
        <w:rPr>
          <w:rFonts w:ascii="Verdana" w:hAnsi="Verdana"/>
          <w:sz w:val="21"/>
          <w:szCs w:val="21"/>
        </w:rPr>
        <w:t>Thank you for considering my application. I look forward to the opportunity to contribute to the important work of the Working Group.</w:t>
      </w:r>
    </w:p>
    <w:p w14:paraId="41D9DCD0" w14:textId="77777777" w:rsidR="00F959FD" w:rsidRDefault="00F959FD" w:rsidP="008A3119">
      <w:pPr>
        <w:rPr>
          <w:rFonts w:ascii="Verdana" w:hAnsi="Verdana"/>
          <w:sz w:val="21"/>
          <w:szCs w:val="21"/>
        </w:rPr>
      </w:pPr>
    </w:p>
    <w:p w14:paraId="14BA75A8" w14:textId="566D8025" w:rsidR="008A3119" w:rsidRDefault="008A3119" w:rsidP="008A3119">
      <w:pPr>
        <w:rPr>
          <w:rFonts w:ascii="Verdana" w:hAnsi="Verdana"/>
          <w:sz w:val="21"/>
          <w:szCs w:val="21"/>
        </w:rPr>
      </w:pPr>
      <w:r w:rsidRPr="008A3119">
        <w:rPr>
          <w:rFonts w:ascii="Verdana" w:hAnsi="Verdana"/>
          <w:sz w:val="21"/>
          <w:szCs w:val="21"/>
        </w:rPr>
        <w:t>Yours faithfully,</w:t>
      </w:r>
    </w:p>
    <w:p w14:paraId="0AC7B1A4" w14:textId="77777777" w:rsidR="00F959FD" w:rsidRPr="008A3119" w:rsidRDefault="00F959FD" w:rsidP="008A3119">
      <w:pPr>
        <w:rPr>
          <w:rFonts w:ascii="Verdana" w:hAnsi="Verdana"/>
          <w:sz w:val="21"/>
          <w:szCs w:val="21"/>
        </w:rPr>
      </w:pPr>
    </w:p>
    <w:p w14:paraId="4C0290BC" w14:textId="504076B6" w:rsidR="009116F4" w:rsidRPr="0039620F" w:rsidRDefault="008A3119" w:rsidP="008A3119">
      <w:pPr>
        <w:rPr>
          <w:rFonts w:ascii="Verdana" w:hAnsi="Verdana"/>
          <w:b/>
          <w:bCs/>
          <w:sz w:val="21"/>
          <w:szCs w:val="21"/>
        </w:rPr>
      </w:pPr>
      <w:r w:rsidRPr="008A3119">
        <w:rPr>
          <w:rFonts w:ascii="Verdana" w:hAnsi="Verdana"/>
          <w:sz w:val="21"/>
          <w:szCs w:val="21"/>
        </w:rPr>
        <w:t>Belén Deriú</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sidR="009116F4" w:rsidRPr="0039620F">
        <w:rPr>
          <w:rFonts w:ascii="Verdana" w:hAnsi="Verdana"/>
          <w:sz w:val="21"/>
          <w:szCs w:val="21"/>
        </w:rPr>
        <w:fldChar w:fldCharType="end"/>
      </w:r>
    </w:p>
    <w:p w14:paraId="1977668C" w14:textId="77777777" w:rsidR="00294292" w:rsidRPr="0039620F" w:rsidRDefault="00294292" w:rsidP="00105E60">
      <w:pPr>
        <w:rPr>
          <w:rFonts w:ascii="Verdana" w:hAnsi="Verdana"/>
          <w:b/>
          <w:bCs/>
          <w:sz w:val="21"/>
          <w:szCs w:val="21"/>
        </w:rPr>
      </w:pPr>
    </w:p>
    <w:p w14:paraId="14A5D211" w14:textId="77777777" w:rsidR="00105E60" w:rsidRPr="00C80E70" w:rsidRDefault="00105E60">
      <w:pPr>
        <w:rPr>
          <w:rFonts w:ascii="Verdana" w:hAnsi="Verdana"/>
          <w:sz w:val="8"/>
          <w:szCs w:val="8"/>
        </w:rPr>
      </w:pPr>
      <w:r w:rsidRPr="0039620F">
        <w:rPr>
          <w:rFonts w:ascii="Verdana" w:hAnsi="Verdana"/>
          <w:sz w:val="21"/>
          <w:szCs w:val="21"/>
        </w:rPr>
        <w:br w:type="page"/>
      </w:r>
    </w:p>
    <w:p w14:paraId="38789B69"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05EEDEB2" w14:textId="77777777" w:rsidR="00C824A8" w:rsidRPr="00057A03" w:rsidRDefault="00C824A8">
      <w:pPr>
        <w:rPr>
          <w:rFonts w:ascii="Verdana" w:hAnsi="Verdana"/>
          <w:sz w:val="21"/>
          <w:szCs w:val="21"/>
        </w:rPr>
      </w:pPr>
    </w:p>
    <w:p w14:paraId="37E1F415"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725DA3EA" w14:textId="77777777" w:rsidR="0086130C" w:rsidRPr="00057A03" w:rsidRDefault="0086130C">
      <w:pPr>
        <w:rPr>
          <w:rFonts w:ascii="Verdana" w:hAnsi="Verdana"/>
          <w:b/>
          <w:bCs/>
          <w:sz w:val="21"/>
          <w:szCs w:val="21"/>
        </w:rPr>
      </w:pPr>
    </w:p>
    <w:p w14:paraId="33D2FCC3" w14:textId="0F541346" w:rsidR="00F959FD" w:rsidRPr="00F959FD" w:rsidRDefault="00134144" w:rsidP="00F959FD">
      <w:pPr>
        <w:pStyle w:val="ListParagraph"/>
        <w:numPr>
          <w:ilvl w:val="0"/>
          <w:numId w:val="26"/>
        </w:numPr>
        <w:rPr>
          <w:rFonts w:ascii="Verdana" w:hAnsi="Verdana"/>
          <w:b/>
          <w:bCs/>
          <w:noProof/>
          <w:sz w:val="21"/>
          <w:szCs w:val="21"/>
          <w:lang w:val="en-GB"/>
        </w:rPr>
      </w:pPr>
      <w:r w:rsidRPr="00F959FD">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F959FD">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noProof/>
          <w:lang w:val="en-GB"/>
        </w:rPr>
        <w:t> </w:t>
      </w:r>
      <w:r w:rsidR="008A7441" w:rsidRPr="00057A03">
        <w:rPr>
          <w:noProof/>
          <w:lang w:val="en-GB"/>
        </w:rPr>
        <w:t> </w:t>
      </w:r>
      <w:r w:rsidR="008A7441" w:rsidRPr="00057A03">
        <w:rPr>
          <w:noProof/>
          <w:lang w:val="en-GB"/>
        </w:rPr>
        <w:t> </w:t>
      </w:r>
      <w:r w:rsidR="00F959FD">
        <w:rPr>
          <w:noProof/>
          <w:lang w:val="en-GB"/>
        </w:rPr>
        <w:t>SPANISH</w:t>
      </w:r>
      <w:r w:rsidR="008A7441" w:rsidRPr="00057A03">
        <w:rPr>
          <w:noProof/>
          <w:lang w:val="en-GB"/>
        </w:rPr>
        <w:t> </w:t>
      </w:r>
      <w:r w:rsidR="008A7441" w:rsidRPr="00057A03">
        <w:rPr>
          <w:noProof/>
          <w:lang w:val="en-GB"/>
        </w:rPr>
        <w:t> </w:t>
      </w:r>
    </w:p>
    <w:p w14:paraId="0D66437E" w14:textId="5DF8FB71" w:rsidR="00134144" w:rsidRPr="00057A03" w:rsidRDefault="008A7441" w:rsidP="00F959FD">
      <w:pPr>
        <w:pStyle w:val="ListParagraph"/>
        <w:numPr>
          <w:ilvl w:val="0"/>
          <w:numId w:val="26"/>
        </w:numPr>
        <w:rPr>
          <w:lang w:val="en-GB"/>
        </w:rPr>
      </w:pPr>
      <w:r w:rsidRPr="00057A03">
        <w:rPr>
          <w:lang w:val="en-GB"/>
        </w:rPr>
        <w:fldChar w:fldCharType="end"/>
      </w:r>
      <w:bookmarkEnd w:id="10"/>
    </w:p>
    <w:p w14:paraId="2737F970" w14:textId="77777777" w:rsidR="0086130C" w:rsidRPr="00057A03" w:rsidRDefault="0086130C">
      <w:pPr>
        <w:rPr>
          <w:rFonts w:ascii="Verdana" w:hAnsi="Verdana"/>
          <w:b/>
          <w:bCs/>
          <w:sz w:val="21"/>
          <w:szCs w:val="21"/>
        </w:rPr>
      </w:pPr>
    </w:p>
    <w:p w14:paraId="29690E2A"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3E5117E2" w14:textId="77777777" w:rsidR="00AA000E" w:rsidRPr="00057A03" w:rsidRDefault="00AA000E">
      <w:pPr>
        <w:rPr>
          <w:rFonts w:ascii="Verdana" w:hAnsi="Verdana"/>
          <w:sz w:val="21"/>
          <w:szCs w:val="21"/>
        </w:rPr>
      </w:pPr>
    </w:p>
    <w:p w14:paraId="480DFC89"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B9DFFE4"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76EABC9" w14:textId="77777777" w:rsidR="00134144" w:rsidRPr="00057A03" w:rsidRDefault="00134144" w:rsidP="00134144">
      <w:pPr>
        <w:rPr>
          <w:rFonts w:ascii="Verdana" w:hAnsi="Verdana"/>
          <w:b/>
          <w:bCs/>
          <w:sz w:val="21"/>
          <w:szCs w:val="21"/>
          <w:lang w:val="en-GB"/>
        </w:rPr>
      </w:pPr>
    </w:p>
    <w:p w14:paraId="4BC135AE"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4E35311F"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69AA5517" w14:textId="77777777" w:rsidR="00134144" w:rsidRPr="00057A03" w:rsidRDefault="00134144" w:rsidP="00134144">
      <w:pPr>
        <w:rPr>
          <w:rFonts w:ascii="Verdana" w:hAnsi="Verdana"/>
          <w:b/>
          <w:bCs/>
          <w:sz w:val="21"/>
          <w:szCs w:val="21"/>
          <w:lang w:val="en-GB"/>
        </w:rPr>
      </w:pPr>
    </w:p>
    <w:p w14:paraId="468F4399" w14:textId="6B5BB469"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121222C" w14:textId="16AEBE85"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sz w:val="21"/>
          <w:szCs w:val="21"/>
          <w:lang w:val="en-GB"/>
        </w:rPr>
        <w:t>EASILY</w:t>
      </w:r>
      <w:r w:rsidR="008A7441" w:rsidRPr="00057A03">
        <w:rPr>
          <w:rFonts w:ascii="Verdana" w:hAnsi="Verdana"/>
          <w:b/>
          <w:bCs/>
          <w:sz w:val="21"/>
          <w:szCs w:val="21"/>
          <w:lang w:val="en-GB"/>
        </w:rPr>
        <w:fldChar w:fldCharType="end"/>
      </w:r>
    </w:p>
    <w:p w14:paraId="6F28A070" w14:textId="77777777" w:rsidR="00134144" w:rsidRPr="00057A03" w:rsidRDefault="00134144" w:rsidP="00134144">
      <w:pPr>
        <w:rPr>
          <w:rFonts w:ascii="Verdana" w:hAnsi="Verdana"/>
          <w:b/>
          <w:bCs/>
          <w:sz w:val="21"/>
          <w:szCs w:val="21"/>
          <w:lang w:val="en-GB"/>
        </w:rPr>
      </w:pPr>
    </w:p>
    <w:p w14:paraId="049FDA36" w14:textId="3EE2E001"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0382E977" w14:textId="755C191C"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0433546"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D5F9D5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1824D7F2" w14:textId="77777777" w:rsidR="00134144" w:rsidRPr="00057A03" w:rsidRDefault="00134144" w:rsidP="00134144">
      <w:pPr>
        <w:rPr>
          <w:rFonts w:ascii="Verdana" w:hAnsi="Verdana"/>
          <w:b/>
          <w:bCs/>
          <w:sz w:val="21"/>
          <w:szCs w:val="21"/>
          <w:u w:val="single"/>
          <w:lang w:val="en-GB"/>
        </w:rPr>
      </w:pPr>
    </w:p>
    <w:p w14:paraId="587D2C9D" w14:textId="68059C2F"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5256ABC" w14:textId="5C493225"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959FD">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77C9720"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21BE5E86"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1F3D017D" w14:textId="77777777" w:rsidR="0054536F" w:rsidRPr="00057A03" w:rsidRDefault="0054536F" w:rsidP="00A72E9F">
      <w:pPr>
        <w:rPr>
          <w:rFonts w:ascii="Verdana" w:hAnsi="Verdana"/>
          <w:b/>
          <w:bCs/>
          <w:sz w:val="21"/>
          <w:szCs w:val="21"/>
          <w:lang w:val="en-GB"/>
        </w:rPr>
      </w:pPr>
    </w:p>
    <w:p w14:paraId="026EE4D7"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6B4D45">
        <w:rPr>
          <w:rFonts w:ascii="Verdana" w:hAnsi="Verdana"/>
          <w:b/>
          <w:bCs/>
          <w:sz w:val="21"/>
          <w:szCs w:val="21"/>
          <w:u w:val="single"/>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822C7E" w:rsidRPr="00A476A6">
        <w:rPr>
          <w:rFonts w:ascii="Verdana" w:hAnsi="Verdana"/>
          <w:b/>
          <w:bCs/>
          <w:iCs/>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734DCA12"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1C8AF00D" w14:textId="77777777" w:rsidTr="00AE58D4">
        <w:trPr>
          <w:trHeight w:val="405"/>
        </w:trPr>
        <w:tc>
          <w:tcPr>
            <w:tcW w:w="4985" w:type="dxa"/>
            <w:shd w:val="clear" w:color="auto" w:fill="auto"/>
          </w:tcPr>
          <w:p w14:paraId="0A4DF6B3"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6BFDF9A1"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095E9612"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0CAFD854"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w:t>
            </w:r>
            <w:r w:rsidR="00146937">
              <w:rPr>
                <w:rFonts w:ascii="Verdana" w:hAnsi="Verdana"/>
                <w:bCs/>
                <w:sz w:val="21"/>
                <w:szCs w:val="21"/>
                <w:lang w:val="en-GB"/>
              </w:rPr>
              <w:t>,</w:t>
            </w:r>
            <w:r>
              <w:rPr>
                <w:rFonts w:ascii="Verdana" w:hAnsi="Verdana"/>
                <w:bCs/>
                <w:sz w:val="21"/>
                <w:szCs w:val="21"/>
                <w:lang w:val="en-GB"/>
              </w:rPr>
              <w:t xml:space="preserve"> 2018-present</w:t>
            </w:r>
            <w:r w:rsidRPr="00057A03">
              <w:rPr>
                <w:rFonts w:ascii="Verdana" w:hAnsi="Verdana"/>
                <w:bCs/>
                <w:sz w:val="21"/>
                <w:szCs w:val="21"/>
                <w:lang w:val="en-GB"/>
              </w:rPr>
              <w:t>):</w:t>
            </w:r>
          </w:p>
        </w:tc>
        <w:tc>
          <w:tcPr>
            <w:tcW w:w="1251" w:type="dxa"/>
          </w:tcPr>
          <w:p w14:paraId="510AD34D"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 xml:space="preserve">(please indicate </w:t>
            </w:r>
            <w:r w:rsidRPr="006B4D45">
              <w:rPr>
                <w:rFonts w:ascii="Verdana" w:hAnsi="Verdana"/>
                <w:sz w:val="21"/>
                <w:szCs w:val="21"/>
                <w:u w:val="single"/>
                <w:lang w:val="en-GB"/>
              </w:rPr>
              <w:t>YES</w:t>
            </w:r>
            <w:r w:rsidRPr="00146937">
              <w:rPr>
                <w:rFonts w:ascii="Verdana" w:hAnsi="Verdana"/>
                <w:sz w:val="21"/>
                <w:szCs w:val="21"/>
                <w:lang w:val="en-GB"/>
              </w:rPr>
              <w:t xml:space="preserve"> or</w:t>
            </w:r>
            <w:r w:rsidRPr="006B4D45">
              <w:rPr>
                <w:rFonts w:ascii="Verdana" w:hAnsi="Verdana"/>
                <w:sz w:val="21"/>
                <w:szCs w:val="21"/>
                <w:u w:val="single"/>
                <w:lang w:val="en-GB"/>
              </w:rPr>
              <w:t xml:space="preserve"> NO</w:t>
            </w:r>
            <w:r>
              <w:rPr>
                <w:rFonts w:ascii="Verdana" w:hAnsi="Verdana"/>
                <w:sz w:val="21"/>
                <w:szCs w:val="21"/>
                <w:lang w:val="en-GB"/>
              </w:rPr>
              <w:t>):</w:t>
            </w:r>
          </w:p>
        </w:tc>
        <w:tc>
          <w:tcPr>
            <w:tcW w:w="2243" w:type="dxa"/>
            <w:shd w:val="clear" w:color="auto" w:fill="auto"/>
          </w:tcPr>
          <w:p w14:paraId="27590113"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7056466F" w14:textId="77777777" w:rsidTr="00AE58D4">
        <w:trPr>
          <w:trHeight w:val="405"/>
        </w:trPr>
        <w:tc>
          <w:tcPr>
            <w:tcW w:w="4985" w:type="dxa"/>
            <w:shd w:val="clear" w:color="auto" w:fill="auto"/>
          </w:tcPr>
          <w:p w14:paraId="1927D467" w14:textId="3883BC2E"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PhD</w:t>
            </w:r>
            <w:r w:rsidRPr="00057A03">
              <w:rPr>
                <w:rFonts w:ascii="Verdana" w:hAnsi="Verdana"/>
                <w:sz w:val="21"/>
                <w:szCs w:val="21"/>
                <w:lang w:val="en-GB"/>
              </w:rPr>
              <w:fldChar w:fldCharType="end"/>
            </w:r>
          </w:p>
          <w:p w14:paraId="280C374E" w14:textId="3FDD4BE4"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National Defense</w:t>
            </w:r>
            <w:r w:rsidRPr="00057A03">
              <w:rPr>
                <w:rFonts w:ascii="Verdana" w:hAnsi="Verdana"/>
                <w:sz w:val="21"/>
                <w:szCs w:val="21"/>
                <w:lang w:val="en-GB"/>
              </w:rPr>
              <w:fldChar w:fldCharType="end"/>
            </w:r>
          </w:p>
          <w:p w14:paraId="77B2748A" w14:textId="4D30D254" w:rsidR="00AE58D4" w:rsidRPr="00F959FD" w:rsidRDefault="00AE58D4" w:rsidP="00AE58D4">
            <w:pPr>
              <w:rPr>
                <w:rFonts w:ascii="Verdana" w:hAnsi="Verdana"/>
                <w:sz w:val="21"/>
                <w:szCs w:val="21"/>
                <w:lang w:val="es-AR"/>
              </w:rPr>
            </w:pPr>
            <w:r w:rsidRPr="00F959FD">
              <w:rPr>
                <w:rFonts w:ascii="Verdana" w:hAnsi="Verdana"/>
                <w:sz w:val="21"/>
                <w:szCs w:val="21"/>
                <w:lang w:val="es-AR"/>
              </w:rPr>
              <w:t xml:space="preserve">Academic institution: </w:t>
            </w:r>
            <w:bookmarkStart w:id="11" w:name="Text44"/>
            <w:r w:rsidRPr="00057A03">
              <w:rPr>
                <w:rFonts w:ascii="Verdana" w:hAnsi="Verdana"/>
                <w:sz w:val="21"/>
                <w:szCs w:val="21"/>
                <w:lang w:val="en-GB"/>
              </w:rPr>
              <w:fldChar w:fldCharType="begin">
                <w:ffData>
                  <w:name w:val="Text44"/>
                  <w:enabled/>
                  <w:calcOnExit w:val="0"/>
                  <w:textInput>
                    <w:maxLength w:val="250"/>
                  </w:textInput>
                </w:ffData>
              </w:fldChar>
            </w:r>
            <w:r w:rsidRPr="00F959FD">
              <w:rPr>
                <w:rFonts w:ascii="Verdana" w:hAnsi="Verdana"/>
                <w:sz w:val="21"/>
                <w:szCs w:val="21"/>
                <w:lang w:val="es-A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sidRPr="00F959FD">
              <w:rPr>
                <w:rFonts w:ascii="Verdana" w:hAnsi="Verdana"/>
                <w:noProof/>
                <w:sz w:val="21"/>
                <w:szCs w:val="21"/>
                <w:lang w:val="es-AR"/>
              </w:rPr>
              <w:t>Universidad de la Defensa Na</w:t>
            </w:r>
            <w:r w:rsidR="00F959FD">
              <w:rPr>
                <w:rFonts w:ascii="Verdana" w:hAnsi="Verdana"/>
                <w:noProof/>
                <w:sz w:val="21"/>
                <w:szCs w:val="21"/>
                <w:lang w:val="es-AR"/>
              </w:rPr>
              <w:t>cional</w:t>
            </w:r>
            <w:r w:rsidRPr="00057A03">
              <w:rPr>
                <w:rFonts w:ascii="Verdana" w:hAnsi="Verdana"/>
                <w:sz w:val="21"/>
                <w:szCs w:val="21"/>
                <w:lang w:val="en-GB"/>
              </w:rPr>
              <w:fldChar w:fldCharType="end"/>
            </w:r>
            <w:bookmarkEnd w:id="11"/>
          </w:p>
          <w:p w14:paraId="142DBDBC" w14:textId="274CD902"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Part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2" w:name="Text45"/>
        <w:tc>
          <w:tcPr>
            <w:tcW w:w="1835" w:type="dxa"/>
            <w:shd w:val="clear" w:color="auto" w:fill="auto"/>
          </w:tcPr>
          <w:p w14:paraId="39D4827B" w14:textId="599EFD23"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2024-presente</w:t>
            </w:r>
            <w:r w:rsidRPr="00057A03">
              <w:rPr>
                <w:rFonts w:ascii="Verdana" w:hAnsi="Verdana"/>
                <w:sz w:val="21"/>
                <w:szCs w:val="21"/>
                <w:lang w:val="en-GB"/>
              </w:rPr>
              <w:fldChar w:fldCharType="end"/>
            </w:r>
            <w:bookmarkEnd w:id="12"/>
          </w:p>
        </w:tc>
        <w:tc>
          <w:tcPr>
            <w:tcW w:w="1251" w:type="dxa"/>
          </w:tcPr>
          <w:p w14:paraId="289E7077" w14:textId="6DDC4737"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NO</w:t>
            </w:r>
            <w:r w:rsidRPr="00057A03">
              <w:rPr>
                <w:rFonts w:ascii="Verdana" w:hAnsi="Verdana"/>
                <w:sz w:val="21"/>
                <w:szCs w:val="21"/>
                <w:lang w:val="en-GB"/>
              </w:rPr>
              <w:fldChar w:fldCharType="end"/>
            </w:r>
          </w:p>
        </w:tc>
        <w:bookmarkStart w:id="13" w:name="Text22"/>
        <w:tc>
          <w:tcPr>
            <w:tcW w:w="2243" w:type="dxa"/>
            <w:shd w:val="clear" w:color="auto" w:fill="auto"/>
          </w:tcPr>
          <w:p w14:paraId="614D5F84" w14:textId="507ED076"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Buenos Aires, Argentina</w:t>
            </w:r>
            <w:r w:rsidRPr="00057A03">
              <w:rPr>
                <w:rFonts w:ascii="Verdana" w:hAnsi="Verdana"/>
                <w:sz w:val="21"/>
                <w:szCs w:val="21"/>
                <w:lang w:val="en-GB"/>
              </w:rPr>
              <w:fldChar w:fldCharType="end"/>
            </w:r>
            <w:bookmarkEnd w:id="13"/>
          </w:p>
        </w:tc>
      </w:tr>
      <w:tr w:rsidR="00AE58D4" w:rsidRPr="00057A03" w14:paraId="6967FA69" w14:textId="77777777" w:rsidTr="00AE58D4">
        <w:trPr>
          <w:trHeight w:val="377"/>
        </w:trPr>
        <w:tc>
          <w:tcPr>
            <w:tcW w:w="4985" w:type="dxa"/>
            <w:shd w:val="clear" w:color="auto" w:fill="auto"/>
          </w:tcPr>
          <w:p w14:paraId="38D8F75A" w14:textId="36B088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LLM</w:t>
            </w:r>
            <w:r w:rsidRPr="00057A03">
              <w:rPr>
                <w:rFonts w:ascii="Verdana" w:hAnsi="Verdana"/>
                <w:sz w:val="21"/>
                <w:szCs w:val="21"/>
                <w:lang w:val="en-GB"/>
              </w:rPr>
              <w:fldChar w:fldCharType="end"/>
            </w:r>
          </w:p>
          <w:p w14:paraId="7696083D" w14:textId="5976B183"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International Law</w:t>
            </w:r>
            <w:r w:rsidRPr="00057A03">
              <w:rPr>
                <w:rFonts w:ascii="Verdana" w:hAnsi="Verdana"/>
                <w:sz w:val="21"/>
                <w:szCs w:val="21"/>
                <w:lang w:val="en-GB"/>
              </w:rPr>
              <w:fldChar w:fldCharType="end"/>
            </w:r>
          </w:p>
          <w:p w14:paraId="74C7167A" w14:textId="19C4F6EA"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sidRPr="00F959FD">
              <w:rPr>
                <w:rFonts w:ascii="Verdana" w:hAnsi="Verdana"/>
                <w:noProof/>
                <w:sz w:val="21"/>
                <w:szCs w:val="21"/>
                <w:lang w:val="en-GB"/>
              </w:rPr>
              <w:t xml:space="preserve">Université Catholique de Louvain </w:t>
            </w:r>
            <w:r w:rsidRPr="00057A03">
              <w:rPr>
                <w:rFonts w:ascii="Verdana" w:hAnsi="Verdana"/>
                <w:sz w:val="21"/>
                <w:szCs w:val="21"/>
                <w:lang w:val="en-GB"/>
              </w:rPr>
              <w:fldChar w:fldCharType="end"/>
            </w:r>
          </w:p>
          <w:p w14:paraId="14B62C27" w14:textId="17DA5555"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2BC881F3" w14:textId="2E312342"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2021-2022</w:t>
            </w:r>
            <w:r w:rsidRPr="00057A03">
              <w:rPr>
                <w:rFonts w:ascii="Verdana" w:hAnsi="Verdana"/>
                <w:sz w:val="21"/>
                <w:szCs w:val="21"/>
                <w:lang w:val="en-GB"/>
              </w:rPr>
              <w:fldChar w:fldCharType="end"/>
            </w:r>
          </w:p>
        </w:tc>
        <w:tc>
          <w:tcPr>
            <w:tcW w:w="1251" w:type="dxa"/>
          </w:tcPr>
          <w:p w14:paraId="462E2071" w14:textId="75C193FD"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729F6EBB" w14:textId="629576C0"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Louvain-la-Neuve, Belgium</w:t>
            </w:r>
            <w:r w:rsidRPr="00057A03">
              <w:rPr>
                <w:rFonts w:ascii="Verdana" w:hAnsi="Verdana"/>
                <w:sz w:val="21"/>
                <w:szCs w:val="21"/>
                <w:lang w:val="en-GB"/>
              </w:rPr>
              <w:fldChar w:fldCharType="end"/>
            </w:r>
          </w:p>
        </w:tc>
      </w:tr>
      <w:tr w:rsidR="00AE58D4" w:rsidRPr="00057A03" w14:paraId="2A003916" w14:textId="77777777" w:rsidTr="00EC5A1B">
        <w:trPr>
          <w:trHeight w:val="377"/>
        </w:trPr>
        <w:tc>
          <w:tcPr>
            <w:tcW w:w="4985" w:type="dxa"/>
            <w:shd w:val="clear" w:color="auto" w:fill="auto"/>
          </w:tcPr>
          <w:p w14:paraId="54FE7F5C" w14:textId="52F13812"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Master</w:t>
            </w:r>
            <w:r w:rsidRPr="00057A03">
              <w:rPr>
                <w:rFonts w:ascii="Verdana" w:hAnsi="Verdana"/>
                <w:sz w:val="21"/>
                <w:szCs w:val="21"/>
                <w:lang w:val="en-GB"/>
              </w:rPr>
              <w:fldChar w:fldCharType="end"/>
            </w:r>
          </w:p>
          <w:p w14:paraId="4268D7DF" w14:textId="2636AFEB"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 xml:space="preserve">Political Science- </w:t>
            </w:r>
            <w:r w:rsidR="00F959FD" w:rsidRPr="00F959FD">
              <w:rPr>
                <w:rFonts w:ascii="Verdana" w:hAnsi="Verdana"/>
                <w:noProof/>
                <w:sz w:val="21"/>
                <w:szCs w:val="21"/>
                <w:lang w:val="en-GB"/>
              </w:rPr>
              <w:t xml:space="preserve">Comparative and International </w:t>
            </w:r>
            <w:r w:rsidRPr="00057A03">
              <w:rPr>
                <w:rFonts w:ascii="Verdana" w:hAnsi="Verdana"/>
                <w:sz w:val="21"/>
                <w:szCs w:val="21"/>
                <w:lang w:val="en-GB"/>
              </w:rPr>
              <w:fldChar w:fldCharType="end"/>
            </w:r>
          </w:p>
          <w:p w14:paraId="4B2E4B9F" w14:textId="7A0ECD71"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sidRPr="00F959FD">
              <w:rPr>
                <w:rFonts w:ascii="Verdana" w:hAnsi="Verdana"/>
                <w:noProof/>
                <w:sz w:val="21"/>
                <w:szCs w:val="21"/>
                <w:lang w:val="en-GB"/>
              </w:rPr>
              <w:t xml:space="preserve">Université de Genève </w:t>
            </w:r>
            <w:r w:rsidRPr="00057A03">
              <w:rPr>
                <w:rFonts w:ascii="Verdana" w:hAnsi="Verdana"/>
                <w:sz w:val="21"/>
                <w:szCs w:val="21"/>
                <w:lang w:val="en-GB"/>
              </w:rPr>
              <w:fldChar w:fldCharType="end"/>
            </w:r>
          </w:p>
          <w:p w14:paraId="4A17E2C9" w14:textId="423EE1A2"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Fullt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11641290" w14:textId="1F204E8C"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2020-2022</w:t>
            </w:r>
            <w:r w:rsidRPr="00057A03">
              <w:rPr>
                <w:rFonts w:ascii="Verdana" w:hAnsi="Verdana"/>
                <w:sz w:val="21"/>
                <w:szCs w:val="21"/>
                <w:lang w:val="en-GB"/>
              </w:rPr>
              <w:fldChar w:fldCharType="end"/>
            </w:r>
          </w:p>
        </w:tc>
        <w:tc>
          <w:tcPr>
            <w:tcW w:w="1251" w:type="dxa"/>
          </w:tcPr>
          <w:p w14:paraId="4728D41C" w14:textId="3085C30E"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045E200D" w14:textId="108F4B85"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Geneva, Switzerland</w:t>
            </w:r>
            <w:r w:rsidRPr="00057A03">
              <w:rPr>
                <w:rFonts w:ascii="Verdana" w:hAnsi="Verdana"/>
                <w:sz w:val="21"/>
                <w:szCs w:val="21"/>
                <w:lang w:val="en-GB"/>
              </w:rPr>
              <w:fldChar w:fldCharType="end"/>
            </w:r>
          </w:p>
        </w:tc>
      </w:tr>
      <w:tr w:rsidR="00AE58D4" w:rsidRPr="00057A03" w14:paraId="7947CB0C" w14:textId="77777777" w:rsidTr="00EC5A1B">
        <w:trPr>
          <w:trHeight w:val="377"/>
        </w:trPr>
        <w:tc>
          <w:tcPr>
            <w:tcW w:w="4985" w:type="dxa"/>
            <w:shd w:val="clear" w:color="auto" w:fill="auto"/>
          </w:tcPr>
          <w:p w14:paraId="659ADAD4" w14:textId="293B14FF"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Master</w:t>
            </w:r>
            <w:r w:rsidRPr="00057A03">
              <w:rPr>
                <w:rFonts w:ascii="Verdana" w:hAnsi="Verdana"/>
                <w:sz w:val="21"/>
                <w:szCs w:val="21"/>
                <w:lang w:val="en-GB"/>
              </w:rPr>
              <w:fldChar w:fldCharType="end"/>
            </w:r>
          </w:p>
          <w:p w14:paraId="00C9EF0E" w14:textId="1E230C2E"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National Strategic Intelligence</w:t>
            </w:r>
            <w:r w:rsidRPr="00057A03">
              <w:rPr>
                <w:rFonts w:ascii="Verdana" w:hAnsi="Verdana"/>
                <w:sz w:val="21"/>
                <w:szCs w:val="21"/>
                <w:lang w:val="en-GB"/>
              </w:rPr>
              <w:fldChar w:fldCharType="end"/>
            </w:r>
          </w:p>
          <w:p w14:paraId="5DE49F1C" w14:textId="263A81E2" w:rsidR="00AE58D4" w:rsidRPr="00F959FD" w:rsidRDefault="00AE58D4" w:rsidP="00AE58D4">
            <w:pPr>
              <w:rPr>
                <w:rFonts w:ascii="Verdana" w:hAnsi="Verdana"/>
                <w:sz w:val="21"/>
                <w:szCs w:val="21"/>
                <w:lang w:val="es-AR"/>
              </w:rPr>
            </w:pPr>
            <w:r w:rsidRPr="00F959FD">
              <w:rPr>
                <w:rFonts w:ascii="Verdana" w:hAnsi="Verdana"/>
                <w:sz w:val="21"/>
                <w:szCs w:val="21"/>
                <w:lang w:val="es-AR"/>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F959FD">
              <w:rPr>
                <w:rFonts w:ascii="Verdana" w:hAnsi="Verdana"/>
                <w:sz w:val="21"/>
                <w:szCs w:val="21"/>
                <w:lang w:val="es-A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sidRPr="00F959FD">
              <w:rPr>
                <w:rFonts w:ascii="Verdana" w:hAnsi="Verdana"/>
                <w:sz w:val="21"/>
                <w:szCs w:val="21"/>
                <w:lang w:val="es-AR"/>
              </w:rPr>
              <w:t>Universidad Nacional de la P</w:t>
            </w:r>
            <w:r w:rsidR="00F959FD">
              <w:rPr>
                <w:rFonts w:ascii="Verdana" w:hAnsi="Verdana"/>
                <w:sz w:val="21"/>
                <w:szCs w:val="21"/>
                <w:lang w:val="es-AR"/>
              </w:rPr>
              <w:t>lata</w:t>
            </w:r>
            <w:r w:rsidRPr="00057A03">
              <w:rPr>
                <w:rFonts w:ascii="Verdana" w:hAnsi="Verdana"/>
                <w:sz w:val="21"/>
                <w:szCs w:val="21"/>
                <w:lang w:val="en-GB"/>
              </w:rPr>
              <w:fldChar w:fldCharType="end"/>
            </w:r>
          </w:p>
          <w:p w14:paraId="26B8E9C3" w14:textId="0580D80F"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Part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1EECB50F" w14:textId="03A3620B"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2017-2018</w:t>
            </w:r>
            <w:r w:rsidRPr="00057A03">
              <w:rPr>
                <w:rFonts w:ascii="Verdana" w:hAnsi="Verdana"/>
                <w:sz w:val="21"/>
                <w:szCs w:val="21"/>
                <w:lang w:val="en-GB"/>
              </w:rPr>
              <w:fldChar w:fldCharType="end"/>
            </w:r>
          </w:p>
        </w:tc>
        <w:tc>
          <w:tcPr>
            <w:tcW w:w="1251" w:type="dxa"/>
          </w:tcPr>
          <w:p w14:paraId="79EAC468" w14:textId="0679D410"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NO</w:t>
            </w:r>
            <w:r w:rsidRPr="00057A03">
              <w:rPr>
                <w:rFonts w:ascii="Verdana" w:hAnsi="Verdana"/>
                <w:sz w:val="21"/>
                <w:szCs w:val="21"/>
                <w:lang w:val="en-GB"/>
              </w:rPr>
              <w:fldChar w:fldCharType="end"/>
            </w:r>
          </w:p>
        </w:tc>
        <w:tc>
          <w:tcPr>
            <w:tcW w:w="2243" w:type="dxa"/>
            <w:shd w:val="clear" w:color="auto" w:fill="auto"/>
          </w:tcPr>
          <w:p w14:paraId="3E7DC051" w14:textId="31F35E4F"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Buenos Aires, Argentina</w:t>
            </w:r>
            <w:r w:rsidRPr="00057A03">
              <w:rPr>
                <w:rFonts w:ascii="Verdana" w:hAnsi="Verdana"/>
                <w:sz w:val="21"/>
                <w:szCs w:val="21"/>
                <w:lang w:val="en-GB"/>
              </w:rPr>
              <w:fldChar w:fldCharType="end"/>
            </w:r>
          </w:p>
        </w:tc>
      </w:tr>
      <w:tr w:rsidR="00AE58D4" w:rsidRPr="00057A03" w14:paraId="3D6CD74D" w14:textId="77777777" w:rsidTr="00EC5A1B">
        <w:trPr>
          <w:trHeight w:val="377"/>
        </w:trPr>
        <w:tc>
          <w:tcPr>
            <w:tcW w:w="4985" w:type="dxa"/>
            <w:shd w:val="clear" w:color="auto" w:fill="auto"/>
          </w:tcPr>
          <w:p w14:paraId="52459394" w14:textId="559C9FB6"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 xml:space="preserve">Law Degree - Lawyer </w:t>
            </w:r>
            <w:r w:rsidRPr="00057A03">
              <w:rPr>
                <w:rFonts w:ascii="Verdana" w:hAnsi="Verdana"/>
                <w:sz w:val="21"/>
                <w:szCs w:val="21"/>
                <w:lang w:val="en-GB"/>
              </w:rPr>
              <w:fldChar w:fldCharType="end"/>
            </w:r>
          </w:p>
          <w:p w14:paraId="523B774C" w14:textId="22E2E17F"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Law Degree</w:t>
            </w:r>
            <w:r w:rsidRPr="00057A03">
              <w:rPr>
                <w:rFonts w:ascii="Verdana" w:hAnsi="Verdana"/>
                <w:sz w:val="21"/>
                <w:szCs w:val="21"/>
                <w:lang w:val="en-GB"/>
              </w:rPr>
              <w:fldChar w:fldCharType="end"/>
            </w:r>
          </w:p>
          <w:p w14:paraId="4E5C72FA" w14:textId="0A51F2E8"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Universidad Torcuato Di Tella</w:t>
            </w:r>
            <w:r w:rsidRPr="00057A03">
              <w:rPr>
                <w:rFonts w:ascii="Verdana" w:hAnsi="Verdana"/>
                <w:sz w:val="21"/>
                <w:szCs w:val="21"/>
                <w:lang w:val="en-GB"/>
              </w:rPr>
              <w:fldChar w:fldCharType="end"/>
            </w:r>
          </w:p>
          <w:p w14:paraId="4BB3CEE4" w14:textId="0339D1A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4C14D426" w14:textId="038263E2"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2012-2016</w:t>
            </w:r>
            <w:r w:rsidRPr="00057A03">
              <w:rPr>
                <w:rFonts w:ascii="Verdana" w:hAnsi="Verdana"/>
                <w:sz w:val="21"/>
                <w:szCs w:val="21"/>
                <w:lang w:val="en-GB"/>
              </w:rPr>
              <w:fldChar w:fldCharType="end"/>
            </w:r>
          </w:p>
        </w:tc>
        <w:tc>
          <w:tcPr>
            <w:tcW w:w="1251" w:type="dxa"/>
          </w:tcPr>
          <w:p w14:paraId="561B8F0B" w14:textId="59A81EBF"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7A4B7FA5" w14:textId="5649CC5B"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Buenos Aires, Argentina</w:t>
            </w:r>
            <w:r w:rsidRPr="00057A03">
              <w:rPr>
                <w:rFonts w:ascii="Verdana" w:hAnsi="Verdana"/>
                <w:sz w:val="21"/>
                <w:szCs w:val="21"/>
                <w:lang w:val="en-GB"/>
              </w:rPr>
              <w:fldChar w:fldCharType="end"/>
            </w:r>
          </w:p>
        </w:tc>
      </w:tr>
      <w:tr w:rsidR="00AE58D4" w:rsidRPr="00057A03" w14:paraId="592A50ED" w14:textId="77777777" w:rsidTr="00A56296">
        <w:trPr>
          <w:trHeight w:val="70"/>
        </w:trPr>
        <w:tc>
          <w:tcPr>
            <w:tcW w:w="4985" w:type="dxa"/>
            <w:shd w:val="clear" w:color="auto" w:fill="auto"/>
          </w:tcPr>
          <w:p w14:paraId="138C7047"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0DBC1C54" w14:textId="77777777" w:rsidR="00AE58D4" w:rsidRPr="00057A03" w:rsidRDefault="00AE58D4" w:rsidP="00AE58D4">
            <w:pPr>
              <w:jc w:val="center"/>
              <w:rPr>
                <w:rFonts w:ascii="Verdana" w:hAnsi="Verdana"/>
                <w:sz w:val="21"/>
                <w:szCs w:val="21"/>
                <w:lang w:val="en-GB"/>
              </w:rPr>
            </w:pPr>
          </w:p>
        </w:tc>
        <w:tc>
          <w:tcPr>
            <w:tcW w:w="1251" w:type="dxa"/>
          </w:tcPr>
          <w:p w14:paraId="04976F67"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40996E54" w14:textId="77777777" w:rsidR="00AE58D4" w:rsidRPr="00057A03" w:rsidRDefault="00AE58D4" w:rsidP="00AE58D4">
            <w:pPr>
              <w:rPr>
                <w:rFonts w:ascii="Verdana" w:hAnsi="Verdana"/>
                <w:sz w:val="21"/>
                <w:szCs w:val="21"/>
                <w:lang w:val="en-GB"/>
              </w:rPr>
            </w:pPr>
          </w:p>
        </w:tc>
      </w:tr>
    </w:tbl>
    <w:p w14:paraId="476F67B8" w14:textId="77777777" w:rsidR="000A65A5" w:rsidRPr="00057A03" w:rsidRDefault="000A65A5" w:rsidP="00DE4EAC">
      <w:pPr>
        <w:rPr>
          <w:rFonts w:ascii="Verdana" w:hAnsi="Verdana"/>
          <w:b/>
          <w:bCs/>
          <w:sz w:val="21"/>
          <w:szCs w:val="21"/>
          <w:lang w:val="en-GB"/>
        </w:rPr>
      </w:pPr>
    </w:p>
    <w:p w14:paraId="17EACC99"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25B7B963"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144FE076" w14:textId="77777777" w:rsidR="0054536F" w:rsidRPr="00057A03" w:rsidRDefault="0054536F" w:rsidP="0054536F">
      <w:pPr>
        <w:rPr>
          <w:rFonts w:ascii="Verdana" w:hAnsi="Verdana"/>
          <w:b/>
          <w:bCs/>
          <w:sz w:val="21"/>
          <w:szCs w:val="21"/>
          <w:lang w:val="en-GB"/>
        </w:rPr>
      </w:pPr>
    </w:p>
    <w:p w14:paraId="5762CC02" w14:textId="77777777" w:rsidR="00B94A80" w:rsidRPr="00057A03" w:rsidRDefault="00AD3381" w:rsidP="0054536F">
      <w:pPr>
        <w:rPr>
          <w:rFonts w:ascii="Verdana" w:hAnsi="Verdana"/>
          <w:b/>
          <w:sz w:val="21"/>
          <w:szCs w:val="21"/>
          <w:lang w:val="en-GB"/>
        </w:rPr>
      </w:pPr>
      <w:r>
        <w:rPr>
          <w:rFonts w:ascii="Verdana" w:hAnsi="Verdana"/>
          <w:b/>
          <w:bCs/>
          <w:sz w:val="21"/>
          <w:szCs w:val="21"/>
          <w:lang w:val="en-GB"/>
        </w:rPr>
        <w:t>Please l</w:t>
      </w:r>
      <w:r w:rsidR="00A72E9F" w:rsidRPr="00057A03">
        <w:rPr>
          <w:rFonts w:ascii="Verdana" w:hAnsi="Verdana"/>
          <w:b/>
          <w:bCs/>
          <w:sz w:val="21"/>
          <w:szCs w:val="21"/>
          <w:lang w:val="en-GB"/>
        </w:rPr>
        <w:t>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00A72E9F" w:rsidRPr="00057A03">
        <w:rPr>
          <w:rFonts w:ascii="Verdana" w:hAnsi="Verdana"/>
          <w:b/>
          <w:bCs/>
          <w:sz w:val="21"/>
          <w:szCs w:val="21"/>
          <w:lang w:val="en-GB"/>
        </w:rPr>
        <w:t xml:space="preserve">, </w:t>
      </w:r>
      <w:r w:rsidR="00A72E9F"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00A72E9F"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r w:rsidR="009B2B31">
        <w:rPr>
          <w:rFonts w:ascii="Verdana" w:hAnsi="Verdana"/>
          <w:b/>
          <w:sz w:val="21"/>
          <w:szCs w:val="21"/>
          <w:lang w:val="en-GB"/>
        </w:rPr>
        <w:t xml:space="preserve"> </w:t>
      </w:r>
      <w:r w:rsidR="001E16AC">
        <w:rPr>
          <w:rFonts w:ascii="Verdana" w:hAnsi="Verdana"/>
          <w:b/>
          <w:sz w:val="21"/>
          <w:szCs w:val="21"/>
          <w:lang w:val="en-GB"/>
        </w:rPr>
        <w:t xml:space="preserve">Please </w:t>
      </w:r>
      <w:r w:rsidR="008023DB">
        <w:rPr>
          <w:rFonts w:ascii="Verdana" w:hAnsi="Verdana"/>
          <w:b/>
          <w:sz w:val="21"/>
          <w:szCs w:val="21"/>
          <w:lang w:val="en-GB"/>
        </w:rPr>
        <w:t xml:space="preserve">be </w:t>
      </w:r>
      <w:r w:rsidR="00754D99">
        <w:rPr>
          <w:rFonts w:ascii="Verdana" w:hAnsi="Verdana"/>
          <w:b/>
          <w:sz w:val="21"/>
          <w:szCs w:val="21"/>
          <w:lang w:val="en-GB"/>
        </w:rPr>
        <w:t xml:space="preserve">as precise as possible since </w:t>
      </w:r>
      <w:r w:rsidR="001E16AC">
        <w:rPr>
          <w:rFonts w:ascii="Verdana" w:hAnsi="Verdana"/>
          <w:b/>
          <w:sz w:val="21"/>
          <w:szCs w:val="21"/>
          <w:lang w:val="en-GB"/>
        </w:rPr>
        <w:t>t</w:t>
      </w:r>
      <w:r w:rsidR="009B2B31">
        <w:rPr>
          <w:rFonts w:ascii="Verdana" w:hAnsi="Verdana"/>
          <w:b/>
          <w:sz w:val="21"/>
          <w:szCs w:val="21"/>
          <w:lang w:val="en-GB"/>
        </w:rPr>
        <w:t xml:space="preserve">his section </w:t>
      </w:r>
      <w:r w:rsidR="006B4D45">
        <w:rPr>
          <w:rFonts w:ascii="Verdana" w:hAnsi="Verdana"/>
          <w:b/>
          <w:sz w:val="21"/>
          <w:szCs w:val="21"/>
          <w:lang w:val="en-GB"/>
        </w:rPr>
        <w:t>will be used</w:t>
      </w:r>
      <w:r w:rsidR="009B2B31">
        <w:rPr>
          <w:rFonts w:ascii="Verdana" w:hAnsi="Verdana"/>
          <w:b/>
          <w:sz w:val="21"/>
          <w:szCs w:val="21"/>
          <w:lang w:val="en-GB"/>
        </w:rPr>
        <w:t xml:space="preserve"> for assessing the eligibility of candidates in terms of professional experience</w:t>
      </w:r>
      <w:r w:rsidR="006B4D45">
        <w:rPr>
          <w:rFonts w:ascii="Verdana" w:hAnsi="Verdana"/>
          <w:b/>
          <w:sz w:val="21"/>
          <w:szCs w:val="21"/>
          <w:lang w:val="en-GB"/>
        </w:rPr>
        <w:t xml:space="preserve"> in the field of human rights</w:t>
      </w:r>
      <w:r w:rsidR="009B2B31">
        <w:rPr>
          <w:rFonts w:ascii="Verdana" w:hAnsi="Verdana"/>
          <w:b/>
          <w:sz w:val="21"/>
          <w:szCs w:val="21"/>
          <w:lang w:val="en-GB"/>
        </w:rPr>
        <w:t xml:space="preserve">. </w:t>
      </w:r>
    </w:p>
    <w:p w14:paraId="04394AF6" w14:textId="77777777" w:rsidR="00467F06" w:rsidRPr="00057A03" w:rsidRDefault="00467F06" w:rsidP="00DE4EAC">
      <w:pPr>
        <w:rPr>
          <w:rFonts w:ascii="Verdana" w:hAnsi="Verdana"/>
          <w:sz w:val="21"/>
          <w:szCs w:val="21"/>
          <w:lang w:val="en-GB"/>
        </w:rPr>
      </w:pPr>
    </w:p>
    <w:tbl>
      <w:tblPr>
        <w:tblpPr w:leftFromText="180" w:rightFromText="180" w:vertAnchor="text" w:tblpY="1"/>
        <w:tblOverlap w:val="neve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2073"/>
        <w:gridCol w:w="2267"/>
      </w:tblGrid>
      <w:tr w:rsidR="00C10617" w:rsidRPr="00057A03" w14:paraId="368909B0" w14:textId="77777777" w:rsidTr="009F36CD">
        <w:trPr>
          <w:trHeight w:val="433"/>
        </w:trPr>
        <w:tc>
          <w:tcPr>
            <w:tcW w:w="5973" w:type="dxa"/>
            <w:shd w:val="clear" w:color="auto" w:fill="auto"/>
          </w:tcPr>
          <w:p w14:paraId="24FD77DD" w14:textId="77777777" w:rsidR="00467F06" w:rsidRPr="00057A03" w:rsidRDefault="00C10617" w:rsidP="009F36CD">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2AEC317A" w14:textId="77777777" w:rsidR="00467F06" w:rsidRPr="00057A03" w:rsidRDefault="005F405F" w:rsidP="009F36CD">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4232E724" w14:textId="77777777" w:rsidR="000047D4" w:rsidRPr="00057A03" w:rsidRDefault="005F405F" w:rsidP="009F36CD">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0B5370">
              <w:rPr>
                <w:rFonts w:ascii="Verdana" w:hAnsi="Verdana"/>
                <w:b/>
                <w:sz w:val="21"/>
                <w:szCs w:val="21"/>
                <w:lang w:val="en-GB"/>
              </w:rPr>
              <w:t xml:space="preserve"> (brief description)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006B4D45">
              <w:rPr>
                <w:rFonts w:ascii="Verdana" w:hAnsi="Verdana"/>
                <w:b/>
                <w:sz w:val="21"/>
                <w:szCs w:val="21"/>
                <w:lang w:val="en-GB"/>
              </w:rPr>
              <w:t xml:space="preserve"> </w:t>
            </w:r>
            <w:r w:rsidR="006B4D45" w:rsidRPr="006B4D45">
              <w:rPr>
                <w:rFonts w:ascii="Verdana" w:hAnsi="Verdana"/>
                <w:bCs/>
                <w:sz w:val="21"/>
                <w:szCs w:val="21"/>
                <w:lang w:val="en-GB"/>
              </w:rPr>
              <w:t>(please complete ALL fields):</w:t>
            </w:r>
          </w:p>
        </w:tc>
        <w:tc>
          <w:tcPr>
            <w:tcW w:w="2073" w:type="dxa"/>
            <w:shd w:val="clear" w:color="auto" w:fill="auto"/>
          </w:tcPr>
          <w:p w14:paraId="35DA3768" w14:textId="77777777" w:rsidR="00766FC3" w:rsidRDefault="00262C34" w:rsidP="009F36CD">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601A58">
              <w:rPr>
                <w:rFonts w:ascii="Verdana" w:hAnsi="Verdana"/>
                <w:bCs/>
                <w:sz w:val="21"/>
                <w:szCs w:val="21"/>
                <w:lang w:val="en-GB"/>
              </w:rPr>
              <w:t>e.g.,</w:t>
            </w:r>
            <w:r w:rsidR="008D7C55" w:rsidRPr="00057A03">
              <w:rPr>
                <w:rFonts w:ascii="Verdana" w:hAnsi="Verdana"/>
                <w:bCs/>
                <w:sz w:val="21"/>
                <w:szCs w:val="21"/>
                <w:lang w:val="en-GB"/>
              </w:rPr>
              <w:t xml:space="preserve"> </w:t>
            </w:r>
            <w:r w:rsidR="00601A58">
              <w:rPr>
                <w:rFonts w:ascii="Verdana" w:hAnsi="Verdana"/>
                <w:bCs/>
                <w:sz w:val="21"/>
                <w:szCs w:val="21"/>
                <w:lang w:val="en-GB"/>
              </w:rPr>
              <w:t>05/</w:t>
            </w:r>
            <w:r w:rsidR="008D7C55" w:rsidRPr="00057A03">
              <w:rPr>
                <w:rFonts w:ascii="Verdana" w:hAnsi="Verdana"/>
                <w:bCs/>
                <w:sz w:val="21"/>
                <w:szCs w:val="21"/>
                <w:lang w:val="en-GB"/>
              </w:rPr>
              <w:t>1999-</w:t>
            </w:r>
            <w:r w:rsidR="00601A58">
              <w:rPr>
                <w:rFonts w:ascii="Verdana" w:hAnsi="Verdana"/>
                <w:bCs/>
                <w:sz w:val="21"/>
                <w:szCs w:val="21"/>
                <w:lang w:val="en-GB"/>
              </w:rPr>
              <w:t>10/</w:t>
            </w:r>
            <w:proofErr w:type="gramStart"/>
            <w:r w:rsidR="008D7C55" w:rsidRPr="00057A03">
              <w:rPr>
                <w:rFonts w:ascii="Verdana" w:hAnsi="Verdana"/>
                <w:bCs/>
                <w:sz w:val="21"/>
                <w:szCs w:val="21"/>
                <w:lang w:val="en-GB"/>
              </w:rPr>
              <w:t>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0F8C56C4" w14:textId="77777777" w:rsidR="00C10617" w:rsidRPr="00057A03" w:rsidRDefault="00A57E05" w:rsidP="009F36CD">
            <w:pPr>
              <w:jc w:val="center"/>
              <w:rPr>
                <w:rFonts w:ascii="Verdana" w:hAnsi="Verdana"/>
                <w:b/>
                <w:sz w:val="21"/>
                <w:szCs w:val="21"/>
                <w:lang w:val="en-GB"/>
              </w:rPr>
            </w:pPr>
            <w:r>
              <w:rPr>
                <w:rFonts w:ascii="Verdana" w:hAnsi="Verdana"/>
                <w:bCs/>
                <w:sz w:val="21"/>
                <w:szCs w:val="21"/>
                <w:lang w:val="en-GB"/>
              </w:rPr>
              <w:t>for ongoing activities, please put</w:t>
            </w:r>
            <w:r w:rsidR="00601A58">
              <w:rPr>
                <w:rFonts w:ascii="Verdana" w:hAnsi="Verdana"/>
                <w:bCs/>
                <w:sz w:val="21"/>
                <w:szCs w:val="21"/>
                <w:lang w:val="en-GB"/>
              </w:rPr>
              <w:t>,</w:t>
            </w:r>
            <w:r>
              <w:rPr>
                <w:rFonts w:ascii="Verdana" w:hAnsi="Verdana"/>
                <w:bCs/>
                <w:sz w:val="21"/>
                <w:szCs w:val="21"/>
                <w:lang w:val="en-GB"/>
              </w:rPr>
              <w:t xml:space="preserve"> e.g.</w:t>
            </w:r>
            <w:r w:rsidR="00601A58">
              <w:rPr>
                <w:rFonts w:ascii="Verdana" w:hAnsi="Verdana"/>
                <w:bCs/>
                <w:sz w:val="21"/>
                <w:szCs w:val="21"/>
                <w:lang w:val="en-GB"/>
              </w:rPr>
              <w:t>,</w:t>
            </w:r>
            <w:r>
              <w:rPr>
                <w:rFonts w:ascii="Verdana" w:hAnsi="Verdana"/>
                <w:bCs/>
                <w:sz w:val="21"/>
                <w:szCs w:val="21"/>
                <w:lang w:val="en-GB"/>
              </w:rPr>
              <w:t xml:space="preserve"> </w:t>
            </w:r>
            <w:r w:rsidR="00601A58">
              <w:rPr>
                <w:rFonts w:ascii="Verdana" w:hAnsi="Verdana"/>
                <w:bCs/>
                <w:sz w:val="21"/>
                <w:szCs w:val="21"/>
                <w:lang w:val="en-GB"/>
              </w:rPr>
              <w:t>08/</w:t>
            </w:r>
            <w:r>
              <w:rPr>
                <w:rFonts w:ascii="Verdana" w:hAnsi="Verdana"/>
                <w:bCs/>
                <w:sz w:val="21"/>
                <w:szCs w:val="21"/>
                <w:lang w:val="en-GB"/>
              </w:rPr>
              <w:t>2018-present</w:t>
            </w:r>
            <w:r w:rsidR="005F405F" w:rsidRPr="00057A03">
              <w:rPr>
                <w:rFonts w:ascii="Verdana" w:hAnsi="Verdana"/>
                <w:bCs/>
                <w:sz w:val="21"/>
                <w:szCs w:val="21"/>
                <w:lang w:val="en-GB"/>
              </w:rPr>
              <w:t>):</w:t>
            </w:r>
          </w:p>
        </w:tc>
        <w:tc>
          <w:tcPr>
            <w:tcW w:w="2267" w:type="dxa"/>
            <w:shd w:val="clear" w:color="auto" w:fill="auto"/>
          </w:tcPr>
          <w:p w14:paraId="15E969B5" w14:textId="77777777" w:rsidR="00C10617" w:rsidRPr="00057A03" w:rsidRDefault="00C10617" w:rsidP="009F36CD">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079EEF3D" w14:textId="77777777" w:rsidTr="009F36CD">
        <w:trPr>
          <w:trHeight w:val="465"/>
        </w:trPr>
        <w:tc>
          <w:tcPr>
            <w:tcW w:w="5973" w:type="dxa"/>
            <w:shd w:val="clear" w:color="auto" w:fill="auto"/>
          </w:tcPr>
          <w:p w14:paraId="424582F9" w14:textId="19FCA7E6" w:rsidR="00C10617" w:rsidRDefault="00AE58D4"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4"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F959FD" w:rsidRPr="00F959FD">
              <w:rPr>
                <w:rFonts w:ascii="Verdana" w:hAnsi="Verdana"/>
                <w:noProof/>
                <w:sz w:val="21"/>
                <w:szCs w:val="21"/>
                <w:lang w:val="en-GB"/>
              </w:rPr>
              <w:t xml:space="preserve">International Residual Mechanism for Criminal Tribunals </w:t>
            </w:r>
            <w:r w:rsidR="00D2004C" w:rsidRPr="00057A03">
              <w:rPr>
                <w:rFonts w:ascii="Verdana" w:hAnsi="Verdana"/>
                <w:sz w:val="21"/>
                <w:szCs w:val="21"/>
                <w:lang w:val="en-GB"/>
              </w:rPr>
              <w:fldChar w:fldCharType="end"/>
            </w:r>
            <w:bookmarkEnd w:id="14"/>
          </w:p>
          <w:p w14:paraId="7FBE62B8" w14:textId="41479EDD" w:rsidR="009B2B31" w:rsidRDefault="00AE58D4" w:rsidP="009F36CD">
            <w:pPr>
              <w:rPr>
                <w:rFonts w:ascii="Verdana" w:hAnsi="Verdana"/>
                <w:sz w:val="21"/>
                <w:szCs w:val="21"/>
                <w:lang w:val="en-GB"/>
              </w:rPr>
            </w:pPr>
            <w:r>
              <w:rPr>
                <w:rFonts w:ascii="Verdana" w:hAnsi="Verdana"/>
                <w:sz w:val="21"/>
                <w:szCs w:val="21"/>
                <w:lang w:val="en-GB"/>
              </w:rPr>
              <w:t>Functional title</w:t>
            </w:r>
            <w:r w:rsidR="009B2B31">
              <w:rPr>
                <w:rFonts w:ascii="Verdana" w:hAnsi="Verdana"/>
                <w:sz w:val="21"/>
                <w:szCs w:val="21"/>
                <w:lang w:val="en-GB"/>
              </w:rPr>
              <w:t xml:space="preserve">: </w:t>
            </w:r>
            <w:r w:rsidR="009B2B31" w:rsidRPr="00057A03">
              <w:rPr>
                <w:rFonts w:ascii="Verdana" w:hAnsi="Verdana"/>
                <w:sz w:val="21"/>
                <w:szCs w:val="21"/>
                <w:lang w:val="en-GB"/>
              </w:rPr>
              <w:fldChar w:fldCharType="begin">
                <w:ffData>
                  <w:name w:val=""/>
                  <w:enabled/>
                  <w:calcOnExit w:val="0"/>
                  <w:textInput/>
                </w:ffData>
              </w:fldChar>
            </w:r>
            <w:r w:rsidR="009B2B31" w:rsidRPr="00057A03">
              <w:rPr>
                <w:rFonts w:ascii="Verdana" w:hAnsi="Verdana"/>
                <w:sz w:val="21"/>
                <w:szCs w:val="21"/>
                <w:lang w:val="en-GB"/>
              </w:rPr>
              <w:instrText xml:space="preserve"> FORMTEXT </w:instrText>
            </w:r>
            <w:r w:rsidR="009B2B31" w:rsidRPr="00057A03">
              <w:rPr>
                <w:rFonts w:ascii="Verdana" w:hAnsi="Verdana"/>
                <w:sz w:val="21"/>
                <w:szCs w:val="21"/>
                <w:lang w:val="en-GB"/>
              </w:rPr>
            </w:r>
            <w:r w:rsidR="009B2B31" w:rsidRPr="00057A03">
              <w:rPr>
                <w:rFonts w:ascii="Verdana" w:hAnsi="Verdana"/>
                <w:sz w:val="21"/>
                <w:szCs w:val="21"/>
                <w:lang w:val="en-GB"/>
              </w:rPr>
              <w:fldChar w:fldCharType="separate"/>
            </w:r>
            <w:r w:rsidR="00F959FD" w:rsidRPr="00F959FD">
              <w:rPr>
                <w:rFonts w:ascii="Verdana" w:hAnsi="Verdana"/>
                <w:noProof/>
                <w:sz w:val="21"/>
                <w:szCs w:val="21"/>
                <w:lang w:val="en-GB"/>
              </w:rPr>
              <w:t xml:space="preserve"> Counsel to Assist Convicted Persons in Proceedings Roster</w:t>
            </w:r>
            <w:r w:rsidR="009B2B31" w:rsidRPr="00057A03">
              <w:rPr>
                <w:rFonts w:ascii="Verdana" w:hAnsi="Verdana"/>
                <w:sz w:val="21"/>
                <w:szCs w:val="21"/>
                <w:lang w:val="en-GB"/>
              </w:rPr>
              <w:fldChar w:fldCharType="end"/>
            </w:r>
            <w:r>
              <w:rPr>
                <w:rFonts w:ascii="Verdana" w:hAnsi="Verdana"/>
                <w:sz w:val="21"/>
                <w:szCs w:val="21"/>
                <w:lang w:val="en-GB"/>
              </w:rPr>
              <w:t xml:space="preserve"> </w:t>
            </w:r>
          </w:p>
          <w:p w14:paraId="715C5BEF" w14:textId="77777777" w:rsidR="00C01FB8" w:rsidRDefault="009B2B31" w:rsidP="009F36CD">
            <w:pPr>
              <w:rPr>
                <w:rFonts w:ascii="Verdana" w:hAnsi="Verdana"/>
                <w:noProof/>
                <w:sz w:val="21"/>
                <w:szCs w:val="21"/>
                <w:lang w:val="en-GB"/>
              </w:rPr>
            </w:pPr>
            <w:r>
              <w:rPr>
                <w:rFonts w:ascii="Verdana" w:hAnsi="Verdana"/>
                <w:sz w:val="21"/>
                <w:szCs w:val="21"/>
                <w:lang w:val="en-GB"/>
              </w:rPr>
              <w:t>M</w:t>
            </w:r>
            <w:r w:rsidR="00AE58D4">
              <w:rPr>
                <w:rFonts w:ascii="Verdana" w:hAnsi="Verdana"/>
                <w:sz w:val="21"/>
                <w:szCs w:val="21"/>
                <w:lang w:val="en-GB"/>
              </w:rPr>
              <w:t xml:space="preserve">ain functions of position: </w:t>
            </w:r>
            <w:r w:rsidR="00AE58D4" w:rsidRPr="00057A03">
              <w:rPr>
                <w:rFonts w:ascii="Verdana" w:hAnsi="Verdana"/>
                <w:sz w:val="21"/>
                <w:szCs w:val="21"/>
                <w:lang w:val="en-GB"/>
              </w:rPr>
              <w:fldChar w:fldCharType="begin">
                <w:ffData>
                  <w:name w:val=""/>
                  <w:enabled/>
                  <w:calcOnExit w:val="0"/>
                  <w:textInput/>
                </w:ffData>
              </w:fldChar>
            </w:r>
            <w:r w:rsidR="00AE58D4" w:rsidRPr="00057A03">
              <w:rPr>
                <w:rFonts w:ascii="Verdana" w:hAnsi="Verdana"/>
                <w:sz w:val="21"/>
                <w:szCs w:val="21"/>
                <w:lang w:val="en-GB"/>
              </w:rPr>
              <w:instrText xml:space="preserve"> FORMTEXT </w:instrText>
            </w:r>
            <w:r w:rsidR="00AE58D4" w:rsidRPr="00057A03">
              <w:rPr>
                <w:rFonts w:ascii="Verdana" w:hAnsi="Verdana"/>
                <w:sz w:val="21"/>
                <w:szCs w:val="21"/>
                <w:lang w:val="en-GB"/>
              </w:rPr>
            </w:r>
            <w:r w:rsidR="00AE58D4" w:rsidRPr="00057A03">
              <w:rPr>
                <w:rFonts w:ascii="Verdana" w:hAnsi="Verdana"/>
                <w:sz w:val="21"/>
                <w:szCs w:val="21"/>
                <w:lang w:val="en-GB"/>
              </w:rPr>
              <w:fldChar w:fldCharType="separate"/>
            </w:r>
          </w:p>
          <w:p w14:paraId="7AB24827" w14:textId="46B14A6C"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Provide legal representation and assistance to convicted individuals before the International Residual Mechanism for Criminal Tribunals (IRMCT).</w:t>
            </w:r>
          </w:p>
          <w:p w14:paraId="248700AC" w14:textId="701B7048"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Conduct legal research and analysis to prepare for hearings and appeals.</w:t>
            </w:r>
          </w:p>
          <w:p w14:paraId="6A318DBD" w14:textId="3CD55C61"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Draft legal documents, including motions, briefs, and petitions, on behalf of clients.</w:t>
            </w:r>
          </w:p>
          <w:p w14:paraId="04E182F0" w14:textId="6FE2B775"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Develop case strategies and present arguments in court proceedings.</w:t>
            </w:r>
          </w:p>
          <w:p w14:paraId="5A68F3F3" w14:textId="33F71CFA"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Participate in case conferences, hearings, and meetings with judges and tribunal officials.</w:t>
            </w:r>
          </w:p>
          <w:p w14:paraId="0763850D" w14:textId="2DF907A4" w:rsidR="00C01FB8" w:rsidRPr="00C01FB8" w:rsidRDefault="00C01FB8" w:rsidP="00C01FB8">
            <w:pPr>
              <w:rPr>
                <w:rFonts w:ascii="Verdana" w:hAnsi="Verdana"/>
                <w:noProof/>
                <w:sz w:val="21"/>
                <w:szCs w:val="21"/>
                <w:lang w:val="en-GB"/>
              </w:rPr>
            </w:pPr>
            <w:r w:rsidRPr="00C01FB8">
              <w:rPr>
                <w:rFonts w:ascii="Verdana" w:hAnsi="Verdana"/>
                <w:noProof/>
                <w:sz w:val="21"/>
                <w:szCs w:val="21"/>
                <w:lang w:val="en-GB"/>
              </w:rPr>
              <w:t>● Monitor developments in international criminal law and procedural rules relevant to IRMCT proceedings.</w:t>
            </w:r>
          </w:p>
          <w:p w14:paraId="45DE2BFF" w14:textId="305D718C" w:rsidR="00AE58D4" w:rsidRDefault="00C01FB8" w:rsidP="00C01FB8">
            <w:pPr>
              <w:rPr>
                <w:rFonts w:ascii="Verdana" w:hAnsi="Verdana"/>
                <w:sz w:val="21"/>
                <w:szCs w:val="21"/>
                <w:lang w:val="en-GB"/>
              </w:rPr>
            </w:pPr>
            <w:r w:rsidRPr="00C01FB8">
              <w:rPr>
                <w:rFonts w:ascii="Verdana" w:hAnsi="Verdana"/>
                <w:noProof/>
                <w:sz w:val="21"/>
                <w:szCs w:val="21"/>
                <w:lang w:val="en-GB"/>
              </w:rPr>
              <w:t>● Maintain accurate records and documentation of case activities and communications.</w:t>
            </w:r>
            <w:r w:rsidR="00AE58D4" w:rsidRPr="00057A03">
              <w:rPr>
                <w:rFonts w:ascii="Verdana" w:hAnsi="Verdana"/>
                <w:sz w:val="21"/>
                <w:szCs w:val="21"/>
                <w:lang w:val="en-GB"/>
              </w:rPr>
              <w:fldChar w:fldCharType="end"/>
            </w:r>
          </w:p>
          <w:p w14:paraId="774AB8EA" w14:textId="7998890F" w:rsidR="00AE58D4" w:rsidRPr="00057A03" w:rsidRDefault="00AE58D4"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Part time</w:t>
            </w:r>
            <w:r w:rsidRPr="00057A03">
              <w:rPr>
                <w:rFonts w:ascii="Verdana" w:hAnsi="Verdana"/>
                <w:sz w:val="21"/>
                <w:szCs w:val="21"/>
                <w:lang w:val="en-GB"/>
              </w:rPr>
              <w:fldChar w:fldCharType="end"/>
            </w:r>
          </w:p>
        </w:tc>
        <w:tc>
          <w:tcPr>
            <w:tcW w:w="2073" w:type="dxa"/>
            <w:shd w:val="clear" w:color="auto" w:fill="auto"/>
          </w:tcPr>
          <w:p w14:paraId="08A4DCB3" w14:textId="77777777" w:rsidR="00C10617" w:rsidRPr="00057A03" w:rsidRDefault="00C10617" w:rsidP="009F36CD">
            <w:pPr>
              <w:rPr>
                <w:rFonts w:ascii="Verdana" w:hAnsi="Verdana"/>
                <w:sz w:val="21"/>
                <w:szCs w:val="21"/>
                <w:lang w:val="en-GB"/>
              </w:rPr>
            </w:pPr>
          </w:p>
          <w:p w14:paraId="37B383E3" w14:textId="17E4501D"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noProof/>
                <w:sz w:val="21"/>
                <w:szCs w:val="21"/>
                <w:lang w:val="en-GB"/>
              </w:rPr>
              <w:t>2024-present</w:t>
            </w:r>
            <w:r w:rsidRPr="00057A03">
              <w:rPr>
                <w:rFonts w:ascii="Verdana" w:hAnsi="Verdana"/>
                <w:sz w:val="21"/>
                <w:szCs w:val="21"/>
                <w:lang w:val="en-GB"/>
              </w:rPr>
              <w:fldChar w:fldCharType="end"/>
            </w:r>
            <w:bookmarkEnd w:id="15"/>
          </w:p>
        </w:tc>
        <w:tc>
          <w:tcPr>
            <w:tcW w:w="2267" w:type="dxa"/>
            <w:shd w:val="clear" w:color="auto" w:fill="auto"/>
          </w:tcPr>
          <w:p w14:paraId="7CD77287" w14:textId="77777777" w:rsidR="00C10617" w:rsidRPr="00057A03" w:rsidRDefault="00C10617" w:rsidP="009F36CD">
            <w:pPr>
              <w:rPr>
                <w:rFonts w:ascii="Verdana" w:hAnsi="Verdana"/>
                <w:sz w:val="21"/>
                <w:szCs w:val="21"/>
                <w:lang w:val="en-GB"/>
              </w:rPr>
            </w:pPr>
          </w:p>
          <w:p w14:paraId="7051A7CA" w14:textId="3A3DF3C3"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59FD">
              <w:rPr>
                <w:rFonts w:ascii="Verdana" w:hAnsi="Verdana"/>
                <w:sz w:val="21"/>
                <w:szCs w:val="21"/>
                <w:lang w:val="en-GB"/>
              </w:rPr>
              <w:t xml:space="preserve">The Hague, </w:t>
            </w:r>
            <w:r w:rsidR="00F959FD" w:rsidRPr="00F959FD">
              <w:rPr>
                <w:rFonts w:ascii="Verdana" w:hAnsi="Verdana"/>
                <w:noProof/>
                <w:sz w:val="21"/>
                <w:szCs w:val="21"/>
                <w:lang w:val="en-GB"/>
              </w:rPr>
              <w:t xml:space="preserve"> The Netherlands </w:t>
            </w:r>
            <w:r w:rsidRPr="00057A03">
              <w:rPr>
                <w:rFonts w:ascii="Verdana" w:hAnsi="Verdana"/>
                <w:sz w:val="21"/>
                <w:szCs w:val="21"/>
                <w:lang w:val="en-GB"/>
              </w:rPr>
              <w:fldChar w:fldCharType="end"/>
            </w:r>
            <w:bookmarkEnd w:id="16"/>
          </w:p>
        </w:tc>
      </w:tr>
      <w:tr w:rsidR="00C10617" w:rsidRPr="00C01FB8" w14:paraId="056D632A" w14:textId="77777777" w:rsidTr="009F36CD">
        <w:trPr>
          <w:trHeight w:val="433"/>
        </w:trPr>
        <w:tc>
          <w:tcPr>
            <w:tcW w:w="5973" w:type="dxa"/>
            <w:shd w:val="clear" w:color="auto" w:fill="auto"/>
          </w:tcPr>
          <w:p w14:paraId="774CBE90" w14:textId="3C6912DA"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 xml:space="preserve">United Nations Verification Mission in Colombia </w:t>
            </w:r>
            <w:r w:rsidRPr="00057A03">
              <w:rPr>
                <w:rFonts w:ascii="Verdana" w:hAnsi="Verdana"/>
                <w:sz w:val="21"/>
                <w:szCs w:val="21"/>
                <w:lang w:val="en-GB"/>
              </w:rPr>
              <w:fldChar w:fldCharType="end"/>
            </w:r>
          </w:p>
          <w:p w14:paraId="56379E7C" w14:textId="35D2BADA"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 xml:space="preserve"> Field Officer</w:t>
            </w:r>
            <w:r w:rsidRPr="00057A03">
              <w:rPr>
                <w:rFonts w:ascii="Verdana" w:hAnsi="Verdana"/>
                <w:sz w:val="21"/>
                <w:szCs w:val="21"/>
                <w:lang w:val="en-GB"/>
              </w:rPr>
              <w:fldChar w:fldCharType="end"/>
            </w:r>
            <w:r>
              <w:rPr>
                <w:rFonts w:ascii="Verdana" w:hAnsi="Verdana"/>
                <w:sz w:val="21"/>
                <w:szCs w:val="21"/>
                <w:lang w:val="en-GB"/>
              </w:rPr>
              <w:t xml:space="preserve"> </w:t>
            </w:r>
          </w:p>
          <w:p w14:paraId="7B948EB2" w14:textId="758830CA" w:rsidR="003254E1" w:rsidRPr="003254E1" w:rsidRDefault="009B2B31" w:rsidP="009F36CD">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sz w:val="21"/>
                <w:szCs w:val="21"/>
                <w:lang w:val="en-GB"/>
              </w:rPr>
              <w:t xml:space="preserve"> </w:t>
            </w:r>
          </w:p>
          <w:p w14:paraId="0D333742" w14:textId="4B22109D"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Monitor the implementation of the Peace Agreement between the Colombian Government and ex-guerrilla groups. </w:t>
            </w:r>
          </w:p>
          <w:p w14:paraId="00DB8FE9"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lastRenderedPageBreak/>
              <w:t xml:space="preserve">● Lead for Special Jurisdiction for Peace (JEP) affairs, ensuring compliance and facilitating sanction implementation. </w:t>
            </w:r>
          </w:p>
          <w:p w14:paraId="022C8237"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Monitor security guarantees for ex-FARC soldiers, affected communities, social leaders, and human rights defenders. </w:t>
            </w:r>
          </w:p>
          <w:p w14:paraId="008C1DAD"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Monitor ceasefires with the Estado Mayor Central (EMC) and National Liberation Army (ELN). </w:t>
            </w:r>
          </w:p>
          <w:p w14:paraId="1A5B1C79"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Analyze contextual dynamics, including illegal armed groups, organized crime, kidnappings, attacks, torture, homicides, terrorist acts, disappearances, threats, forced displacements, and human rights violations. Collect, verify, and analyze information for daily situation reports to the UNVMC divisions and Joint Operations Centre (JOC) and prepare monthly reports. </w:t>
            </w:r>
          </w:p>
          <w:p w14:paraId="2EC7E4C6" w14:textId="34601603" w:rsidR="009B2B31" w:rsidRDefault="003254E1" w:rsidP="009F36CD">
            <w:pPr>
              <w:rPr>
                <w:rFonts w:ascii="Verdana" w:hAnsi="Verdana"/>
                <w:sz w:val="21"/>
                <w:szCs w:val="21"/>
                <w:lang w:val="en-GB"/>
              </w:rPr>
            </w:pPr>
            <w:r w:rsidRPr="003254E1">
              <w:rPr>
                <w:rFonts w:ascii="Verdana" w:hAnsi="Verdana"/>
                <w:sz w:val="21"/>
                <w:szCs w:val="21"/>
                <w:lang w:val="en-GB"/>
              </w:rPr>
              <w:t xml:space="preserve">● Liaise with local communities, government, NGOs, ex-combatants, security forces, and religious authorities. </w:t>
            </w:r>
            <w:r w:rsidR="009B2B31" w:rsidRPr="00057A03">
              <w:rPr>
                <w:rFonts w:ascii="Verdana" w:hAnsi="Verdana"/>
                <w:sz w:val="21"/>
                <w:szCs w:val="21"/>
                <w:lang w:val="en-GB"/>
              </w:rPr>
              <w:fldChar w:fldCharType="end"/>
            </w:r>
          </w:p>
          <w:p w14:paraId="45A03EB8" w14:textId="4ADB57E5" w:rsidR="000047D4" w:rsidRPr="00057A03" w:rsidRDefault="009B2B31" w:rsidP="009F36CD">
            <w:pPr>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2F92FAED" w14:textId="77777777" w:rsidR="00C10617" w:rsidRPr="00057A03" w:rsidRDefault="00C10617" w:rsidP="009F36CD">
            <w:pPr>
              <w:rPr>
                <w:rFonts w:ascii="Verdana" w:hAnsi="Verdana"/>
                <w:sz w:val="21"/>
                <w:szCs w:val="21"/>
                <w:lang w:val="en-GB"/>
              </w:rPr>
            </w:pPr>
          </w:p>
          <w:p w14:paraId="34B12705" w14:textId="2BE846E3"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2023-presente</w:t>
            </w:r>
            <w:r w:rsidRPr="00057A03">
              <w:rPr>
                <w:rFonts w:ascii="Verdana" w:hAnsi="Verdana"/>
                <w:sz w:val="21"/>
                <w:szCs w:val="21"/>
                <w:lang w:val="en-GB"/>
              </w:rPr>
              <w:fldChar w:fldCharType="end"/>
            </w:r>
            <w:bookmarkEnd w:id="17"/>
          </w:p>
        </w:tc>
        <w:tc>
          <w:tcPr>
            <w:tcW w:w="2267" w:type="dxa"/>
            <w:shd w:val="clear" w:color="auto" w:fill="auto"/>
          </w:tcPr>
          <w:p w14:paraId="0B32CB41" w14:textId="77777777" w:rsidR="00C10617" w:rsidRPr="003254E1" w:rsidRDefault="00C10617" w:rsidP="009F36CD">
            <w:pPr>
              <w:rPr>
                <w:rFonts w:ascii="Verdana" w:hAnsi="Verdana"/>
                <w:sz w:val="21"/>
                <w:szCs w:val="21"/>
                <w:lang w:val="es-AR"/>
              </w:rPr>
            </w:pPr>
          </w:p>
          <w:p w14:paraId="36AC2753" w14:textId="05B55838" w:rsidR="00D2004C" w:rsidRPr="003254E1" w:rsidRDefault="00D2004C" w:rsidP="009F36CD">
            <w:pPr>
              <w:rPr>
                <w:rFonts w:ascii="Verdana" w:hAnsi="Verdana"/>
                <w:sz w:val="21"/>
                <w:szCs w:val="21"/>
                <w:lang w:val="es-AR"/>
              </w:rPr>
            </w:pPr>
            <w:r w:rsidRPr="00057A03">
              <w:rPr>
                <w:rFonts w:ascii="Verdana" w:hAnsi="Verdana"/>
                <w:sz w:val="21"/>
                <w:szCs w:val="21"/>
                <w:lang w:val="en-GB"/>
              </w:rPr>
              <w:fldChar w:fldCharType="begin">
                <w:ffData>
                  <w:name w:val="Text35"/>
                  <w:enabled/>
                  <w:calcOnExit w:val="0"/>
                  <w:textInput/>
                </w:ffData>
              </w:fldChar>
            </w:r>
            <w:bookmarkStart w:id="18" w:name="Text35"/>
            <w:r w:rsidRPr="003254E1">
              <w:rPr>
                <w:rFonts w:ascii="Verdana" w:hAnsi="Verdana"/>
                <w:sz w:val="21"/>
                <w:szCs w:val="21"/>
                <w:lang w:val="es-A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s-AR"/>
              </w:rPr>
              <w:t>San José del Guaviare, Colombia</w:t>
            </w:r>
            <w:r w:rsidRPr="00057A03">
              <w:rPr>
                <w:rFonts w:ascii="Verdana" w:hAnsi="Verdana"/>
                <w:sz w:val="21"/>
                <w:szCs w:val="21"/>
                <w:lang w:val="en-GB"/>
              </w:rPr>
              <w:fldChar w:fldCharType="end"/>
            </w:r>
            <w:bookmarkEnd w:id="18"/>
          </w:p>
        </w:tc>
      </w:tr>
      <w:tr w:rsidR="00C10617" w:rsidRPr="00057A03" w14:paraId="3D5F9598" w14:textId="77777777" w:rsidTr="009F36CD">
        <w:trPr>
          <w:trHeight w:val="465"/>
        </w:trPr>
        <w:tc>
          <w:tcPr>
            <w:tcW w:w="5973" w:type="dxa"/>
            <w:shd w:val="clear" w:color="auto" w:fill="auto"/>
          </w:tcPr>
          <w:p w14:paraId="5081E4B9" w14:textId="5728C35D" w:rsidR="009B2B31" w:rsidRDefault="009B2B31" w:rsidP="009F36CD">
            <w:pPr>
              <w:rPr>
                <w:rFonts w:ascii="Verdana" w:hAnsi="Verdana"/>
                <w:sz w:val="21"/>
                <w:szCs w:val="21"/>
                <w:lang w:val="en-GB"/>
              </w:rPr>
            </w:pPr>
            <w:r w:rsidRPr="00AE58D4">
              <w:rPr>
                <w:rFonts w:ascii="Verdana" w:hAnsi="Verdana"/>
                <w:sz w:val="21"/>
                <w:szCs w:val="21"/>
                <w:lang w:val="en-GB"/>
              </w:rPr>
              <w:lastRenderedPageBreak/>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 xml:space="preserve"> United Nations Multidimensional Integrated Stabilization Mission in Mali </w:t>
            </w:r>
            <w:r w:rsidRPr="00057A03">
              <w:rPr>
                <w:rFonts w:ascii="Verdana" w:hAnsi="Verdana"/>
                <w:sz w:val="21"/>
                <w:szCs w:val="21"/>
                <w:lang w:val="en-GB"/>
              </w:rPr>
              <w:fldChar w:fldCharType="end"/>
            </w:r>
          </w:p>
          <w:p w14:paraId="22307C54" w14:textId="0761036C"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Analysis and Reporting Officer</w:t>
            </w:r>
            <w:r w:rsidRPr="00057A03">
              <w:rPr>
                <w:rFonts w:ascii="Verdana" w:hAnsi="Verdana"/>
                <w:sz w:val="21"/>
                <w:szCs w:val="21"/>
                <w:lang w:val="en-GB"/>
              </w:rPr>
              <w:fldChar w:fldCharType="end"/>
            </w:r>
            <w:r>
              <w:rPr>
                <w:rFonts w:ascii="Verdana" w:hAnsi="Verdana"/>
                <w:sz w:val="21"/>
                <w:szCs w:val="21"/>
                <w:lang w:val="en-GB"/>
              </w:rPr>
              <w:t xml:space="preserve"> </w:t>
            </w:r>
          </w:p>
          <w:p w14:paraId="10CCBAE8" w14:textId="77777777" w:rsidR="003254E1" w:rsidRDefault="009B2B31" w:rsidP="009F36CD">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27DDC9D3" w14:textId="340B856E"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Develop reports on security, conflict resolution, social cohesion, restoration of state authority, civil society, civilian protection, and relevant developments and activities related to the mandate. </w:t>
            </w:r>
          </w:p>
          <w:p w14:paraId="02945A0E"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Monitor local social, political, economic, and security contexts, as well as the concerns and perceptions of local populations, to assess their impact on activities and identify beneficiary needs. </w:t>
            </w:r>
          </w:p>
          <w:p w14:paraId="104F799F"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Compile information from field offices to produce daily, weekly, and analytical reports, promoting coordination and information flow, for the Joint Operation Center (JOC) and the Joint Mission Analysis Centre (JMAC). </w:t>
            </w:r>
          </w:p>
          <w:p w14:paraId="53F97485"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Identify information on potential and imminent conflicts for effective information sharing and prevention. </w:t>
            </w:r>
          </w:p>
          <w:p w14:paraId="391E644E" w14:textId="23F80628" w:rsidR="009B2B31" w:rsidRDefault="003254E1" w:rsidP="009F36CD">
            <w:pPr>
              <w:rPr>
                <w:rFonts w:ascii="Verdana" w:hAnsi="Verdana"/>
                <w:sz w:val="21"/>
                <w:szCs w:val="21"/>
                <w:lang w:val="en-GB"/>
              </w:rPr>
            </w:pPr>
            <w:r w:rsidRPr="003254E1">
              <w:rPr>
                <w:rFonts w:ascii="Verdana" w:hAnsi="Verdana"/>
                <w:sz w:val="21"/>
                <w:szCs w:val="21"/>
                <w:lang w:val="en-GB"/>
              </w:rPr>
              <w:t xml:space="preserve">● Contribute to mission monitoring and planning tools, including the Result Based Budget. </w:t>
            </w:r>
            <w:r w:rsidR="009B2B31" w:rsidRPr="00057A03">
              <w:rPr>
                <w:rFonts w:ascii="Verdana" w:hAnsi="Verdana"/>
                <w:sz w:val="21"/>
                <w:szCs w:val="21"/>
                <w:lang w:val="en-GB"/>
              </w:rPr>
              <w:fldChar w:fldCharType="end"/>
            </w:r>
          </w:p>
          <w:p w14:paraId="5DFACA3E" w14:textId="7505F768" w:rsidR="000047D4"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792D986B" w14:textId="77777777" w:rsidR="00C10617" w:rsidRPr="00057A03" w:rsidRDefault="00C10617" w:rsidP="009F36CD">
            <w:pPr>
              <w:rPr>
                <w:rFonts w:ascii="Verdana" w:hAnsi="Verdana"/>
                <w:sz w:val="21"/>
                <w:szCs w:val="21"/>
                <w:lang w:val="en-GB"/>
              </w:rPr>
            </w:pPr>
          </w:p>
          <w:p w14:paraId="653D304A" w14:textId="3E2909DA"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19"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2023-2023</w:t>
            </w:r>
            <w:r w:rsidRPr="00057A03">
              <w:rPr>
                <w:rFonts w:ascii="Verdana" w:hAnsi="Verdana"/>
                <w:sz w:val="21"/>
                <w:szCs w:val="21"/>
                <w:lang w:val="en-GB"/>
              </w:rPr>
              <w:fldChar w:fldCharType="end"/>
            </w:r>
            <w:bookmarkEnd w:id="19"/>
          </w:p>
        </w:tc>
        <w:tc>
          <w:tcPr>
            <w:tcW w:w="2267" w:type="dxa"/>
            <w:shd w:val="clear" w:color="auto" w:fill="auto"/>
          </w:tcPr>
          <w:p w14:paraId="7772649D" w14:textId="77777777" w:rsidR="00C10617" w:rsidRPr="00057A03" w:rsidRDefault="00C10617" w:rsidP="009F36CD">
            <w:pPr>
              <w:rPr>
                <w:rFonts w:ascii="Verdana" w:hAnsi="Verdana"/>
                <w:sz w:val="21"/>
                <w:szCs w:val="21"/>
                <w:lang w:val="en-GB"/>
              </w:rPr>
            </w:pPr>
          </w:p>
          <w:p w14:paraId="7A8AE427" w14:textId="1C3AC1D6"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0"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Bamako, Mali</w:t>
            </w:r>
            <w:r w:rsidRPr="00057A03">
              <w:rPr>
                <w:rFonts w:ascii="Verdana" w:hAnsi="Verdana"/>
                <w:sz w:val="21"/>
                <w:szCs w:val="21"/>
                <w:lang w:val="en-GB"/>
              </w:rPr>
              <w:fldChar w:fldCharType="end"/>
            </w:r>
            <w:bookmarkEnd w:id="20"/>
          </w:p>
        </w:tc>
      </w:tr>
      <w:tr w:rsidR="00C10617" w:rsidRPr="00057A03" w14:paraId="35F2459C" w14:textId="77777777" w:rsidTr="009F36CD">
        <w:trPr>
          <w:trHeight w:val="433"/>
        </w:trPr>
        <w:tc>
          <w:tcPr>
            <w:tcW w:w="5973" w:type="dxa"/>
            <w:shd w:val="clear" w:color="auto" w:fill="auto"/>
          </w:tcPr>
          <w:p w14:paraId="16FAB194" w14:textId="4C4C9877"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sz w:val="21"/>
                <w:szCs w:val="21"/>
                <w:lang w:val="en-GB"/>
              </w:rPr>
              <w:t xml:space="preserve"> United Nations Office on Drugs and Crime </w:t>
            </w:r>
            <w:r w:rsidR="003254E1" w:rsidRPr="003254E1">
              <w:rPr>
                <w:rFonts w:ascii="Verdana" w:hAnsi="Verdana"/>
                <w:noProof/>
                <w:sz w:val="21"/>
                <w:szCs w:val="21"/>
                <w:lang w:val="en-GB"/>
              </w:rPr>
              <w:t xml:space="preserve"> </w:t>
            </w:r>
            <w:r w:rsidRPr="00057A03">
              <w:rPr>
                <w:rFonts w:ascii="Verdana" w:hAnsi="Verdana"/>
                <w:sz w:val="21"/>
                <w:szCs w:val="21"/>
                <w:lang w:val="en-GB"/>
              </w:rPr>
              <w:fldChar w:fldCharType="end"/>
            </w:r>
          </w:p>
          <w:p w14:paraId="2A7B2793" w14:textId="1B903829"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Program Support Officer</w:t>
            </w:r>
            <w:r w:rsidRPr="00057A03">
              <w:rPr>
                <w:rFonts w:ascii="Verdana" w:hAnsi="Verdana"/>
                <w:sz w:val="21"/>
                <w:szCs w:val="21"/>
                <w:lang w:val="en-GB"/>
              </w:rPr>
              <w:fldChar w:fldCharType="end"/>
            </w:r>
            <w:r>
              <w:rPr>
                <w:rFonts w:ascii="Verdana" w:hAnsi="Verdana"/>
                <w:sz w:val="21"/>
                <w:szCs w:val="21"/>
                <w:lang w:val="en-GB"/>
              </w:rPr>
              <w:t xml:space="preserve"> </w:t>
            </w:r>
          </w:p>
          <w:p w14:paraId="69060C23" w14:textId="29B5198F" w:rsidR="003254E1" w:rsidRPr="003254E1" w:rsidRDefault="009B2B31" w:rsidP="009F36CD">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sz w:val="21"/>
                <w:szCs w:val="21"/>
                <w:lang w:val="en-GB"/>
              </w:rPr>
              <w:t xml:space="preserve"> </w:t>
            </w:r>
          </w:p>
          <w:p w14:paraId="5AEEC2A1" w14:textId="304D4F20" w:rsidR="003254E1" w:rsidRPr="003254E1" w:rsidRDefault="003254E1" w:rsidP="009F36CD">
            <w:pPr>
              <w:rPr>
                <w:rFonts w:ascii="Verdana" w:hAnsi="Verdana"/>
                <w:sz w:val="21"/>
                <w:szCs w:val="21"/>
                <w:lang w:val="en-GB"/>
              </w:rPr>
            </w:pPr>
            <w:r w:rsidRPr="003254E1">
              <w:rPr>
                <w:rFonts w:ascii="Verdana" w:hAnsi="Verdana"/>
                <w:sz w:val="21"/>
                <w:szCs w:val="21"/>
                <w:lang w:val="en-GB"/>
              </w:rPr>
              <w:lastRenderedPageBreak/>
              <w:t xml:space="preserve">● Assisted in the development of program work plans, ensuring that activities were aligned with program goals and objectives, and monitored project progress against targets and timelines. </w:t>
            </w:r>
          </w:p>
          <w:p w14:paraId="14AD6F16" w14:textId="614E6E1C"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Monitored and assessed political developments, maintaining up-to-date knowledge of events relating to international security, and conducted research on international security, organized crime, and related criminal activities. </w:t>
            </w:r>
          </w:p>
          <w:p w14:paraId="5C8B553D" w14:textId="7684BAE2"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Drafted project proposals, reports, briefings, background papers, speeches, opening remarks, web stories, newsletters, media highlights, and communication materials. </w:t>
            </w:r>
          </w:p>
          <w:p w14:paraId="6851F27A" w14:textId="575B7C7E"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Developed and implemented communication strategies to increase the program's visibility and engagement. </w:t>
            </w:r>
          </w:p>
          <w:p w14:paraId="11DDB52A" w14:textId="7777777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w:t>
            </w:r>
          </w:p>
          <w:p w14:paraId="2AD0330C" w14:textId="017BD2FF"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Supported the development of capacity-building activities, meetings, investigative case forums, workshops. </w:t>
            </w:r>
          </w:p>
          <w:p w14:paraId="51A9FDB4" w14:textId="500D73CF" w:rsidR="009B2B31" w:rsidRDefault="003254E1" w:rsidP="009F36CD">
            <w:pPr>
              <w:rPr>
                <w:rFonts w:ascii="Verdana" w:hAnsi="Verdana"/>
                <w:sz w:val="21"/>
                <w:szCs w:val="21"/>
                <w:lang w:val="en-GB"/>
              </w:rPr>
            </w:pPr>
            <w:r w:rsidRPr="003254E1">
              <w:rPr>
                <w:rFonts w:ascii="Verdana" w:hAnsi="Verdana"/>
                <w:sz w:val="21"/>
                <w:szCs w:val="21"/>
                <w:lang w:val="en-GB"/>
              </w:rPr>
              <w:t xml:space="preserve">● Liaised with project partners, law enforcement forces, judicial authorities, UN programs, donors, field offices. </w:t>
            </w:r>
            <w:r w:rsidR="009B2B31" w:rsidRPr="00057A03">
              <w:rPr>
                <w:rFonts w:ascii="Verdana" w:hAnsi="Verdana"/>
                <w:sz w:val="21"/>
                <w:szCs w:val="21"/>
                <w:lang w:val="en-GB"/>
              </w:rPr>
              <w:fldChar w:fldCharType="end"/>
            </w:r>
          </w:p>
          <w:p w14:paraId="0176D14A" w14:textId="45E92D34" w:rsidR="000047D4"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4647B0C4" w14:textId="77777777" w:rsidR="00C10617" w:rsidRPr="00057A03" w:rsidRDefault="00C10617" w:rsidP="009F36CD">
            <w:pPr>
              <w:rPr>
                <w:rFonts w:ascii="Verdana" w:hAnsi="Verdana"/>
                <w:sz w:val="21"/>
                <w:szCs w:val="21"/>
                <w:lang w:val="en-GB"/>
              </w:rPr>
            </w:pPr>
          </w:p>
          <w:p w14:paraId="4755217A" w14:textId="65DFC7D4"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1"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2021-2023</w:t>
            </w:r>
            <w:r w:rsidRPr="00057A03">
              <w:rPr>
                <w:rFonts w:ascii="Verdana" w:hAnsi="Verdana"/>
                <w:sz w:val="21"/>
                <w:szCs w:val="21"/>
                <w:lang w:val="en-GB"/>
              </w:rPr>
              <w:fldChar w:fldCharType="end"/>
            </w:r>
            <w:bookmarkEnd w:id="21"/>
          </w:p>
        </w:tc>
        <w:tc>
          <w:tcPr>
            <w:tcW w:w="2267" w:type="dxa"/>
            <w:shd w:val="clear" w:color="auto" w:fill="auto"/>
          </w:tcPr>
          <w:p w14:paraId="27F21532" w14:textId="77777777" w:rsidR="00C10617" w:rsidRPr="00057A03" w:rsidRDefault="00C10617" w:rsidP="009F36CD">
            <w:pPr>
              <w:rPr>
                <w:rFonts w:ascii="Verdana" w:hAnsi="Verdana"/>
                <w:sz w:val="21"/>
                <w:szCs w:val="21"/>
                <w:lang w:val="en-GB"/>
              </w:rPr>
            </w:pPr>
          </w:p>
          <w:p w14:paraId="0D23EAC5" w14:textId="050C35EA" w:rsidR="00D2004C" w:rsidRPr="00057A03" w:rsidRDefault="00D2004C" w:rsidP="009F36C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2"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Vienna, Austria</w:t>
            </w:r>
            <w:r w:rsidRPr="00057A03">
              <w:rPr>
                <w:rFonts w:ascii="Verdana" w:hAnsi="Verdana"/>
                <w:sz w:val="21"/>
                <w:szCs w:val="21"/>
                <w:lang w:val="en-GB"/>
              </w:rPr>
              <w:fldChar w:fldCharType="end"/>
            </w:r>
            <w:bookmarkEnd w:id="22"/>
          </w:p>
        </w:tc>
      </w:tr>
      <w:tr w:rsidR="00AE5572" w:rsidRPr="00057A03" w14:paraId="39CC03BC" w14:textId="77777777" w:rsidTr="009F36CD">
        <w:trPr>
          <w:trHeight w:val="433"/>
        </w:trPr>
        <w:tc>
          <w:tcPr>
            <w:tcW w:w="5973" w:type="dxa"/>
            <w:shd w:val="clear" w:color="auto" w:fill="auto"/>
          </w:tcPr>
          <w:p w14:paraId="2A65346F" w14:textId="4F3AED26"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 xml:space="preserve"> Business and Professional Women </w:t>
            </w:r>
            <w:r w:rsidRPr="00057A03">
              <w:rPr>
                <w:rFonts w:ascii="Verdana" w:hAnsi="Verdana"/>
                <w:sz w:val="21"/>
                <w:szCs w:val="21"/>
                <w:lang w:val="en-GB"/>
              </w:rPr>
              <w:fldChar w:fldCharType="end"/>
            </w:r>
          </w:p>
          <w:p w14:paraId="07995A19" w14:textId="0D26FA42"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 xml:space="preserve"> Vice President </w:t>
            </w:r>
            <w:r w:rsidRPr="00057A03">
              <w:rPr>
                <w:rFonts w:ascii="Verdana" w:hAnsi="Verdana"/>
                <w:sz w:val="21"/>
                <w:szCs w:val="21"/>
                <w:lang w:val="en-GB"/>
              </w:rPr>
              <w:fldChar w:fldCharType="end"/>
            </w:r>
            <w:r>
              <w:rPr>
                <w:rFonts w:ascii="Verdana" w:hAnsi="Verdana"/>
                <w:sz w:val="21"/>
                <w:szCs w:val="21"/>
                <w:lang w:val="en-GB"/>
              </w:rPr>
              <w:t xml:space="preserve"> </w:t>
            </w:r>
          </w:p>
          <w:p w14:paraId="5343BBF5" w14:textId="77777777" w:rsidR="003254E1" w:rsidRDefault="009B2B31" w:rsidP="009F36CD">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bookmarkStart w:id="23" w:name="_Hlk163349304"/>
            <w:r w:rsidR="003254E1">
              <w:rPr>
                <w:rFonts w:ascii="Verdana" w:hAnsi="Verdana"/>
                <w:sz w:val="21"/>
                <w:szCs w:val="21"/>
                <w:lang w:val="en-GB"/>
              </w:rPr>
              <w:t> </w:t>
            </w:r>
            <w:r w:rsidR="003254E1">
              <w:rPr>
                <w:rFonts w:ascii="Verdana" w:hAnsi="Verdana"/>
                <w:sz w:val="21"/>
                <w:szCs w:val="21"/>
                <w:lang w:val="en-GB"/>
              </w:rPr>
              <w:t> </w:t>
            </w:r>
            <w:r w:rsidR="003254E1">
              <w:rPr>
                <w:rFonts w:ascii="Verdana" w:hAnsi="Verdana"/>
                <w:sz w:val="21"/>
                <w:szCs w:val="21"/>
                <w:lang w:val="en-GB"/>
              </w:rPr>
              <w:t> </w:t>
            </w:r>
            <w:r w:rsidR="003254E1">
              <w:rPr>
                <w:rFonts w:ascii="Verdana" w:hAnsi="Verdana"/>
                <w:sz w:val="21"/>
                <w:szCs w:val="21"/>
                <w:lang w:val="en-GB"/>
              </w:rPr>
              <w:t> </w:t>
            </w:r>
            <w:r w:rsidR="003254E1">
              <w:rPr>
                <w:rFonts w:ascii="Verdana" w:hAnsi="Verdana"/>
                <w:sz w:val="21"/>
                <w:szCs w:val="21"/>
                <w:lang w:val="en-GB"/>
              </w:rPr>
              <w:t> </w:t>
            </w:r>
          </w:p>
          <w:p w14:paraId="5445B2C3" w14:textId="61ED6DED"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w:t>
            </w:r>
            <w:bookmarkEnd w:id="23"/>
            <w:r w:rsidRPr="003254E1">
              <w:rPr>
                <w:rFonts w:ascii="Verdana" w:hAnsi="Verdana"/>
                <w:sz w:val="21"/>
                <w:szCs w:val="21"/>
                <w:lang w:val="en-GB"/>
              </w:rPr>
              <w:t xml:space="preserve">Coordinated and managed various programs and events aimed at promoting women's rights and gender equality and contributed to the development of the organization's strategic plans and initiatives. </w:t>
            </w:r>
          </w:p>
          <w:p w14:paraId="10E7D316" w14:textId="6F17C3AB"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Assisted in grant proposals and fundraising activities to secure financial support for the organization's initiatives. </w:t>
            </w:r>
          </w:p>
          <w:p w14:paraId="565D012C" w14:textId="13E0DA96"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●Supported awareness campaigns and advocacy efforts for human rights and gender equity issues. </w:t>
            </w:r>
          </w:p>
          <w:p w14:paraId="07252692" w14:textId="66FBD8B6"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 Conducted research and analysis of human rights and women's rights, and shared this knowledge with other members of the organization to inform program and policy development. </w:t>
            </w:r>
          </w:p>
          <w:p w14:paraId="21222768" w14:textId="3745563A" w:rsidR="009B2B31" w:rsidRDefault="003254E1" w:rsidP="009F36CD">
            <w:pPr>
              <w:rPr>
                <w:rFonts w:ascii="Verdana" w:hAnsi="Verdana"/>
                <w:sz w:val="21"/>
                <w:szCs w:val="21"/>
                <w:lang w:val="en-GB"/>
              </w:rPr>
            </w:pPr>
            <w:r w:rsidRPr="003254E1">
              <w:rPr>
                <w:rFonts w:ascii="Verdana" w:hAnsi="Verdana"/>
                <w:sz w:val="21"/>
                <w:szCs w:val="21"/>
                <w:lang w:val="en-GB"/>
              </w:rPr>
              <w:t xml:space="preserve">● Advocated for policy changes and reforms at the local and national level to promote human rights, and gender equity. </w:t>
            </w:r>
            <w:r w:rsidR="009B2B31" w:rsidRPr="00057A03">
              <w:rPr>
                <w:rFonts w:ascii="Verdana" w:hAnsi="Verdana"/>
                <w:sz w:val="21"/>
                <w:szCs w:val="21"/>
                <w:lang w:val="en-GB"/>
              </w:rPr>
              <w:fldChar w:fldCharType="end"/>
            </w:r>
          </w:p>
          <w:p w14:paraId="364E8EB5" w14:textId="6DC9464F" w:rsidR="00AE5572"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Part time</w:t>
            </w:r>
            <w:r w:rsidRPr="00057A03">
              <w:rPr>
                <w:rFonts w:ascii="Verdana" w:hAnsi="Verdana"/>
                <w:sz w:val="21"/>
                <w:szCs w:val="21"/>
                <w:lang w:val="en-GB"/>
              </w:rPr>
              <w:fldChar w:fldCharType="end"/>
            </w:r>
          </w:p>
        </w:tc>
        <w:tc>
          <w:tcPr>
            <w:tcW w:w="2073" w:type="dxa"/>
            <w:shd w:val="clear" w:color="auto" w:fill="auto"/>
          </w:tcPr>
          <w:p w14:paraId="7EC58BFE" w14:textId="77777777" w:rsidR="00AE5572" w:rsidRPr="00057A03" w:rsidRDefault="00AE5572" w:rsidP="009F36CD">
            <w:pPr>
              <w:rPr>
                <w:rFonts w:ascii="Verdana" w:hAnsi="Verdana"/>
                <w:sz w:val="21"/>
                <w:szCs w:val="21"/>
                <w:lang w:val="en-GB"/>
              </w:rPr>
            </w:pPr>
          </w:p>
          <w:p w14:paraId="7B989218" w14:textId="4E27F1EA" w:rsidR="00AE5572" w:rsidRPr="00057A03" w:rsidRDefault="00AE5572" w:rsidP="009F36C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2019-2020</w:t>
            </w:r>
            <w:r w:rsidRPr="00057A03">
              <w:rPr>
                <w:rFonts w:ascii="Verdana" w:hAnsi="Verdana"/>
                <w:sz w:val="21"/>
                <w:szCs w:val="21"/>
                <w:lang w:val="en-GB"/>
              </w:rPr>
              <w:fldChar w:fldCharType="end"/>
            </w:r>
          </w:p>
        </w:tc>
        <w:tc>
          <w:tcPr>
            <w:tcW w:w="2267" w:type="dxa"/>
            <w:shd w:val="clear" w:color="auto" w:fill="auto"/>
          </w:tcPr>
          <w:p w14:paraId="2729A89E" w14:textId="77777777" w:rsidR="00AE5572" w:rsidRPr="00057A03" w:rsidRDefault="00AE5572" w:rsidP="009F36CD">
            <w:pPr>
              <w:rPr>
                <w:rFonts w:ascii="Verdana" w:hAnsi="Verdana"/>
                <w:sz w:val="21"/>
                <w:szCs w:val="21"/>
                <w:lang w:val="en-GB"/>
              </w:rPr>
            </w:pPr>
          </w:p>
          <w:p w14:paraId="04367FA8" w14:textId="4744DDA3" w:rsidR="00AE5572" w:rsidRPr="00057A03" w:rsidRDefault="00AE5572" w:rsidP="009F36C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Sydney, Australia</w:t>
            </w:r>
            <w:r w:rsidRPr="00057A03">
              <w:rPr>
                <w:rFonts w:ascii="Verdana" w:hAnsi="Verdana"/>
                <w:sz w:val="21"/>
                <w:szCs w:val="21"/>
                <w:lang w:val="en-GB"/>
              </w:rPr>
              <w:fldChar w:fldCharType="end"/>
            </w:r>
          </w:p>
        </w:tc>
      </w:tr>
      <w:tr w:rsidR="00AE5572" w:rsidRPr="00057A03" w14:paraId="2E7D8074" w14:textId="77777777" w:rsidTr="009F36CD">
        <w:trPr>
          <w:trHeight w:val="433"/>
        </w:trPr>
        <w:tc>
          <w:tcPr>
            <w:tcW w:w="5973" w:type="dxa"/>
            <w:shd w:val="clear" w:color="auto" w:fill="auto"/>
          </w:tcPr>
          <w:p w14:paraId="62B80382" w14:textId="09220063"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Concert ICT</w:t>
            </w:r>
            <w:r w:rsidRPr="00057A03">
              <w:rPr>
                <w:rFonts w:ascii="Verdana" w:hAnsi="Verdana"/>
                <w:sz w:val="21"/>
                <w:szCs w:val="21"/>
                <w:lang w:val="en-GB"/>
              </w:rPr>
              <w:fldChar w:fldCharType="end"/>
            </w:r>
          </w:p>
          <w:p w14:paraId="486B859E" w14:textId="25353293"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Legal Counsel</w:t>
            </w:r>
            <w:r w:rsidRPr="00057A03">
              <w:rPr>
                <w:rFonts w:ascii="Verdana" w:hAnsi="Verdana"/>
                <w:sz w:val="21"/>
                <w:szCs w:val="21"/>
                <w:lang w:val="en-GB"/>
              </w:rPr>
              <w:fldChar w:fldCharType="end"/>
            </w:r>
            <w:r>
              <w:rPr>
                <w:rFonts w:ascii="Verdana" w:hAnsi="Verdana"/>
                <w:sz w:val="21"/>
                <w:szCs w:val="21"/>
                <w:lang w:val="en-GB"/>
              </w:rPr>
              <w:t xml:space="preserve"> </w:t>
            </w:r>
          </w:p>
          <w:p w14:paraId="78E0B414" w14:textId="4DD33F28" w:rsidR="003254E1" w:rsidRDefault="009B2B31" w:rsidP="009F36CD">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33FF3FD6" w14:textId="08D36295" w:rsidR="003254E1" w:rsidRPr="003254E1" w:rsidRDefault="003254E1" w:rsidP="009F36CD">
            <w:pPr>
              <w:rPr>
                <w:rFonts w:ascii="Verdana" w:hAnsi="Verdana"/>
                <w:sz w:val="21"/>
                <w:szCs w:val="21"/>
                <w:lang w:val="en-GB"/>
              </w:rPr>
            </w:pPr>
            <w:r w:rsidRPr="003254E1">
              <w:rPr>
                <w:rFonts w:ascii="Verdana" w:hAnsi="Verdana"/>
                <w:sz w:val="21"/>
                <w:szCs w:val="21"/>
                <w:lang w:val="en-GB"/>
              </w:rPr>
              <w:lastRenderedPageBreak/>
              <w:t xml:space="preserve">●Provided comprehensive legal services and conducted legal research to support the company's operations. </w:t>
            </w:r>
          </w:p>
          <w:p w14:paraId="6240C836" w14:textId="3079A2E1"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●Reviewed a variety of legal documents, such as memoranda, affidavits, and subpoenas. </w:t>
            </w:r>
          </w:p>
          <w:p w14:paraId="6A4DA6CB" w14:textId="456A66C8"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●Assisted with pending legal processes, such as negotiating settlements, drafting contracts, etc. </w:t>
            </w:r>
          </w:p>
          <w:p w14:paraId="40049828" w14:textId="1DF5E6B7" w:rsidR="003254E1" w:rsidRPr="003254E1" w:rsidRDefault="003254E1" w:rsidP="009F36CD">
            <w:pPr>
              <w:rPr>
                <w:rFonts w:ascii="Verdana" w:hAnsi="Verdana"/>
                <w:sz w:val="21"/>
                <w:szCs w:val="21"/>
                <w:lang w:val="en-GB"/>
              </w:rPr>
            </w:pPr>
            <w:r w:rsidRPr="003254E1">
              <w:rPr>
                <w:rFonts w:ascii="Verdana" w:hAnsi="Verdana"/>
                <w:sz w:val="21"/>
                <w:szCs w:val="21"/>
                <w:lang w:val="en-GB"/>
              </w:rPr>
              <w:t xml:space="preserve">●Developed a comprehensive collection of facts related to the case to present in legal proceedings. </w:t>
            </w:r>
          </w:p>
          <w:p w14:paraId="54CD1B17" w14:textId="7DA0CF12" w:rsidR="003254E1" w:rsidRDefault="003254E1" w:rsidP="009F36CD">
            <w:pPr>
              <w:rPr>
                <w:rFonts w:ascii="Verdana" w:hAnsi="Verdana"/>
                <w:noProof/>
                <w:sz w:val="21"/>
                <w:szCs w:val="21"/>
                <w:lang w:val="en-GB"/>
              </w:rPr>
            </w:pPr>
            <w:r w:rsidRPr="003254E1">
              <w:rPr>
                <w:rFonts w:ascii="Verdana" w:hAnsi="Verdana"/>
                <w:sz w:val="21"/>
                <w:szCs w:val="21"/>
                <w:lang w:val="en-GB"/>
              </w:rPr>
              <w:t xml:space="preserve">●Drafted legal documents and correspondence to lawyers, clients, and external parties, ensuring accuracy and compliance with legal standards. </w:t>
            </w:r>
          </w:p>
          <w:p w14:paraId="5FF1CDBF" w14:textId="726A7393" w:rsidR="009B2B31" w:rsidRDefault="009B2B31" w:rsidP="009F36CD">
            <w:pPr>
              <w:rPr>
                <w:rFonts w:ascii="Verdana" w:hAnsi="Verdana"/>
                <w:sz w:val="21"/>
                <w:szCs w:val="21"/>
                <w:lang w:val="en-GB"/>
              </w:rPr>
            </w:pPr>
            <w:r w:rsidRPr="00057A03">
              <w:rPr>
                <w:rFonts w:ascii="Verdana" w:hAnsi="Verdana"/>
                <w:sz w:val="21"/>
                <w:szCs w:val="21"/>
                <w:lang w:val="en-GB"/>
              </w:rPr>
              <w:fldChar w:fldCharType="end"/>
            </w:r>
          </w:p>
          <w:p w14:paraId="5A6EFFF0" w14:textId="28B1AE2B" w:rsidR="00AE5572"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6F5D7513" w14:textId="77777777" w:rsidR="00AE5572" w:rsidRPr="00057A03" w:rsidRDefault="00AE5572" w:rsidP="009F36CD">
            <w:pPr>
              <w:rPr>
                <w:rFonts w:ascii="Verdana" w:hAnsi="Verdana"/>
                <w:sz w:val="21"/>
                <w:szCs w:val="21"/>
                <w:lang w:val="en-GB"/>
              </w:rPr>
            </w:pPr>
          </w:p>
          <w:p w14:paraId="6F614067" w14:textId="185FE122" w:rsidR="00AE5572" w:rsidRPr="00057A03" w:rsidRDefault="00AE5572" w:rsidP="009F36C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sidRPr="003254E1">
              <w:rPr>
                <w:rFonts w:ascii="Verdana" w:hAnsi="Verdana"/>
                <w:noProof/>
                <w:sz w:val="21"/>
                <w:szCs w:val="21"/>
                <w:lang w:val="en-GB"/>
              </w:rPr>
              <w:t>2019-2020</w:t>
            </w:r>
            <w:r w:rsidRPr="00057A03">
              <w:rPr>
                <w:rFonts w:ascii="Verdana" w:hAnsi="Verdana"/>
                <w:sz w:val="21"/>
                <w:szCs w:val="21"/>
                <w:lang w:val="en-GB"/>
              </w:rPr>
              <w:fldChar w:fldCharType="end"/>
            </w:r>
          </w:p>
        </w:tc>
        <w:tc>
          <w:tcPr>
            <w:tcW w:w="2267" w:type="dxa"/>
            <w:shd w:val="clear" w:color="auto" w:fill="auto"/>
          </w:tcPr>
          <w:p w14:paraId="00F09BD8" w14:textId="77777777" w:rsidR="00AE5572" w:rsidRPr="00057A03" w:rsidRDefault="00AE5572" w:rsidP="009F36CD">
            <w:pPr>
              <w:rPr>
                <w:rFonts w:ascii="Verdana" w:hAnsi="Verdana"/>
                <w:sz w:val="21"/>
                <w:szCs w:val="21"/>
                <w:lang w:val="en-GB"/>
              </w:rPr>
            </w:pPr>
          </w:p>
          <w:p w14:paraId="29975AA7" w14:textId="74C26EFC" w:rsidR="00AE5572" w:rsidRPr="00057A03" w:rsidRDefault="00AE5572" w:rsidP="009F36C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254E1">
              <w:rPr>
                <w:rFonts w:ascii="Verdana" w:hAnsi="Verdana"/>
                <w:sz w:val="21"/>
                <w:szCs w:val="21"/>
                <w:lang w:val="en-GB"/>
              </w:rPr>
              <w:t>Sydney, Australia</w:t>
            </w:r>
            <w:r w:rsidRPr="00057A03">
              <w:rPr>
                <w:rFonts w:ascii="Verdana" w:hAnsi="Verdana"/>
                <w:sz w:val="21"/>
                <w:szCs w:val="21"/>
                <w:lang w:val="en-GB"/>
              </w:rPr>
              <w:fldChar w:fldCharType="end"/>
            </w:r>
          </w:p>
        </w:tc>
      </w:tr>
      <w:tr w:rsidR="00F44F86" w:rsidRPr="00057A03" w14:paraId="65F9EDDC" w14:textId="77777777" w:rsidTr="009F36CD">
        <w:trPr>
          <w:trHeight w:val="433"/>
        </w:trPr>
        <w:tc>
          <w:tcPr>
            <w:tcW w:w="5973" w:type="dxa"/>
            <w:shd w:val="clear" w:color="auto" w:fill="auto"/>
          </w:tcPr>
          <w:p w14:paraId="1FB5A192" w14:textId="1BE893B1"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noProof/>
                <w:sz w:val="21"/>
                <w:szCs w:val="21"/>
                <w:lang w:val="en-GB"/>
              </w:rPr>
              <w:t xml:space="preserve">Ministry of Security of the Nation </w:t>
            </w:r>
            <w:r w:rsidRPr="00057A03">
              <w:rPr>
                <w:rFonts w:ascii="Verdana" w:hAnsi="Verdana"/>
                <w:sz w:val="21"/>
                <w:szCs w:val="21"/>
                <w:lang w:val="en-GB"/>
              </w:rPr>
              <w:fldChar w:fldCharType="end"/>
            </w:r>
          </w:p>
          <w:p w14:paraId="16041B72" w14:textId="73A26724"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Lawyer</w:t>
            </w:r>
            <w:r w:rsidRPr="00057A03">
              <w:rPr>
                <w:rFonts w:ascii="Verdana" w:hAnsi="Verdana"/>
                <w:sz w:val="21"/>
                <w:szCs w:val="21"/>
                <w:lang w:val="en-GB"/>
              </w:rPr>
              <w:fldChar w:fldCharType="end"/>
            </w:r>
            <w:r>
              <w:rPr>
                <w:rFonts w:ascii="Verdana" w:hAnsi="Verdana"/>
                <w:sz w:val="21"/>
                <w:szCs w:val="21"/>
                <w:lang w:val="en-GB"/>
              </w:rPr>
              <w:t xml:space="preserve"> </w:t>
            </w:r>
          </w:p>
          <w:p w14:paraId="424D90E9" w14:textId="77777777" w:rsidR="003254E1" w:rsidRDefault="009B2B31" w:rsidP="009F36CD">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4FC754ED" w14:textId="2D11DF17" w:rsidR="003254E1" w:rsidRDefault="003254E1" w:rsidP="009F36CD">
            <w:pPr>
              <w:rPr>
                <w:rFonts w:ascii="Verdana" w:hAnsi="Verdana"/>
                <w:noProof/>
                <w:sz w:val="21"/>
                <w:szCs w:val="21"/>
                <w:lang w:val="en-GB"/>
              </w:rPr>
            </w:pPr>
            <w:r w:rsidRPr="003254E1">
              <w:rPr>
                <w:rFonts w:ascii="Verdana" w:hAnsi="Verdana"/>
                <w:noProof/>
                <w:sz w:val="21"/>
                <w:szCs w:val="21"/>
                <w:lang w:val="en-GB"/>
              </w:rPr>
              <w:t>●Managed a diverse portfolio of complex criminal cases.</w:t>
            </w:r>
          </w:p>
          <w:p w14:paraId="74E526C4" w14:textId="03B19C57" w:rsidR="003254E1" w:rsidRPr="003254E1" w:rsidRDefault="003254E1" w:rsidP="009F36CD">
            <w:pPr>
              <w:rPr>
                <w:rFonts w:ascii="Verdana" w:hAnsi="Verdana"/>
                <w:noProof/>
                <w:sz w:val="21"/>
                <w:szCs w:val="21"/>
                <w:lang w:val="en-GB"/>
              </w:rPr>
            </w:pPr>
            <w:r w:rsidRPr="003254E1">
              <w:rPr>
                <w:rFonts w:ascii="Verdana" w:hAnsi="Verdana"/>
                <w:noProof/>
                <w:sz w:val="21"/>
                <w:szCs w:val="21"/>
                <w:lang w:val="en-GB"/>
              </w:rPr>
              <w:t xml:space="preserve">● Conducted a wide range of investigative duties that required comprehensive law enforcement knowledge and expertise, including interviewing witnesses, analyzing evidence. </w:t>
            </w:r>
          </w:p>
          <w:p w14:paraId="160D1F8C" w14:textId="77777777" w:rsidR="003254E1" w:rsidRPr="003254E1" w:rsidRDefault="003254E1" w:rsidP="009F36CD">
            <w:pPr>
              <w:rPr>
                <w:rFonts w:ascii="Verdana" w:hAnsi="Verdana"/>
                <w:noProof/>
                <w:sz w:val="21"/>
                <w:szCs w:val="21"/>
                <w:lang w:val="en-GB"/>
              </w:rPr>
            </w:pPr>
            <w:r w:rsidRPr="003254E1">
              <w:rPr>
                <w:rFonts w:ascii="Verdana" w:hAnsi="Verdana"/>
                <w:noProof/>
                <w:sz w:val="21"/>
                <w:szCs w:val="21"/>
                <w:lang w:val="en-GB"/>
              </w:rPr>
              <w:t xml:space="preserve">● Gathered, compiled, summarized, and analyzed information and evidence related to the cases. </w:t>
            </w:r>
          </w:p>
          <w:p w14:paraId="107FF888" w14:textId="77777777" w:rsidR="003254E1" w:rsidRPr="003254E1" w:rsidRDefault="003254E1" w:rsidP="009F36CD">
            <w:pPr>
              <w:rPr>
                <w:rFonts w:ascii="Verdana" w:hAnsi="Verdana"/>
                <w:noProof/>
                <w:sz w:val="21"/>
                <w:szCs w:val="21"/>
                <w:lang w:val="en-GB"/>
              </w:rPr>
            </w:pPr>
            <w:r w:rsidRPr="003254E1">
              <w:rPr>
                <w:rFonts w:ascii="Verdana" w:hAnsi="Verdana"/>
                <w:noProof/>
                <w:sz w:val="21"/>
                <w:szCs w:val="21"/>
                <w:lang w:val="en-GB"/>
              </w:rPr>
              <w:t xml:space="preserve">● Prepared a diverse range of reports, legal documents, analytical reports, background papers, and briefings. </w:t>
            </w:r>
          </w:p>
          <w:p w14:paraId="186E3580" w14:textId="77777777" w:rsidR="003254E1" w:rsidRPr="003254E1" w:rsidRDefault="003254E1" w:rsidP="009F36CD">
            <w:pPr>
              <w:rPr>
                <w:rFonts w:ascii="Verdana" w:hAnsi="Verdana"/>
                <w:noProof/>
                <w:sz w:val="21"/>
                <w:szCs w:val="21"/>
                <w:lang w:val="en-GB"/>
              </w:rPr>
            </w:pPr>
            <w:r w:rsidRPr="003254E1">
              <w:rPr>
                <w:rFonts w:ascii="Verdana" w:hAnsi="Verdana"/>
                <w:noProof/>
                <w:sz w:val="21"/>
                <w:szCs w:val="21"/>
                <w:lang w:val="en-GB"/>
              </w:rPr>
              <w:t>● Conducted in-depth analysis of national and international norms, legal frameworks, and policies.  </w:t>
            </w:r>
          </w:p>
          <w:p w14:paraId="369DA57D" w14:textId="57073CE6" w:rsidR="009B2B31" w:rsidRDefault="003254E1" w:rsidP="009F36CD">
            <w:pPr>
              <w:rPr>
                <w:rFonts w:ascii="Verdana" w:hAnsi="Verdana"/>
                <w:sz w:val="21"/>
                <w:szCs w:val="21"/>
                <w:lang w:val="en-GB"/>
              </w:rPr>
            </w:pPr>
            <w:r w:rsidRPr="003254E1">
              <w:rPr>
                <w:rFonts w:ascii="Verdana" w:hAnsi="Verdana"/>
                <w:noProof/>
                <w:sz w:val="21"/>
                <w:szCs w:val="21"/>
                <w:lang w:val="en-GB"/>
              </w:rPr>
              <w:t xml:space="preserve">● Maintained effective communication and cooperation with law enforcement and judicial authorities. </w:t>
            </w:r>
            <w:r w:rsidR="009B2B31" w:rsidRPr="00057A03">
              <w:rPr>
                <w:rFonts w:ascii="Verdana" w:hAnsi="Verdana"/>
                <w:sz w:val="21"/>
                <w:szCs w:val="21"/>
                <w:lang w:val="en-GB"/>
              </w:rPr>
              <w:fldChar w:fldCharType="end"/>
            </w:r>
          </w:p>
          <w:p w14:paraId="58E29007" w14:textId="43029DC3" w:rsidR="00F44F86"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06BC3603" w14:textId="77777777" w:rsidR="00F44F86" w:rsidRPr="00057A03" w:rsidRDefault="00F44F86" w:rsidP="009F36CD">
            <w:pPr>
              <w:rPr>
                <w:rFonts w:ascii="Verdana" w:hAnsi="Verdana"/>
                <w:sz w:val="21"/>
                <w:szCs w:val="21"/>
                <w:lang w:val="en-GB"/>
              </w:rPr>
            </w:pPr>
          </w:p>
          <w:p w14:paraId="7D70BFEB" w14:textId="2CF66583" w:rsidR="00F44F86" w:rsidRPr="00057A03" w:rsidRDefault="00F44F86" w:rsidP="009F36C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2018-2019</w:t>
            </w:r>
            <w:r w:rsidRPr="00057A03">
              <w:rPr>
                <w:rFonts w:ascii="Verdana" w:hAnsi="Verdana"/>
                <w:sz w:val="21"/>
                <w:szCs w:val="21"/>
                <w:lang w:val="en-GB"/>
              </w:rPr>
              <w:fldChar w:fldCharType="end"/>
            </w:r>
          </w:p>
        </w:tc>
        <w:tc>
          <w:tcPr>
            <w:tcW w:w="2267" w:type="dxa"/>
            <w:shd w:val="clear" w:color="auto" w:fill="auto"/>
          </w:tcPr>
          <w:p w14:paraId="697F885D" w14:textId="77777777" w:rsidR="00F44F86" w:rsidRPr="00057A03" w:rsidRDefault="00F44F86" w:rsidP="009F36CD">
            <w:pPr>
              <w:rPr>
                <w:rFonts w:ascii="Verdana" w:hAnsi="Verdana"/>
                <w:sz w:val="21"/>
                <w:szCs w:val="21"/>
                <w:lang w:val="en-GB"/>
              </w:rPr>
            </w:pPr>
          </w:p>
          <w:p w14:paraId="5C9F4A80" w14:textId="79701CBD" w:rsidR="00F44F86" w:rsidRPr="00057A03" w:rsidRDefault="00F44F86" w:rsidP="009F36C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Buenos Aires, Argentina</w:t>
            </w:r>
            <w:r w:rsidRPr="00057A03">
              <w:rPr>
                <w:rFonts w:ascii="Verdana" w:hAnsi="Verdana"/>
                <w:sz w:val="21"/>
                <w:szCs w:val="21"/>
                <w:lang w:val="en-GB"/>
              </w:rPr>
              <w:fldChar w:fldCharType="end"/>
            </w:r>
          </w:p>
        </w:tc>
      </w:tr>
      <w:tr w:rsidR="007A5E11" w:rsidRPr="00057A03" w14:paraId="23A0F381" w14:textId="77777777" w:rsidTr="009F36CD">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4026F733" w14:textId="4704B8D6" w:rsidR="009B2B31" w:rsidRDefault="009B2B31" w:rsidP="009F36CD">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noProof/>
                <w:sz w:val="21"/>
                <w:szCs w:val="21"/>
                <w:lang w:val="en-GB"/>
              </w:rPr>
              <w:t xml:space="preserve">Buenos Aires´ Ministry of Justice and Security </w:t>
            </w:r>
            <w:r w:rsidRPr="00057A03">
              <w:rPr>
                <w:rFonts w:ascii="Verdana" w:hAnsi="Verdana"/>
                <w:sz w:val="21"/>
                <w:szCs w:val="21"/>
                <w:lang w:val="en-GB"/>
              </w:rPr>
              <w:fldChar w:fldCharType="end"/>
            </w:r>
          </w:p>
          <w:p w14:paraId="31E6370B" w14:textId="734CF2D0" w:rsidR="009B2B31" w:rsidRDefault="009B2B31" w:rsidP="009F36CD">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Lawyer</w:t>
            </w:r>
            <w:r w:rsidRPr="00057A03">
              <w:rPr>
                <w:rFonts w:ascii="Verdana" w:hAnsi="Verdana"/>
                <w:sz w:val="21"/>
                <w:szCs w:val="21"/>
                <w:lang w:val="en-GB"/>
              </w:rPr>
              <w:fldChar w:fldCharType="end"/>
            </w:r>
            <w:r>
              <w:rPr>
                <w:rFonts w:ascii="Verdana" w:hAnsi="Verdana"/>
                <w:sz w:val="21"/>
                <w:szCs w:val="21"/>
                <w:lang w:val="en-GB"/>
              </w:rPr>
              <w:t xml:space="preserve"> </w:t>
            </w:r>
          </w:p>
          <w:p w14:paraId="718BC196" w14:textId="77777777" w:rsidR="009F36CD" w:rsidRDefault="009B2B31" w:rsidP="009F36CD">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59CABCF1" w14:textId="0384F829" w:rsidR="009F36CD" w:rsidRPr="009F36CD" w:rsidRDefault="009F36CD" w:rsidP="009F36CD">
            <w:pPr>
              <w:rPr>
                <w:rFonts w:ascii="Verdana" w:hAnsi="Verdana"/>
                <w:noProof/>
                <w:sz w:val="21"/>
                <w:szCs w:val="21"/>
                <w:lang w:val="en-GB"/>
              </w:rPr>
            </w:pPr>
            <w:r w:rsidRPr="009F36CD">
              <w:rPr>
                <w:rFonts w:ascii="Verdana" w:hAnsi="Verdana"/>
                <w:noProof/>
                <w:sz w:val="21"/>
                <w:szCs w:val="21"/>
                <w:lang w:val="en-GB"/>
              </w:rPr>
              <w:t>● Managed a diverse portfolio of complex criminal cases</w:t>
            </w:r>
            <w:r>
              <w:rPr>
                <w:rFonts w:ascii="Verdana" w:hAnsi="Verdana"/>
                <w:noProof/>
                <w:sz w:val="21"/>
                <w:szCs w:val="21"/>
                <w:lang w:val="en-GB"/>
              </w:rPr>
              <w:t xml:space="preserve">. </w:t>
            </w:r>
          </w:p>
          <w:p w14:paraId="51BF5DC4" w14:textId="1F30DEEA" w:rsidR="009F36CD" w:rsidRPr="009F36CD" w:rsidRDefault="009F36CD" w:rsidP="009F36CD">
            <w:pPr>
              <w:rPr>
                <w:rFonts w:ascii="Verdana" w:hAnsi="Verdana"/>
                <w:noProof/>
                <w:sz w:val="21"/>
                <w:szCs w:val="21"/>
                <w:lang w:val="en-GB"/>
              </w:rPr>
            </w:pPr>
            <w:r w:rsidRPr="009F36CD">
              <w:rPr>
                <w:rFonts w:ascii="Verdana" w:hAnsi="Verdana"/>
                <w:noProof/>
                <w:sz w:val="21"/>
                <w:szCs w:val="21"/>
                <w:lang w:val="en-GB"/>
              </w:rPr>
              <w:t xml:space="preserve">● Conducted comprehensive criminal investigations into various cases. </w:t>
            </w:r>
          </w:p>
          <w:p w14:paraId="357CF77A" w14:textId="30E47C51" w:rsidR="009F36CD" w:rsidRPr="009F36CD" w:rsidRDefault="009F36CD" w:rsidP="009F36CD">
            <w:pPr>
              <w:rPr>
                <w:rFonts w:ascii="Verdana" w:hAnsi="Verdana"/>
                <w:noProof/>
                <w:sz w:val="21"/>
                <w:szCs w:val="21"/>
                <w:lang w:val="en-GB"/>
              </w:rPr>
            </w:pPr>
            <w:r w:rsidRPr="009F36CD">
              <w:rPr>
                <w:rFonts w:ascii="Verdana" w:hAnsi="Verdana"/>
                <w:noProof/>
                <w:sz w:val="21"/>
                <w:szCs w:val="21"/>
                <w:lang w:val="en-GB"/>
              </w:rPr>
              <w:t xml:space="preserve">● Conducted extensive legal research and analysis, reviewing and analyzing legal documents and legislation. </w:t>
            </w:r>
          </w:p>
          <w:p w14:paraId="162EE3E8" w14:textId="488209F0" w:rsidR="009F36CD" w:rsidRPr="009F36CD" w:rsidRDefault="009F36CD" w:rsidP="009F36CD">
            <w:pPr>
              <w:rPr>
                <w:rFonts w:ascii="Verdana" w:hAnsi="Verdana"/>
                <w:noProof/>
                <w:sz w:val="21"/>
                <w:szCs w:val="21"/>
                <w:lang w:val="en-GB"/>
              </w:rPr>
            </w:pPr>
            <w:r w:rsidRPr="009F36CD">
              <w:rPr>
                <w:rFonts w:ascii="Verdana" w:hAnsi="Verdana"/>
                <w:noProof/>
                <w:sz w:val="21"/>
                <w:szCs w:val="21"/>
                <w:lang w:val="en-GB"/>
              </w:rPr>
              <w:t xml:space="preserve">● Gathered, compiled, summarized, and analyzed information and evidence related to the cases, </w:t>
            </w:r>
            <w:r w:rsidRPr="009F36CD">
              <w:rPr>
                <w:rFonts w:ascii="Verdana" w:hAnsi="Verdana"/>
                <w:noProof/>
                <w:sz w:val="21"/>
                <w:szCs w:val="21"/>
                <w:lang w:val="en-GB"/>
              </w:rPr>
              <w:lastRenderedPageBreak/>
              <w:t xml:space="preserve">utilizing advanced research methods and analytical tools, and prepared analytical reports. </w:t>
            </w:r>
          </w:p>
          <w:p w14:paraId="1FE9F3EE" w14:textId="3FC42636" w:rsidR="009F36CD" w:rsidRPr="009F36CD" w:rsidRDefault="009F36CD" w:rsidP="009F36CD">
            <w:pPr>
              <w:rPr>
                <w:rFonts w:ascii="Verdana" w:hAnsi="Verdana"/>
                <w:noProof/>
                <w:sz w:val="21"/>
                <w:szCs w:val="21"/>
                <w:lang w:val="en-GB"/>
              </w:rPr>
            </w:pPr>
            <w:r w:rsidRPr="009F36CD">
              <w:rPr>
                <w:rFonts w:ascii="Verdana" w:hAnsi="Verdana"/>
                <w:noProof/>
                <w:sz w:val="21"/>
                <w:szCs w:val="21"/>
                <w:lang w:val="en-GB"/>
              </w:rPr>
              <w:t xml:space="preserve">● Prepared detailed legal documents, decisions, and reports that clearly outlined the findings and conclusions. </w:t>
            </w:r>
          </w:p>
          <w:p w14:paraId="67DA80D4" w14:textId="62FAC047" w:rsidR="009B2B31" w:rsidRDefault="009F36CD" w:rsidP="009F36CD">
            <w:pPr>
              <w:rPr>
                <w:rFonts w:ascii="Verdana" w:hAnsi="Verdana"/>
                <w:sz w:val="21"/>
                <w:szCs w:val="21"/>
                <w:lang w:val="en-GB"/>
              </w:rPr>
            </w:pPr>
            <w:r w:rsidRPr="009F36CD">
              <w:rPr>
                <w:rFonts w:ascii="Verdana" w:hAnsi="Verdana"/>
                <w:noProof/>
                <w:sz w:val="21"/>
                <w:szCs w:val="21"/>
                <w:lang w:val="en-GB"/>
              </w:rPr>
              <w:t xml:space="preserve">● Interviewed witnesses and suspects to gather evidence and corroborate allegations. </w:t>
            </w:r>
            <w:r w:rsidR="009B2B31" w:rsidRPr="00057A03">
              <w:rPr>
                <w:rFonts w:ascii="Verdana" w:hAnsi="Verdana"/>
                <w:sz w:val="21"/>
                <w:szCs w:val="21"/>
                <w:lang w:val="en-GB"/>
              </w:rPr>
              <w:fldChar w:fldCharType="end"/>
            </w:r>
          </w:p>
          <w:p w14:paraId="448D2B11" w14:textId="3D4CF820" w:rsidR="007A5E11" w:rsidRPr="00057A03" w:rsidRDefault="009B2B31" w:rsidP="009F36CD">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6BA1426" w14:textId="77777777" w:rsidR="007A5E11" w:rsidRPr="00057A03" w:rsidRDefault="007A5E11" w:rsidP="009F36CD">
            <w:pPr>
              <w:rPr>
                <w:rFonts w:ascii="Verdana" w:hAnsi="Verdana"/>
                <w:sz w:val="21"/>
                <w:szCs w:val="21"/>
                <w:lang w:val="en-GB"/>
              </w:rPr>
            </w:pPr>
          </w:p>
          <w:p w14:paraId="5BA3E200" w14:textId="78E4B3E4" w:rsidR="007A5E11" w:rsidRPr="00057A03" w:rsidRDefault="007A5E11" w:rsidP="009F36C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sz w:val="21"/>
                <w:szCs w:val="21"/>
                <w:lang w:val="en-GB"/>
              </w:rPr>
              <w:t>2016-2018</w:t>
            </w:r>
            <w:r w:rsidRPr="00057A03">
              <w:rPr>
                <w:rFonts w:ascii="Verdana" w:hAnsi="Verdana"/>
                <w:sz w:val="21"/>
                <w:szCs w:val="21"/>
                <w:lang w:val="en-GB"/>
              </w:rPr>
              <w:fldChar w:fldCharType="end"/>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921FEEE" w14:textId="77777777" w:rsidR="007A5E11" w:rsidRPr="00057A03" w:rsidRDefault="007A5E11" w:rsidP="009F36CD">
            <w:pPr>
              <w:rPr>
                <w:rFonts w:ascii="Verdana" w:hAnsi="Verdana"/>
                <w:sz w:val="21"/>
                <w:szCs w:val="21"/>
                <w:lang w:val="en-GB"/>
              </w:rPr>
            </w:pPr>
          </w:p>
          <w:p w14:paraId="683DBDA3" w14:textId="187A82A9" w:rsidR="007A5E11" w:rsidRPr="00057A03" w:rsidRDefault="007A5E11" w:rsidP="009F36C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sz w:val="21"/>
                <w:szCs w:val="21"/>
                <w:lang w:val="en-GB"/>
              </w:rPr>
              <w:t>Buenos Aires, Argentina</w:t>
            </w:r>
            <w:r w:rsidRPr="00057A03">
              <w:rPr>
                <w:rFonts w:ascii="Verdana" w:hAnsi="Verdana"/>
                <w:sz w:val="21"/>
                <w:szCs w:val="21"/>
                <w:lang w:val="en-GB"/>
              </w:rPr>
              <w:fldChar w:fldCharType="end"/>
            </w:r>
          </w:p>
        </w:tc>
      </w:tr>
      <w:tr w:rsidR="00AE58D4" w:rsidRPr="00057A03" w14:paraId="00F77EFA" w14:textId="77777777" w:rsidTr="009F36CD">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5530ADFE" w14:textId="77777777" w:rsidR="009F36CD" w:rsidRDefault="00AE58D4" w:rsidP="009F36CD">
            <w:pPr>
              <w:spacing w:after="60"/>
              <w:rPr>
                <w:rFonts w:ascii="Verdana" w:hAnsi="Verdana"/>
                <w:noProof/>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74509DC5" w14:textId="77777777" w:rsidR="009F36CD" w:rsidRDefault="009F36CD" w:rsidP="009F36CD">
            <w:pPr>
              <w:spacing w:after="60"/>
              <w:rPr>
                <w:rFonts w:ascii="Verdana" w:hAnsi="Verdana"/>
                <w:noProof/>
                <w:sz w:val="21"/>
                <w:szCs w:val="21"/>
                <w:lang w:val="en-GB"/>
              </w:rPr>
            </w:pPr>
          </w:p>
          <w:p w14:paraId="67630D5F"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Name of employer: Maximis</w:t>
            </w:r>
          </w:p>
          <w:p w14:paraId="5E04DC29"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Functional title: Legal Assistant</w:t>
            </w:r>
          </w:p>
          <w:p w14:paraId="7B7F0B40"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Main functions of position:</w:t>
            </w:r>
          </w:p>
          <w:p w14:paraId="53DF87D7" w14:textId="1C0F734B"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Conducted extensive legal research on a range of complex topics, producing comprehensive reports. </w:t>
            </w:r>
          </w:p>
          <w:p w14:paraId="416B2B08" w14:textId="17C6D339"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Drafted a variety of legal documents, including contracts, agreements, and legal briefs and assisted with the preparation of presentations, reports, and other materials. </w:t>
            </w:r>
          </w:p>
          <w:p w14:paraId="475EA946" w14:textId="41A1F66B"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Reviewed and analyzed legal documents. </w:t>
            </w:r>
          </w:p>
          <w:p w14:paraId="1590B454" w14:textId="53A0F023"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Participated in client meetings and calls, providing updates on legal issues and strategy. </w:t>
            </w:r>
          </w:p>
          <w:p w14:paraId="6B62C272" w14:textId="68244CBD"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Monitored changes in legal regulations and case law, reviewing legislation and summarizing relevant updates. </w:t>
            </w:r>
          </w:p>
          <w:p w14:paraId="46CA77A4" w14:textId="364DF7B3" w:rsidR="009F36CD" w:rsidRDefault="009F36CD" w:rsidP="009F36CD">
            <w:pPr>
              <w:spacing w:after="60"/>
              <w:rPr>
                <w:rFonts w:ascii="Verdana" w:hAnsi="Verdana"/>
                <w:sz w:val="21"/>
                <w:szCs w:val="21"/>
                <w:lang w:val="en-GB"/>
              </w:rPr>
            </w:pPr>
            <w:r w:rsidRPr="009F36CD">
              <w:rPr>
                <w:rFonts w:ascii="Verdana" w:hAnsi="Verdana"/>
                <w:sz w:val="21"/>
                <w:szCs w:val="21"/>
                <w:lang w:val="en-GB"/>
              </w:rPr>
              <w:t>Full- or part-time: Full time</w:t>
            </w:r>
          </w:p>
          <w:p w14:paraId="2726E15E" w14:textId="06FEE04C" w:rsidR="009F36CD" w:rsidRDefault="009F36CD" w:rsidP="009F36CD">
            <w:pPr>
              <w:spacing w:after="60"/>
              <w:rPr>
                <w:rFonts w:ascii="Verdana" w:hAnsi="Verdana"/>
                <w:sz w:val="21"/>
                <w:szCs w:val="21"/>
                <w:lang w:val="en-GB"/>
              </w:rPr>
            </w:pPr>
            <w:r>
              <w:rPr>
                <w:rFonts w:ascii="Verdana" w:hAnsi="Verdana"/>
                <w:sz w:val="21"/>
                <w:szCs w:val="21"/>
                <w:lang w:val="en-GB"/>
              </w:rPr>
              <w:t>2016-2016</w:t>
            </w:r>
          </w:p>
          <w:p w14:paraId="52059E27" w14:textId="6327792F" w:rsidR="009F36CD" w:rsidRPr="009F36CD" w:rsidRDefault="009F36CD" w:rsidP="009F36CD">
            <w:pPr>
              <w:spacing w:after="60"/>
              <w:rPr>
                <w:rFonts w:ascii="Verdana" w:hAnsi="Verdana"/>
                <w:sz w:val="21"/>
                <w:szCs w:val="21"/>
                <w:lang w:val="en-GB"/>
              </w:rPr>
            </w:pPr>
            <w:r>
              <w:rPr>
                <w:rFonts w:ascii="Verdana" w:hAnsi="Verdana"/>
                <w:sz w:val="21"/>
                <w:szCs w:val="21"/>
                <w:lang w:val="en-GB"/>
              </w:rPr>
              <w:t>Paris, France</w:t>
            </w:r>
          </w:p>
          <w:p w14:paraId="605C9B87" w14:textId="77777777" w:rsidR="009F36CD" w:rsidRPr="009F36CD" w:rsidRDefault="009F36CD" w:rsidP="009F36CD">
            <w:pPr>
              <w:spacing w:after="60"/>
              <w:rPr>
                <w:rFonts w:ascii="Verdana" w:hAnsi="Verdana"/>
                <w:sz w:val="21"/>
                <w:szCs w:val="21"/>
                <w:lang w:val="en-GB"/>
              </w:rPr>
            </w:pPr>
          </w:p>
          <w:p w14:paraId="5BC778C9" w14:textId="77777777" w:rsidR="009F36CD" w:rsidRPr="009F36CD" w:rsidRDefault="009F36CD" w:rsidP="009F36CD">
            <w:pPr>
              <w:spacing w:after="60"/>
              <w:rPr>
                <w:rFonts w:ascii="Verdana" w:hAnsi="Verdana"/>
                <w:sz w:val="21"/>
                <w:szCs w:val="21"/>
                <w:lang w:val="en-GB"/>
              </w:rPr>
            </w:pPr>
          </w:p>
          <w:p w14:paraId="0E71A2B2"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Name of employer: Embassy of Argentina in France</w:t>
            </w:r>
          </w:p>
          <w:p w14:paraId="387B3AD1"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Functional title: Political Assistant</w:t>
            </w:r>
          </w:p>
          <w:p w14:paraId="6A8C2795"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Main functions of position:</w:t>
            </w:r>
          </w:p>
          <w:p w14:paraId="1DD78028" w14:textId="7AD7726F"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Conducted research on key political section priorities, producing comprehensive reports and analysis. </w:t>
            </w:r>
          </w:p>
          <w:p w14:paraId="6F5C5020" w14:textId="723F20BA"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Monitored and assessed political developments in France and throughout the region. </w:t>
            </w:r>
          </w:p>
          <w:p w14:paraId="437AD469" w14:textId="773CCADB"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Drafted diplomatic documents, reports, notes, background papers, talking points, code cables, speeches. </w:t>
            </w:r>
          </w:p>
          <w:p w14:paraId="5A33927D" w14:textId="2696836E"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Supported the 2015 Argentine primary and presidential elections, coordinating logistics, </w:t>
            </w:r>
            <w:r w:rsidRPr="009F36CD">
              <w:rPr>
                <w:rFonts w:ascii="Verdana" w:hAnsi="Verdana"/>
                <w:sz w:val="21"/>
                <w:szCs w:val="21"/>
                <w:lang w:val="en-GB"/>
              </w:rPr>
              <w:lastRenderedPageBreak/>
              <w:t xml:space="preserve">preparing briefing materials, and engaging with stakeholders. </w:t>
            </w:r>
          </w:p>
          <w:p w14:paraId="0787B728" w14:textId="6059970C"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Supported the development and execution of diplomatic events, including the coordination of logistics, preparation of briefing materials, and engagement with key stakeholders. </w:t>
            </w:r>
          </w:p>
          <w:p w14:paraId="7C8A22AA" w14:textId="5C5C69F4" w:rsidR="009F36CD" w:rsidRDefault="009F36CD" w:rsidP="009F36CD">
            <w:pPr>
              <w:spacing w:after="60"/>
              <w:rPr>
                <w:rFonts w:ascii="Verdana" w:hAnsi="Verdana"/>
                <w:sz w:val="21"/>
                <w:szCs w:val="21"/>
                <w:lang w:val="en-GB"/>
              </w:rPr>
            </w:pPr>
            <w:r w:rsidRPr="009F36CD">
              <w:rPr>
                <w:rFonts w:ascii="Verdana" w:hAnsi="Verdana"/>
                <w:sz w:val="21"/>
                <w:szCs w:val="21"/>
                <w:lang w:val="en-GB"/>
              </w:rPr>
              <w:t>Full- or part-time: Part time</w:t>
            </w:r>
          </w:p>
          <w:p w14:paraId="2EC20792" w14:textId="068F67A3" w:rsidR="009F36CD" w:rsidRDefault="009F36CD" w:rsidP="009F36CD">
            <w:pPr>
              <w:spacing w:after="60"/>
              <w:rPr>
                <w:rFonts w:ascii="Verdana" w:hAnsi="Verdana"/>
                <w:sz w:val="21"/>
                <w:szCs w:val="21"/>
                <w:lang w:val="en-GB"/>
              </w:rPr>
            </w:pPr>
            <w:r>
              <w:rPr>
                <w:rFonts w:ascii="Verdana" w:hAnsi="Verdana"/>
                <w:sz w:val="21"/>
                <w:szCs w:val="21"/>
                <w:lang w:val="en-GB"/>
              </w:rPr>
              <w:t>2015-2015</w:t>
            </w:r>
          </w:p>
          <w:p w14:paraId="5AE9C13F" w14:textId="46183C61" w:rsidR="009F36CD" w:rsidRPr="009F36CD" w:rsidRDefault="009F36CD" w:rsidP="009F36CD">
            <w:pPr>
              <w:spacing w:after="60"/>
              <w:rPr>
                <w:rFonts w:ascii="Verdana" w:hAnsi="Verdana"/>
                <w:sz w:val="21"/>
                <w:szCs w:val="21"/>
                <w:lang w:val="en-GB"/>
              </w:rPr>
            </w:pPr>
            <w:r>
              <w:rPr>
                <w:rFonts w:ascii="Verdana" w:hAnsi="Verdana"/>
                <w:sz w:val="21"/>
                <w:szCs w:val="21"/>
                <w:lang w:val="en-GB"/>
              </w:rPr>
              <w:t>Paris, France</w:t>
            </w:r>
          </w:p>
          <w:p w14:paraId="5A60C93E" w14:textId="77777777" w:rsidR="009F36CD" w:rsidRPr="009F36CD" w:rsidRDefault="009F36CD" w:rsidP="009F36CD">
            <w:pPr>
              <w:spacing w:after="60"/>
              <w:rPr>
                <w:rFonts w:ascii="Verdana" w:hAnsi="Verdana"/>
                <w:sz w:val="21"/>
                <w:szCs w:val="21"/>
                <w:lang w:val="en-GB"/>
              </w:rPr>
            </w:pPr>
          </w:p>
          <w:p w14:paraId="4E154888" w14:textId="77777777" w:rsidR="009F36CD" w:rsidRPr="009F36CD" w:rsidRDefault="009F36CD" w:rsidP="009F36CD">
            <w:pPr>
              <w:spacing w:after="60"/>
              <w:rPr>
                <w:rFonts w:ascii="Verdana" w:hAnsi="Verdana"/>
                <w:sz w:val="21"/>
                <w:szCs w:val="21"/>
                <w:lang w:val="en-GB"/>
              </w:rPr>
            </w:pPr>
          </w:p>
          <w:p w14:paraId="218C70A9"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Name of employer: Embassy of Qatar in Argentina</w:t>
            </w:r>
          </w:p>
          <w:p w14:paraId="23CAC269"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Functional title: Political Assistant</w:t>
            </w:r>
          </w:p>
          <w:p w14:paraId="349106C5"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Main functions of position:</w:t>
            </w:r>
          </w:p>
          <w:p w14:paraId="3ABD7820" w14:textId="197298CB"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Conducted research and analysis on key political section priorities. </w:t>
            </w:r>
          </w:p>
          <w:p w14:paraId="11B6452F" w14:textId="6B25852A"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Monitored and assessed political developments in Argentina and the wider region, maintaining up-to-date knowledge of events and trends, and contributing to the development of situational awareness reports. </w:t>
            </w:r>
          </w:p>
          <w:p w14:paraId="1888E296" w14:textId="022BF368"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Drafted diplomatic documents, reports, background papers, talking points, code cables, speeches. </w:t>
            </w:r>
          </w:p>
          <w:p w14:paraId="5669450B" w14:textId="56011268"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Established and maintained effective communication channels with foreign embassies and local government officials. </w:t>
            </w:r>
          </w:p>
          <w:p w14:paraId="1F8AABD0" w14:textId="0D42C80B"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Supported the development of diplomatic events, including the coordination of logistics, the preparation of briefing materials and the management of event-day activities. </w:t>
            </w:r>
          </w:p>
          <w:p w14:paraId="25EE04DC" w14:textId="461237D2"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Assisted in the drafting and translation of official documents, such as speeches, reports, and correspondence. </w:t>
            </w:r>
          </w:p>
          <w:p w14:paraId="373D2B89" w14:textId="43F44689" w:rsidR="009F36CD" w:rsidRDefault="009F36CD" w:rsidP="009F36CD">
            <w:pPr>
              <w:spacing w:after="60"/>
              <w:rPr>
                <w:rFonts w:ascii="Verdana" w:hAnsi="Verdana"/>
                <w:sz w:val="21"/>
                <w:szCs w:val="21"/>
                <w:lang w:val="en-GB"/>
              </w:rPr>
            </w:pPr>
            <w:r w:rsidRPr="009F36CD">
              <w:rPr>
                <w:rFonts w:ascii="Verdana" w:hAnsi="Verdana"/>
                <w:sz w:val="21"/>
                <w:szCs w:val="21"/>
                <w:lang w:val="en-GB"/>
              </w:rPr>
              <w:t>Full- or part-time: Part time</w:t>
            </w:r>
          </w:p>
          <w:p w14:paraId="35B487B0" w14:textId="6293A714" w:rsidR="009F36CD" w:rsidRDefault="009F36CD" w:rsidP="009F36CD">
            <w:pPr>
              <w:spacing w:after="60"/>
              <w:rPr>
                <w:rFonts w:ascii="Verdana" w:hAnsi="Verdana"/>
                <w:sz w:val="21"/>
                <w:szCs w:val="21"/>
                <w:lang w:val="en-GB"/>
              </w:rPr>
            </w:pPr>
            <w:r>
              <w:rPr>
                <w:rFonts w:ascii="Verdana" w:hAnsi="Verdana"/>
                <w:sz w:val="21"/>
                <w:szCs w:val="21"/>
                <w:lang w:val="en-GB"/>
              </w:rPr>
              <w:t>2015-2015</w:t>
            </w:r>
          </w:p>
          <w:p w14:paraId="4DF3B271" w14:textId="792FF10C" w:rsidR="009F36CD" w:rsidRPr="009F36CD" w:rsidRDefault="009F36CD" w:rsidP="009F36CD">
            <w:pPr>
              <w:spacing w:after="60"/>
              <w:rPr>
                <w:rFonts w:ascii="Verdana" w:hAnsi="Verdana"/>
                <w:sz w:val="21"/>
                <w:szCs w:val="21"/>
                <w:lang w:val="en-GB"/>
              </w:rPr>
            </w:pPr>
            <w:r>
              <w:rPr>
                <w:rFonts w:ascii="Verdana" w:hAnsi="Verdana"/>
                <w:sz w:val="21"/>
                <w:szCs w:val="21"/>
                <w:lang w:val="en-GB"/>
              </w:rPr>
              <w:t>Buenos Aires, Argentina</w:t>
            </w:r>
          </w:p>
          <w:p w14:paraId="40BC08C7" w14:textId="77777777" w:rsidR="009F36CD" w:rsidRPr="009F36CD" w:rsidRDefault="009F36CD" w:rsidP="009F36CD">
            <w:pPr>
              <w:spacing w:after="60"/>
              <w:rPr>
                <w:rFonts w:ascii="Verdana" w:hAnsi="Verdana"/>
                <w:sz w:val="21"/>
                <w:szCs w:val="21"/>
                <w:lang w:val="en-GB"/>
              </w:rPr>
            </w:pPr>
          </w:p>
          <w:p w14:paraId="08A98440" w14:textId="77777777" w:rsidR="009F36CD" w:rsidRPr="009F36CD" w:rsidRDefault="009F36CD" w:rsidP="009F36CD">
            <w:pPr>
              <w:spacing w:after="60"/>
              <w:rPr>
                <w:rFonts w:ascii="Verdana" w:hAnsi="Verdana"/>
                <w:sz w:val="21"/>
                <w:szCs w:val="21"/>
                <w:lang w:val="en-GB"/>
              </w:rPr>
            </w:pPr>
          </w:p>
          <w:p w14:paraId="6A434970"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Name of employer: National Criminal and Correctional Court No. 8</w:t>
            </w:r>
          </w:p>
          <w:p w14:paraId="326544C0"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Functional title: Legal Assistant</w:t>
            </w:r>
          </w:p>
          <w:p w14:paraId="720B4546" w14:textId="77777777"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Main functions of position:</w:t>
            </w:r>
          </w:p>
          <w:p w14:paraId="356D923B" w14:textId="2B5063D2"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lastRenderedPageBreak/>
              <w:t xml:space="preserve">● Assisted in the management of cases involving human rights violations, corruption, drug trafficking, human trafficking. </w:t>
            </w:r>
          </w:p>
          <w:p w14:paraId="478FA864" w14:textId="435EEA54"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Conducted legal research using various databases and resources to assist attorneys in building strong cases, and provided summaries of legal findings to assist attorneys in developing case strategy. </w:t>
            </w:r>
          </w:p>
          <w:p w14:paraId="6D3BDEB0" w14:textId="46B5B148"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Assisted in preparing legal documents and exhibits, such as briefs, motions, and evidence lists, for court proceedings. </w:t>
            </w:r>
          </w:p>
          <w:p w14:paraId="2CDB0864" w14:textId="472A8ED1"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Monitored changes in criminal case law and jurisprudence, reviewed legislation, and summarized relevant updates. </w:t>
            </w:r>
          </w:p>
          <w:p w14:paraId="69DDA0F1" w14:textId="3C348DA4"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Summarized depositions, analyzed records, and performed other case-related work to support attorneys in trial preparation, such as organizing exhibits and evidence and preparing witnesses for testimony. </w:t>
            </w:r>
          </w:p>
          <w:p w14:paraId="76743BBA" w14:textId="7D772FFF" w:rsidR="009F36CD" w:rsidRPr="009F36CD" w:rsidRDefault="009F36CD" w:rsidP="009F36CD">
            <w:pPr>
              <w:spacing w:after="60"/>
              <w:rPr>
                <w:rFonts w:ascii="Verdana" w:hAnsi="Verdana"/>
                <w:sz w:val="21"/>
                <w:szCs w:val="21"/>
                <w:lang w:val="en-GB"/>
              </w:rPr>
            </w:pPr>
            <w:r w:rsidRPr="009F36CD">
              <w:rPr>
                <w:rFonts w:ascii="Verdana" w:hAnsi="Verdana"/>
                <w:sz w:val="21"/>
                <w:szCs w:val="21"/>
                <w:lang w:val="en-GB"/>
              </w:rPr>
              <w:t xml:space="preserve">● Assisted in conducting interviews with witnesses and defendants in cases of federal crimes. </w:t>
            </w:r>
          </w:p>
          <w:p w14:paraId="7C7E3981" w14:textId="77777777" w:rsidR="009F36CD" w:rsidRDefault="009F36CD" w:rsidP="009F36CD">
            <w:pPr>
              <w:spacing w:after="60"/>
              <w:rPr>
                <w:rFonts w:ascii="Verdana" w:hAnsi="Verdana"/>
                <w:sz w:val="21"/>
                <w:szCs w:val="21"/>
                <w:lang w:val="en-GB"/>
              </w:rPr>
            </w:pPr>
            <w:r w:rsidRPr="009F36CD">
              <w:rPr>
                <w:rFonts w:ascii="Verdana" w:hAnsi="Verdana"/>
                <w:sz w:val="21"/>
                <w:szCs w:val="21"/>
                <w:lang w:val="en-GB"/>
              </w:rPr>
              <w:t>Full- or part-time: Part time</w:t>
            </w:r>
          </w:p>
          <w:p w14:paraId="6FCB4830" w14:textId="77777777" w:rsidR="009F36CD" w:rsidRDefault="009F36CD" w:rsidP="009F36CD">
            <w:pPr>
              <w:spacing w:after="60"/>
              <w:rPr>
                <w:rFonts w:ascii="Verdana" w:hAnsi="Verdana"/>
                <w:sz w:val="21"/>
                <w:szCs w:val="21"/>
                <w:lang w:val="en-GB"/>
              </w:rPr>
            </w:pPr>
            <w:r>
              <w:rPr>
                <w:rFonts w:ascii="Verdana" w:hAnsi="Verdana"/>
                <w:sz w:val="21"/>
                <w:szCs w:val="21"/>
                <w:lang w:val="en-GB"/>
              </w:rPr>
              <w:t>2011-2011</w:t>
            </w:r>
          </w:p>
          <w:p w14:paraId="70AA54CE" w14:textId="3ADB6B91" w:rsidR="00AE58D4" w:rsidRPr="00057A03" w:rsidRDefault="009F36CD" w:rsidP="009F36CD">
            <w:pPr>
              <w:spacing w:after="60"/>
              <w:rPr>
                <w:rFonts w:ascii="Verdana" w:hAnsi="Verdana"/>
                <w:sz w:val="21"/>
                <w:szCs w:val="21"/>
                <w:lang w:val="en-GB"/>
              </w:rPr>
            </w:pPr>
            <w:r>
              <w:rPr>
                <w:rFonts w:ascii="Verdana" w:hAnsi="Verdana"/>
                <w:sz w:val="21"/>
                <w:szCs w:val="21"/>
                <w:lang w:val="en-GB"/>
              </w:rPr>
              <w:t>Buenos Aires, Argentina</w:t>
            </w:r>
            <w:r w:rsidR="00AE58D4"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18464D6" w14:textId="77777777" w:rsidR="00AE58D4" w:rsidRPr="00057A03" w:rsidRDefault="00AE58D4" w:rsidP="009F36CD">
            <w:pPr>
              <w:rPr>
                <w:rFonts w:ascii="Verdana" w:hAnsi="Verdana"/>
                <w:sz w:val="21"/>
                <w:szCs w:val="21"/>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F1D4546" w14:textId="77777777" w:rsidR="00AE58D4" w:rsidRPr="00057A03" w:rsidRDefault="00AE58D4" w:rsidP="009F36CD">
            <w:pPr>
              <w:rPr>
                <w:rFonts w:ascii="Verdana" w:hAnsi="Verdana"/>
                <w:sz w:val="21"/>
                <w:szCs w:val="21"/>
                <w:lang w:val="en-GB"/>
              </w:rPr>
            </w:pPr>
          </w:p>
        </w:tc>
      </w:tr>
    </w:tbl>
    <w:p w14:paraId="31CEE98E" w14:textId="77777777" w:rsidR="000A65A5" w:rsidRPr="00057A03" w:rsidRDefault="000A65A5" w:rsidP="006D28D4">
      <w:pPr>
        <w:rPr>
          <w:rFonts w:ascii="Verdana" w:hAnsi="Verdana"/>
          <w:sz w:val="21"/>
          <w:szCs w:val="21"/>
          <w:lang w:val="en-GB"/>
        </w:rPr>
      </w:pPr>
    </w:p>
    <w:p w14:paraId="69E2B0EB"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38AA25E3"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727C5705" w14:textId="77777777" w:rsidR="000A65A5" w:rsidRPr="00057A03" w:rsidRDefault="000A65A5" w:rsidP="006D28D4">
      <w:pPr>
        <w:rPr>
          <w:rFonts w:ascii="Verdana" w:hAnsi="Verdana"/>
          <w:sz w:val="21"/>
          <w:szCs w:val="21"/>
          <w:lang w:val="en-GB"/>
        </w:rPr>
      </w:pPr>
    </w:p>
    <w:p w14:paraId="272347B0"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r w:rsidR="001D2A3F">
        <w:rPr>
          <w:rFonts w:ascii="Verdana" w:hAnsi="Verdana"/>
          <w:b/>
          <w:sz w:val="21"/>
          <w:szCs w:val="21"/>
        </w:rPr>
        <w:t>:</w:t>
      </w:r>
    </w:p>
    <w:p w14:paraId="0F8201EF" w14:textId="4E77A4C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No</w:t>
      </w:r>
      <w:r w:rsidRPr="00057A03">
        <w:rPr>
          <w:rFonts w:ascii="Verdana" w:hAnsi="Verdana"/>
          <w:sz w:val="21"/>
          <w:szCs w:val="21"/>
          <w:lang w:val="en-GB"/>
        </w:rPr>
        <w:fldChar w:fldCharType="end"/>
      </w:r>
    </w:p>
    <w:p w14:paraId="0990DCE2" w14:textId="77777777" w:rsidR="00180F6A" w:rsidRPr="00057A03" w:rsidRDefault="00180F6A">
      <w:pPr>
        <w:rPr>
          <w:rFonts w:ascii="Verdana" w:hAnsi="Verdana"/>
          <w:sz w:val="21"/>
          <w:szCs w:val="21"/>
          <w:lang w:val="en-GB"/>
        </w:rPr>
      </w:pPr>
    </w:p>
    <w:p w14:paraId="15768047"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E23E3C7" w14:textId="6D56DECF"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4"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noProof/>
          <w:sz w:val="21"/>
          <w:szCs w:val="21"/>
          <w:lang w:val="en-GB"/>
        </w:rPr>
        <w:t>No</w:t>
      </w:r>
      <w:r w:rsidRPr="00057A03">
        <w:rPr>
          <w:rFonts w:ascii="Verdana" w:hAnsi="Verdana"/>
          <w:sz w:val="21"/>
          <w:szCs w:val="21"/>
          <w:lang w:val="en-GB"/>
        </w:rPr>
        <w:fldChar w:fldCharType="end"/>
      </w:r>
      <w:bookmarkEnd w:id="24"/>
    </w:p>
    <w:p w14:paraId="41E64E24" w14:textId="77777777" w:rsidR="005A38CA" w:rsidRPr="00057A03" w:rsidRDefault="005A38CA">
      <w:pPr>
        <w:rPr>
          <w:rFonts w:ascii="Verdana" w:hAnsi="Verdana"/>
          <w:sz w:val="21"/>
          <w:szCs w:val="21"/>
          <w:lang w:val="en-GB"/>
        </w:rPr>
      </w:pPr>
    </w:p>
    <w:p w14:paraId="3B5096DE"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1DB889AF" w14:textId="28AE08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noProof/>
          <w:sz w:val="21"/>
          <w:szCs w:val="21"/>
          <w:lang w:val="en-GB"/>
        </w:rPr>
        <w:t>No</w:t>
      </w:r>
      <w:r w:rsidRPr="00057A03">
        <w:rPr>
          <w:rFonts w:ascii="Verdana" w:hAnsi="Verdana"/>
          <w:sz w:val="21"/>
          <w:szCs w:val="21"/>
          <w:lang w:val="en-GB"/>
        </w:rPr>
        <w:fldChar w:fldCharType="end"/>
      </w:r>
    </w:p>
    <w:p w14:paraId="4B86B98B" w14:textId="77777777" w:rsidR="005A38CA" w:rsidRPr="00057A03" w:rsidRDefault="005A38CA">
      <w:pPr>
        <w:rPr>
          <w:rFonts w:ascii="Verdana" w:hAnsi="Verdana"/>
          <w:sz w:val="21"/>
          <w:szCs w:val="21"/>
          <w:lang w:val="en-GB"/>
        </w:rPr>
      </w:pPr>
    </w:p>
    <w:p w14:paraId="0A88E17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Does the candidate comply with the provisions in paragraph</w:t>
      </w:r>
      <w:r w:rsidR="00777863">
        <w:rPr>
          <w:rFonts w:ascii="Verdana" w:hAnsi="Verdana"/>
          <w:b/>
          <w:sz w:val="21"/>
          <w:szCs w:val="21"/>
          <w:lang w:val="en-GB"/>
        </w:rPr>
        <w:t>s</w:t>
      </w:r>
      <w:r w:rsidR="00A1658C" w:rsidRPr="00057A03">
        <w:rPr>
          <w:rFonts w:ascii="Verdana" w:hAnsi="Verdana"/>
          <w:b/>
          <w:sz w:val="21"/>
          <w:szCs w:val="21"/>
          <w:lang w:val="en-GB"/>
        </w:rPr>
        <w:t xml:space="preserve">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15D54">
        <w:rPr>
          <w:rFonts w:ascii="Verdana" w:hAnsi="Verdana"/>
          <w:b/>
          <w:sz w:val="21"/>
          <w:szCs w:val="21"/>
          <w:lang w:val="en-GB"/>
        </w:rPr>
        <w:t>;</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w:t>
      </w:r>
      <w:r w:rsidR="00115D54">
        <w:rPr>
          <w:rFonts w:ascii="Verdana" w:hAnsi="Verdana"/>
          <w:b/>
          <w:sz w:val="21"/>
          <w:szCs w:val="21"/>
          <w:lang w:val="en-GB"/>
        </w:rPr>
        <w:t xml:space="preserve">and provide </w:t>
      </w:r>
      <w:r w:rsidR="001561CB" w:rsidRPr="00057A03">
        <w:rPr>
          <w:rFonts w:ascii="Verdana" w:hAnsi="Verdana"/>
          <w:b/>
          <w:sz w:val="21"/>
          <w:szCs w:val="21"/>
          <w:lang w:val="en-GB"/>
        </w:rPr>
        <w:t>an explanation)</w:t>
      </w:r>
    </w:p>
    <w:p w14:paraId="403E4F26"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316F3222"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11E30737" w14:textId="72517C6B"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Pr>
          <w:rFonts w:ascii="Verdana" w:hAnsi="Verdana"/>
          <w:noProof/>
          <w:sz w:val="21"/>
          <w:szCs w:val="21"/>
          <w:lang w:val="en-GB"/>
        </w:rPr>
        <w:t>Yes</w:t>
      </w:r>
      <w:r w:rsidRPr="00057A03">
        <w:rPr>
          <w:rFonts w:ascii="Verdana" w:hAnsi="Verdana"/>
          <w:sz w:val="21"/>
          <w:szCs w:val="21"/>
          <w:lang w:val="en-GB"/>
        </w:rPr>
        <w:fldChar w:fldCharType="end"/>
      </w:r>
    </w:p>
    <w:p w14:paraId="4D9879AF" w14:textId="77777777" w:rsidR="005A38CA" w:rsidRPr="00057A03" w:rsidRDefault="005A38CA" w:rsidP="006D28D4">
      <w:pPr>
        <w:rPr>
          <w:rFonts w:ascii="Verdana" w:hAnsi="Verdana"/>
          <w:iCs/>
          <w:sz w:val="21"/>
          <w:szCs w:val="21"/>
          <w:lang w:val="en-GB"/>
        </w:rPr>
      </w:pPr>
    </w:p>
    <w:p w14:paraId="6D810AF5"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w:t>
      </w:r>
      <w:r w:rsidR="00D61A83">
        <w:rPr>
          <w:rFonts w:ascii="Verdana" w:hAnsi="Verdana"/>
          <w:b/>
          <w:iCs/>
          <w:sz w:val="21"/>
          <w:szCs w:val="21"/>
          <w:lang w:val="en-GB"/>
        </w:rPr>
        <w:t>,</w:t>
      </w:r>
      <w:r w:rsidR="00F63F29" w:rsidRPr="00057A03">
        <w:rPr>
          <w:rFonts w:ascii="Verdana" w:hAnsi="Verdana"/>
          <w:b/>
          <w:iCs/>
          <w:sz w:val="21"/>
          <w:szCs w:val="21"/>
          <w:lang w:val="en-GB"/>
        </w:rPr>
        <w:t xml:space="preserve">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r w:rsidR="00EF2F75">
        <w:rPr>
          <w:rFonts w:ascii="Verdana" w:hAnsi="Verdana"/>
          <w:b/>
          <w:iCs/>
          <w:sz w:val="21"/>
          <w:szCs w:val="21"/>
          <w:lang w:val="en-GB"/>
        </w:rPr>
        <w:t xml:space="preserve"> in this regard</w:t>
      </w:r>
      <w:r w:rsidR="00B009E7" w:rsidRPr="00057A03">
        <w:rPr>
          <w:rFonts w:ascii="Verdana" w:hAnsi="Verdana"/>
          <w:b/>
          <w:iCs/>
          <w:sz w:val="21"/>
          <w:szCs w:val="21"/>
          <w:lang w:val="en-GB"/>
        </w:rPr>
        <w:t>.</w:t>
      </w:r>
    </w:p>
    <w:p w14:paraId="0A8E57C9" w14:textId="07028D4F"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F36CD" w:rsidRPr="009F36CD">
        <w:rPr>
          <w:rFonts w:ascii="Verdana" w:hAnsi="Verdana"/>
          <w:sz w:val="21"/>
          <w:szCs w:val="21"/>
          <w:lang w:val="en-GB"/>
        </w:rPr>
        <w:t>N/A</w:t>
      </w:r>
      <w:r w:rsidR="009F36CD">
        <w:rPr>
          <w:rFonts w:ascii="Verdana" w:hAnsi="Verdana"/>
          <w:sz w:val="21"/>
          <w:szCs w:val="21"/>
          <w:lang w:val="en-GB"/>
        </w:rPr>
        <w:t> </w:t>
      </w:r>
      <w:r w:rsidR="009F36CD">
        <w:rPr>
          <w:rFonts w:ascii="Verdana" w:hAnsi="Verdana"/>
          <w:sz w:val="21"/>
          <w:szCs w:val="21"/>
          <w:lang w:val="en-GB"/>
        </w:rPr>
        <w:t> </w:t>
      </w:r>
      <w:r w:rsidR="009F36CD">
        <w:rPr>
          <w:rFonts w:ascii="Verdana" w:hAnsi="Verdana"/>
          <w:sz w:val="21"/>
          <w:szCs w:val="21"/>
          <w:lang w:val="en-GB"/>
        </w:rPr>
        <w:t> </w:t>
      </w:r>
      <w:r w:rsidR="009F36CD">
        <w:rPr>
          <w:rFonts w:ascii="Verdana" w:hAnsi="Verdana"/>
          <w:sz w:val="21"/>
          <w:szCs w:val="21"/>
          <w:lang w:val="en-GB"/>
        </w:rPr>
        <w:t> </w:t>
      </w:r>
      <w:r w:rsidR="009F36CD">
        <w:rPr>
          <w:rFonts w:ascii="Verdana" w:hAnsi="Verdana"/>
          <w:sz w:val="21"/>
          <w:szCs w:val="21"/>
          <w:lang w:val="en-GB"/>
        </w:rPr>
        <w:t> </w:t>
      </w:r>
      <w:r w:rsidRPr="00057A03">
        <w:rPr>
          <w:rFonts w:ascii="Verdana" w:hAnsi="Verdana"/>
          <w:sz w:val="21"/>
          <w:szCs w:val="21"/>
          <w:lang w:val="en-GB"/>
        </w:rPr>
        <w:fldChar w:fldCharType="end"/>
      </w:r>
    </w:p>
    <w:p w14:paraId="11CA7A63" w14:textId="77777777" w:rsidR="004108AE" w:rsidRDefault="004108AE" w:rsidP="006D28D4">
      <w:pPr>
        <w:rPr>
          <w:rFonts w:ascii="Verdana" w:hAnsi="Verdana"/>
          <w:sz w:val="21"/>
          <w:szCs w:val="21"/>
          <w:lang w:val="en-GB"/>
        </w:rPr>
      </w:pPr>
    </w:p>
    <w:p w14:paraId="1FC5DC91" w14:textId="77777777" w:rsidR="00BC1442" w:rsidRDefault="00BC1442" w:rsidP="006D28D4">
      <w:pPr>
        <w:rPr>
          <w:rFonts w:ascii="Verdana" w:hAnsi="Verdana"/>
          <w:sz w:val="21"/>
          <w:szCs w:val="21"/>
          <w:lang w:val="en-GB"/>
        </w:rPr>
      </w:pPr>
    </w:p>
    <w:p w14:paraId="04AB6DC9" w14:textId="77777777" w:rsidR="00FF1158" w:rsidRPr="00057A03" w:rsidRDefault="00FF1158" w:rsidP="006D28D4">
      <w:pPr>
        <w:rPr>
          <w:rFonts w:ascii="Verdana" w:hAnsi="Verdana"/>
          <w:sz w:val="21"/>
          <w:szCs w:val="21"/>
          <w:lang w:val="en-GB"/>
        </w:rPr>
      </w:pPr>
    </w:p>
    <w:p w14:paraId="3F9F79F5"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64167FD9"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20"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4E338B7C" w14:textId="77777777" w:rsidR="00716042" w:rsidRDefault="00716042" w:rsidP="00FA392D">
      <w:pPr>
        <w:rPr>
          <w:rFonts w:ascii="Verdana" w:hAnsi="Verdana"/>
          <w:b/>
          <w:iCs/>
          <w:sz w:val="21"/>
          <w:szCs w:val="21"/>
          <w:lang w:val="en-GB"/>
        </w:rPr>
      </w:pPr>
    </w:p>
    <w:p w14:paraId="2A7B0437" w14:textId="77777777" w:rsidR="002E25E9" w:rsidRPr="00057A03" w:rsidRDefault="00716042" w:rsidP="00FA392D">
      <w:pPr>
        <w:rPr>
          <w:rFonts w:ascii="Verdana" w:hAnsi="Verdana"/>
          <w:b/>
          <w:iCs/>
          <w:sz w:val="21"/>
          <w:szCs w:val="21"/>
          <w:lang w:val="en-GB"/>
        </w:rPr>
      </w:pPr>
      <w:r w:rsidRPr="00057A03">
        <w:rPr>
          <w:rFonts w:ascii="Verdana" w:hAnsi="Verdana"/>
          <w:b/>
          <w:iCs/>
          <w:sz w:val="21"/>
          <w:szCs w:val="21"/>
          <w:lang w:val="en-GB"/>
        </w:rPr>
        <w:t xml:space="preserve">I hereby 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p>
    <w:p w14:paraId="4C5D8899"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3B4E2E86" w14:textId="77777777" w:rsidR="001561CB" w:rsidRPr="00057A03" w:rsidRDefault="001561CB" w:rsidP="00FA392D">
      <w:pPr>
        <w:rPr>
          <w:rFonts w:ascii="Verdana" w:hAnsi="Verdana"/>
          <w:b/>
          <w:sz w:val="21"/>
          <w:szCs w:val="21"/>
          <w:lang w:val="en-GB"/>
        </w:rPr>
      </w:pPr>
    </w:p>
    <w:p w14:paraId="415B9575" w14:textId="3FE49A83"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F36CD">
        <w:rPr>
          <w:rFonts w:ascii="Verdana" w:hAnsi="Verdana"/>
          <w:sz w:val="21"/>
          <w:szCs w:val="21"/>
          <w:lang w:val="en-GB"/>
        </w:rPr>
        <w:t>Belén Geraldine Deriú</w:t>
      </w:r>
      <w:r w:rsidR="006F0A5A" w:rsidRPr="00057A03">
        <w:rPr>
          <w:rFonts w:ascii="Verdana" w:hAnsi="Verdana"/>
          <w:sz w:val="21"/>
          <w:szCs w:val="21"/>
          <w:lang w:val="en-GB"/>
        </w:rPr>
        <w:fldChar w:fldCharType="end"/>
      </w:r>
    </w:p>
    <w:p w14:paraId="71818DFB" w14:textId="1D992CFC"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F36CD">
        <w:rPr>
          <w:rFonts w:ascii="Verdana" w:hAnsi="Verdana"/>
          <w:sz w:val="21"/>
          <w:szCs w:val="21"/>
          <w:lang w:val="en-GB"/>
        </w:rPr>
        <w:t>07.04.2024</w:t>
      </w:r>
      <w:r w:rsidR="006F0A5A" w:rsidRPr="00057A03">
        <w:rPr>
          <w:rFonts w:ascii="Verdana" w:hAnsi="Verdana"/>
          <w:sz w:val="21"/>
          <w:szCs w:val="21"/>
          <w:lang w:val="en-GB"/>
        </w:rPr>
        <w:fldChar w:fldCharType="end"/>
      </w:r>
    </w:p>
    <w:p w14:paraId="1230C648" w14:textId="77777777" w:rsidR="001561CB" w:rsidRPr="00057A03" w:rsidRDefault="001561CB" w:rsidP="006D28D4">
      <w:pPr>
        <w:rPr>
          <w:rFonts w:ascii="Verdana" w:hAnsi="Verdana"/>
          <w:b/>
          <w:sz w:val="21"/>
          <w:szCs w:val="21"/>
          <w:lang w:val="en-GB"/>
        </w:rPr>
      </w:pPr>
    </w:p>
    <w:p w14:paraId="74336170"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AE5ACC">
      <w:headerReference w:type="default" r:id="rId21"/>
      <w:footerReference w:type="default" r:id="rId22"/>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E21D" w14:textId="77777777" w:rsidR="00AE5ACC" w:rsidRDefault="00AE5ACC" w:rsidP="00A027D4">
      <w:r>
        <w:separator/>
      </w:r>
    </w:p>
  </w:endnote>
  <w:endnote w:type="continuationSeparator" w:id="0">
    <w:p w14:paraId="45EBEFA4" w14:textId="77777777" w:rsidR="00AE5ACC" w:rsidRDefault="00AE5ACC"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215D"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0A169D7E"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FFBD" w14:textId="77777777" w:rsidR="00AE5ACC" w:rsidRDefault="00AE5ACC" w:rsidP="00A027D4">
      <w:r>
        <w:separator/>
      </w:r>
    </w:p>
  </w:footnote>
  <w:footnote w:type="continuationSeparator" w:id="0">
    <w:p w14:paraId="31600AA7" w14:textId="77777777" w:rsidR="00AE5ACC" w:rsidRDefault="00AE5ACC" w:rsidP="00A027D4">
      <w:r>
        <w:continuationSeparator/>
      </w:r>
    </w:p>
  </w:footnote>
  <w:footnote w:id="1">
    <w:p w14:paraId="77041D67"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w:t>
      </w:r>
      <w:r w:rsidR="00191BBF">
        <w:rPr>
          <w:rFonts w:ascii="Verdana" w:hAnsi="Verdana"/>
          <w:color w:val="000000"/>
          <w:sz w:val="18"/>
          <w:szCs w:val="18"/>
        </w:rPr>
        <w:t>administrative</w:t>
      </w:r>
      <w:r w:rsidRPr="00810CD8">
        <w:rPr>
          <w:rFonts w:ascii="Verdana" w:hAnsi="Verdana"/>
          <w:color w:val="000000"/>
          <w:sz w:val="18"/>
          <w:szCs w:val="18"/>
        </w:rPr>
        <w:t xml:space="preserve">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73E8F9BE"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004D005B">
        <w:rPr>
          <w:rFonts w:ascii="Verdana" w:hAnsi="Verdana"/>
          <w:b/>
          <w:sz w:val="18"/>
          <w:szCs w:val="18"/>
          <w:u w:val="single"/>
        </w:rPr>
        <w:t>mandate-specific 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416BE9E4" w14:textId="77777777" w:rsidTr="00852107">
      <w:trPr>
        <w:jc w:val="center"/>
      </w:trPr>
      <w:tc>
        <w:tcPr>
          <w:tcW w:w="10361" w:type="dxa"/>
          <w:shd w:val="clear" w:color="auto" w:fill="E7E6E6"/>
        </w:tcPr>
        <w:p w14:paraId="2D808EF4"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37F8EDAC" w14:textId="77777777" w:rsidR="006A58C2" w:rsidRDefault="00CC36D2" w:rsidP="00356BF6">
          <w:pPr>
            <w:spacing w:before="60" w:after="60"/>
            <w:jc w:val="center"/>
            <w:rPr>
              <w:rFonts w:ascii="Verdana" w:hAnsi="Verdana"/>
              <w:b/>
              <w:bCs/>
              <w:sz w:val="21"/>
              <w:szCs w:val="21"/>
              <w:lang w:val="en-GB"/>
            </w:rPr>
          </w:pPr>
          <w:r w:rsidRPr="00CC36D2">
            <w:rPr>
              <w:rFonts w:ascii="Verdana" w:hAnsi="Verdana"/>
              <w:b/>
              <w:bCs/>
              <w:sz w:val="21"/>
              <w:szCs w:val="21"/>
              <w:lang w:val="en-GB"/>
            </w:rPr>
            <w:t xml:space="preserve">Working Group on the use of mercenaries as a means of violating human rights and impeding the exercise of the right of peoples to self-determination, </w:t>
          </w:r>
          <w:r>
            <w:rPr>
              <w:rFonts w:ascii="Verdana" w:hAnsi="Verdana"/>
              <w:b/>
              <w:bCs/>
              <w:sz w:val="21"/>
              <w:szCs w:val="21"/>
              <w:lang w:val="en-GB"/>
            </w:rPr>
            <w:br/>
          </w:r>
          <w:r w:rsidRPr="00CC36D2">
            <w:rPr>
              <w:rFonts w:ascii="Verdana" w:hAnsi="Verdana"/>
              <w:b/>
              <w:bCs/>
              <w:sz w:val="21"/>
              <w:szCs w:val="21"/>
              <w:lang w:val="en-GB"/>
            </w:rPr>
            <w:t>member from Western European and other States</w:t>
          </w:r>
        </w:p>
        <w:p w14:paraId="63C2C0D0" w14:textId="77777777" w:rsidR="00311DD4" w:rsidRPr="00BC3569" w:rsidRDefault="00BB7291" w:rsidP="006A58C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4929D2">
            <w:rPr>
              <w:rFonts w:ascii="Verdana" w:eastAsia="Times New Roman" w:hAnsi="Verdana" w:cs="Arial"/>
              <w:i/>
              <w:sz w:val="20"/>
              <w:szCs w:val="20"/>
              <w:lang w:eastAsia="en-GB"/>
            </w:rPr>
            <w:t>6</w:t>
          </w:r>
          <w:r w:rsidR="0025623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63F8B31B" w14:textId="77777777" w:rsidR="008F0A40" w:rsidRPr="009A609A" w:rsidDel="006816BD" w:rsidRDefault="008F0A40" w:rsidP="00EA274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F22A7"/>
    <w:multiLevelType w:val="hybridMultilevel"/>
    <w:tmpl w:val="32A40EFE"/>
    <w:lvl w:ilvl="0" w:tplc="B4C2E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1" w15:restartNumberingAfterBreak="0">
    <w:nsid w:val="60F3149C"/>
    <w:multiLevelType w:val="hybridMultilevel"/>
    <w:tmpl w:val="F1AE221E"/>
    <w:lvl w:ilvl="0" w:tplc="A484EE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8338F6"/>
    <w:multiLevelType w:val="hybridMultilevel"/>
    <w:tmpl w:val="ABA2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67710837">
    <w:abstractNumId w:val="20"/>
  </w:num>
  <w:num w:numId="2" w16cid:durableId="507722352">
    <w:abstractNumId w:val="19"/>
  </w:num>
  <w:num w:numId="3" w16cid:durableId="185339239">
    <w:abstractNumId w:val="13"/>
  </w:num>
  <w:num w:numId="4" w16cid:durableId="1408068611">
    <w:abstractNumId w:val="11"/>
  </w:num>
  <w:num w:numId="5" w16cid:durableId="1833333517">
    <w:abstractNumId w:val="24"/>
  </w:num>
  <w:num w:numId="6" w16cid:durableId="198789178">
    <w:abstractNumId w:val="3"/>
  </w:num>
  <w:num w:numId="7" w16cid:durableId="408888464">
    <w:abstractNumId w:val="4"/>
  </w:num>
  <w:num w:numId="8" w16cid:durableId="1488279375">
    <w:abstractNumId w:val="2"/>
  </w:num>
  <w:num w:numId="9" w16cid:durableId="862010495">
    <w:abstractNumId w:val="22"/>
  </w:num>
  <w:num w:numId="10" w16cid:durableId="423260888">
    <w:abstractNumId w:val="5"/>
  </w:num>
  <w:num w:numId="11" w16cid:durableId="184292260">
    <w:abstractNumId w:val="18"/>
  </w:num>
  <w:num w:numId="12" w16cid:durableId="1103501738">
    <w:abstractNumId w:val="25"/>
  </w:num>
  <w:num w:numId="13" w16cid:durableId="926311322">
    <w:abstractNumId w:val="15"/>
  </w:num>
  <w:num w:numId="14" w16cid:durableId="1712997537">
    <w:abstractNumId w:val="17"/>
  </w:num>
  <w:num w:numId="15" w16cid:durableId="363017469">
    <w:abstractNumId w:val="14"/>
  </w:num>
  <w:num w:numId="16" w16cid:durableId="468131668">
    <w:abstractNumId w:val="1"/>
  </w:num>
  <w:num w:numId="17" w16cid:durableId="118374955">
    <w:abstractNumId w:val="10"/>
  </w:num>
  <w:num w:numId="18" w16cid:durableId="572468659">
    <w:abstractNumId w:val="9"/>
  </w:num>
  <w:num w:numId="19" w16cid:durableId="2026785750">
    <w:abstractNumId w:val="6"/>
  </w:num>
  <w:num w:numId="20" w16cid:durableId="278922357">
    <w:abstractNumId w:val="16"/>
  </w:num>
  <w:num w:numId="21" w16cid:durableId="585455558">
    <w:abstractNumId w:val="12"/>
  </w:num>
  <w:num w:numId="22" w16cid:durableId="467863073">
    <w:abstractNumId w:val="7"/>
  </w:num>
  <w:num w:numId="23" w16cid:durableId="1245260487">
    <w:abstractNumId w:val="0"/>
  </w:num>
  <w:num w:numId="24" w16cid:durableId="1337073784">
    <w:abstractNumId w:val="21"/>
  </w:num>
  <w:num w:numId="25" w16cid:durableId="1949969359">
    <w:abstractNumId w:val="8"/>
  </w:num>
  <w:num w:numId="26" w16cid:durableId="1080297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CuLnixKqJRiqEwYnbDb9tmIRD7CKknh+ExRfdj1OW2ndGpmud86hSmuHWMZTL/V2RwiBWH7EQw7i0/cOHmjg==" w:salt="BBK1c5LLaLqfdbXzsJ60Sg=="/>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223CF"/>
    <w:rsid w:val="000260B9"/>
    <w:rsid w:val="000266C9"/>
    <w:rsid w:val="00030817"/>
    <w:rsid w:val="000317AA"/>
    <w:rsid w:val="00032287"/>
    <w:rsid w:val="00033651"/>
    <w:rsid w:val="0003388C"/>
    <w:rsid w:val="000355C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54C6"/>
    <w:rsid w:val="000668F7"/>
    <w:rsid w:val="000718F1"/>
    <w:rsid w:val="0007206A"/>
    <w:rsid w:val="00074EAC"/>
    <w:rsid w:val="0007620D"/>
    <w:rsid w:val="0008129E"/>
    <w:rsid w:val="00092905"/>
    <w:rsid w:val="00097D2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5D3A"/>
    <w:rsid w:val="000D7CB3"/>
    <w:rsid w:val="000E0BA0"/>
    <w:rsid w:val="000E567F"/>
    <w:rsid w:val="000E65C6"/>
    <w:rsid w:val="000E6B41"/>
    <w:rsid w:val="000F06E6"/>
    <w:rsid w:val="000F35EF"/>
    <w:rsid w:val="000F4166"/>
    <w:rsid w:val="00102B85"/>
    <w:rsid w:val="00105E60"/>
    <w:rsid w:val="00113199"/>
    <w:rsid w:val="001133BA"/>
    <w:rsid w:val="00113FE5"/>
    <w:rsid w:val="00115148"/>
    <w:rsid w:val="0011581D"/>
    <w:rsid w:val="00115D54"/>
    <w:rsid w:val="001171ED"/>
    <w:rsid w:val="00120106"/>
    <w:rsid w:val="0012246C"/>
    <w:rsid w:val="001239E6"/>
    <w:rsid w:val="00131D52"/>
    <w:rsid w:val="00133816"/>
    <w:rsid w:val="0013407E"/>
    <w:rsid w:val="00134144"/>
    <w:rsid w:val="00136C1F"/>
    <w:rsid w:val="00137067"/>
    <w:rsid w:val="00141DB8"/>
    <w:rsid w:val="001423D1"/>
    <w:rsid w:val="0014361F"/>
    <w:rsid w:val="00146937"/>
    <w:rsid w:val="0015051A"/>
    <w:rsid w:val="001561CB"/>
    <w:rsid w:val="001703E0"/>
    <w:rsid w:val="00170968"/>
    <w:rsid w:val="00171173"/>
    <w:rsid w:val="0017175B"/>
    <w:rsid w:val="00173DD8"/>
    <w:rsid w:val="00175659"/>
    <w:rsid w:val="001770E0"/>
    <w:rsid w:val="00177AA7"/>
    <w:rsid w:val="00177D52"/>
    <w:rsid w:val="00180D87"/>
    <w:rsid w:val="00180F6A"/>
    <w:rsid w:val="00182E56"/>
    <w:rsid w:val="00191BBF"/>
    <w:rsid w:val="0019247C"/>
    <w:rsid w:val="00193337"/>
    <w:rsid w:val="001938AB"/>
    <w:rsid w:val="00196DE8"/>
    <w:rsid w:val="001A0247"/>
    <w:rsid w:val="001A5A49"/>
    <w:rsid w:val="001A5B3D"/>
    <w:rsid w:val="001A7786"/>
    <w:rsid w:val="001B1248"/>
    <w:rsid w:val="001B257D"/>
    <w:rsid w:val="001B2623"/>
    <w:rsid w:val="001B4E86"/>
    <w:rsid w:val="001D139A"/>
    <w:rsid w:val="001D1CFF"/>
    <w:rsid w:val="001D2A3F"/>
    <w:rsid w:val="001D4923"/>
    <w:rsid w:val="001D6541"/>
    <w:rsid w:val="001E038A"/>
    <w:rsid w:val="001E16AC"/>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FBF"/>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232"/>
    <w:rsid w:val="00256722"/>
    <w:rsid w:val="002579C4"/>
    <w:rsid w:val="002629CE"/>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C3086"/>
    <w:rsid w:val="002C4461"/>
    <w:rsid w:val="002C68B8"/>
    <w:rsid w:val="002D4BDF"/>
    <w:rsid w:val="002E25E9"/>
    <w:rsid w:val="002E5C50"/>
    <w:rsid w:val="002E5E24"/>
    <w:rsid w:val="002E5F54"/>
    <w:rsid w:val="002E5F65"/>
    <w:rsid w:val="002E6FCD"/>
    <w:rsid w:val="002F15E1"/>
    <w:rsid w:val="002F19D8"/>
    <w:rsid w:val="002F24F9"/>
    <w:rsid w:val="002F3400"/>
    <w:rsid w:val="002F3FAA"/>
    <w:rsid w:val="00301BAC"/>
    <w:rsid w:val="0030746D"/>
    <w:rsid w:val="00311C05"/>
    <w:rsid w:val="00311DD4"/>
    <w:rsid w:val="00313626"/>
    <w:rsid w:val="003138C8"/>
    <w:rsid w:val="00313DC3"/>
    <w:rsid w:val="003147CE"/>
    <w:rsid w:val="00320981"/>
    <w:rsid w:val="003209D0"/>
    <w:rsid w:val="003224F1"/>
    <w:rsid w:val="0032288D"/>
    <w:rsid w:val="003254E1"/>
    <w:rsid w:val="00341482"/>
    <w:rsid w:val="003428CA"/>
    <w:rsid w:val="00345BAC"/>
    <w:rsid w:val="0035476D"/>
    <w:rsid w:val="00354CEB"/>
    <w:rsid w:val="003553D4"/>
    <w:rsid w:val="00356BF6"/>
    <w:rsid w:val="00360BED"/>
    <w:rsid w:val="00365A5F"/>
    <w:rsid w:val="00372E62"/>
    <w:rsid w:val="0037316D"/>
    <w:rsid w:val="0037556D"/>
    <w:rsid w:val="00375BCE"/>
    <w:rsid w:val="00377753"/>
    <w:rsid w:val="0038183B"/>
    <w:rsid w:val="00382A7F"/>
    <w:rsid w:val="00383048"/>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29D2"/>
    <w:rsid w:val="00496F31"/>
    <w:rsid w:val="004A1D7C"/>
    <w:rsid w:val="004A2F83"/>
    <w:rsid w:val="004A492D"/>
    <w:rsid w:val="004B05EC"/>
    <w:rsid w:val="004B1319"/>
    <w:rsid w:val="004B1344"/>
    <w:rsid w:val="004B4835"/>
    <w:rsid w:val="004B646C"/>
    <w:rsid w:val="004B6DE1"/>
    <w:rsid w:val="004C21AB"/>
    <w:rsid w:val="004C2270"/>
    <w:rsid w:val="004C320B"/>
    <w:rsid w:val="004C3F28"/>
    <w:rsid w:val="004D005B"/>
    <w:rsid w:val="004D13BC"/>
    <w:rsid w:val="004D3776"/>
    <w:rsid w:val="004D382A"/>
    <w:rsid w:val="004D5595"/>
    <w:rsid w:val="004D7157"/>
    <w:rsid w:val="004E099D"/>
    <w:rsid w:val="004E0C73"/>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3B1"/>
    <w:rsid w:val="00571BB5"/>
    <w:rsid w:val="00574331"/>
    <w:rsid w:val="00575346"/>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5512"/>
    <w:rsid w:val="005F71FD"/>
    <w:rsid w:val="005F7764"/>
    <w:rsid w:val="005F7B6B"/>
    <w:rsid w:val="005F7D09"/>
    <w:rsid w:val="00601A58"/>
    <w:rsid w:val="00601A7B"/>
    <w:rsid w:val="00602D1D"/>
    <w:rsid w:val="0061779E"/>
    <w:rsid w:val="006179AF"/>
    <w:rsid w:val="00622176"/>
    <w:rsid w:val="00624A07"/>
    <w:rsid w:val="00630B13"/>
    <w:rsid w:val="006342FF"/>
    <w:rsid w:val="0064286E"/>
    <w:rsid w:val="00642A5F"/>
    <w:rsid w:val="00645677"/>
    <w:rsid w:val="00647A51"/>
    <w:rsid w:val="00651256"/>
    <w:rsid w:val="006514B9"/>
    <w:rsid w:val="00654267"/>
    <w:rsid w:val="00655AAE"/>
    <w:rsid w:val="00662647"/>
    <w:rsid w:val="006726A7"/>
    <w:rsid w:val="006731D0"/>
    <w:rsid w:val="0067681A"/>
    <w:rsid w:val="00677320"/>
    <w:rsid w:val="006816BD"/>
    <w:rsid w:val="00681F3D"/>
    <w:rsid w:val="0068484A"/>
    <w:rsid w:val="00684EEE"/>
    <w:rsid w:val="006861CB"/>
    <w:rsid w:val="00694F21"/>
    <w:rsid w:val="00695A79"/>
    <w:rsid w:val="00696572"/>
    <w:rsid w:val="00697E06"/>
    <w:rsid w:val="006A1DBE"/>
    <w:rsid w:val="006A2AFE"/>
    <w:rsid w:val="006A58C2"/>
    <w:rsid w:val="006A73BA"/>
    <w:rsid w:val="006A75BF"/>
    <w:rsid w:val="006B2939"/>
    <w:rsid w:val="006B4D45"/>
    <w:rsid w:val="006B6448"/>
    <w:rsid w:val="006C01DA"/>
    <w:rsid w:val="006C1708"/>
    <w:rsid w:val="006C3802"/>
    <w:rsid w:val="006C4D79"/>
    <w:rsid w:val="006C521F"/>
    <w:rsid w:val="006C7DAE"/>
    <w:rsid w:val="006D1B41"/>
    <w:rsid w:val="006D28D4"/>
    <w:rsid w:val="006D617C"/>
    <w:rsid w:val="006D6A49"/>
    <w:rsid w:val="006D7658"/>
    <w:rsid w:val="006E1378"/>
    <w:rsid w:val="006E188F"/>
    <w:rsid w:val="006E1CD6"/>
    <w:rsid w:val="006E2500"/>
    <w:rsid w:val="006E5942"/>
    <w:rsid w:val="006E5BC3"/>
    <w:rsid w:val="006F0A5A"/>
    <w:rsid w:val="006F1013"/>
    <w:rsid w:val="006F3C8F"/>
    <w:rsid w:val="006F6640"/>
    <w:rsid w:val="0070007B"/>
    <w:rsid w:val="00702720"/>
    <w:rsid w:val="007031B6"/>
    <w:rsid w:val="007046F6"/>
    <w:rsid w:val="007059C2"/>
    <w:rsid w:val="00706A38"/>
    <w:rsid w:val="0071052A"/>
    <w:rsid w:val="00710DD6"/>
    <w:rsid w:val="00711BB1"/>
    <w:rsid w:val="00712B57"/>
    <w:rsid w:val="00712CF0"/>
    <w:rsid w:val="007149B1"/>
    <w:rsid w:val="00716042"/>
    <w:rsid w:val="00716367"/>
    <w:rsid w:val="00716E0E"/>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4D99"/>
    <w:rsid w:val="00756EBC"/>
    <w:rsid w:val="007621ED"/>
    <w:rsid w:val="00762935"/>
    <w:rsid w:val="00763CB8"/>
    <w:rsid w:val="007649F0"/>
    <w:rsid w:val="00766FC3"/>
    <w:rsid w:val="00772E80"/>
    <w:rsid w:val="00773DE3"/>
    <w:rsid w:val="0077583F"/>
    <w:rsid w:val="00776B6D"/>
    <w:rsid w:val="00777863"/>
    <w:rsid w:val="00780719"/>
    <w:rsid w:val="00785F0E"/>
    <w:rsid w:val="0078631D"/>
    <w:rsid w:val="007931DB"/>
    <w:rsid w:val="00795C26"/>
    <w:rsid w:val="007965C9"/>
    <w:rsid w:val="00797F37"/>
    <w:rsid w:val="007A49DC"/>
    <w:rsid w:val="007A4EA7"/>
    <w:rsid w:val="007A5E11"/>
    <w:rsid w:val="007A5FCB"/>
    <w:rsid w:val="007B12A8"/>
    <w:rsid w:val="007B4027"/>
    <w:rsid w:val="007B42C0"/>
    <w:rsid w:val="007B5D2E"/>
    <w:rsid w:val="007B6DD7"/>
    <w:rsid w:val="007C0986"/>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7F6F01"/>
    <w:rsid w:val="008012A7"/>
    <w:rsid w:val="008023DB"/>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4CC9"/>
    <w:rsid w:val="00855005"/>
    <w:rsid w:val="0085679F"/>
    <w:rsid w:val="00857351"/>
    <w:rsid w:val="0086130C"/>
    <w:rsid w:val="00861E1D"/>
    <w:rsid w:val="00865C26"/>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3119"/>
    <w:rsid w:val="008A423A"/>
    <w:rsid w:val="008A5E73"/>
    <w:rsid w:val="008A71A4"/>
    <w:rsid w:val="008A7441"/>
    <w:rsid w:val="008B1E2F"/>
    <w:rsid w:val="008B279D"/>
    <w:rsid w:val="008B6614"/>
    <w:rsid w:val="008B73BD"/>
    <w:rsid w:val="008B7672"/>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3934"/>
    <w:rsid w:val="00944457"/>
    <w:rsid w:val="00944ECB"/>
    <w:rsid w:val="00947AE5"/>
    <w:rsid w:val="00950B85"/>
    <w:rsid w:val="009514AD"/>
    <w:rsid w:val="00951968"/>
    <w:rsid w:val="0095369B"/>
    <w:rsid w:val="00957188"/>
    <w:rsid w:val="00964E16"/>
    <w:rsid w:val="00966081"/>
    <w:rsid w:val="0097011D"/>
    <w:rsid w:val="00974EE3"/>
    <w:rsid w:val="00974F49"/>
    <w:rsid w:val="00976A5D"/>
    <w:rsid w:val="0098057F"/>
    <w:rsid w:val="00980DEF"/>
    <w:rsid w:val="00982253"/>
    <w:rsid w:val="009937B5"/>
    <w:rsid w:val="009951D2"/>
    <w:rsid w:val="0099731F"/>
    <w:rsid w:val="009A4AE5"/>
    <w:rsid w:val="009A609A"/>
    <w:rsid w:val="009A6BA2"/>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26EC"/>
    <w:rsid w:val="009E5479"/>
    <w:rsid w:val="009E6FFA"/>
    <w:rsid w:val="009E7679"/>
    <w:rsid w:val="009F027E"/>
    <w:rsid w:val="009F0DC1"/>
    <w:rsid w:val="009F1940"/>
    <w:rsid w:val="009F1EF3"/>
    <w:rsid w:val="009F36CD"/>
    <w:rsid w:val="009F3B20"/>
    <w:rsid w:val="009F3ED9"/>
    <w:rsid w:val="00A01A37"/>
    <w:rsid w:val="00A027D4"/>
    <w:rsid w:val="00A078D4"/>
    <w:rsid w:val="00A119A7"/>
    <w:rsid w:val="00A13658"/>
    <w:rsid w:val="00A1491F"/>
    <w:rsid w:val="00A15739"/>
    <w:rsid w:val="00A1658C"/>
    <w:rsid w:val="00A2146B"/>
    <w:rsid w:val="00A233B9"/>
    <w:rsid w:val="00A24DDC"/>
    <w:rsid w:val="00A254E0"/>
    <w:rsid w:val="00A26BD6"/>
    <w:rsid w:val="00A33A04"/>
    <w:rsid w:val="00A3408B"/>
    <w:rsid w:val="00A4162A"/>
    <w:rsid w:val="00A436E4"/>
    <w:rsid w:val="00A43B30"/>
    <w:rsid w:val="00A465D8"/>
    <w:rsid w:val="00A476A6"/>
    <w:rsid w:val="00A47F28"/>
    <w:rsid w:val="00A5085D"/>
    <w:rsid w:val="00A5130C"/>
    <w:rsid w:val="00A5139E"/>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531"/>
    <w:rsid w:val="00AC2975"/>
    <w:rsid w:val="00AC3BC5"/>
    <w:rsid w:val="00AC4945"/>
    <w:rsid w:val="00AC5DE0"/>
    <w:rsid w:val="00AC7950"/>
    <w:rsid w:val="00AD1916"/>
    <w:rsid w:val="00AD2D66"/>
    <w:rsid w:val="00AD3381"/>
    <w:rsid w:val="00AD4528"/>
    <w:rsid w:val="00AE2BC9"/>
    <w:rsid w:val="00AE4671"/>
    <w:rsid w:val="00AE5572"/>
    <w:rsid w:val="00AE58D4"/>
    <w:rsid w:val="00AE5ACC"/>
    <w:rsid w:val="00AE7421"/>
    <w:rsid w:val="00AF237F"/>
    <w:rsid w:val="00AF258B"/>
    <w:rsid w:val="00AF3153"/>
    <w:rsid w:val="00AF3721"/>
    <w:rsid w:val="00AF762F"/>
    <w:rsid w:val="00B009E7"/>
    <w:rsid w:val="00B00EBD"/>
    <w:rsid w:val="00B01CE4"/>
    <w:rsid w:val="00B0285F"/>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563B"/>
    <w:rsid w:val="00B361FF"/>
    <w:rsid w:val="00B36A21"/>
    <w:rsid w:val="00B36EA2"/>
    <w:rsid w:val="00B4244C"/>
    <w:rsid w:val="00B42700"/>
    <w:rsid w:val="00B42CEC"/>
    <w:rsid w:val="00B51461"/>
    <w:rsid w:val="00B5169A"/>
    <w:rsid w:val="00B53DD8"/>
    <w:rsid w:val="00B67A9C"/>
    <w:rsid w:val="00B74279"/>
    <w:rsid w:val="00B80AD8"/>
    <w:rsid w:val="00B80D36"/>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1C71"/>
    <w:rsid w:val="00BF2E26"/>
    <w:rsid w:val="00BF43B9"/>
    <w:rsid w:val="00BF4996"/>
    <w:rsid w:val="00C01FB8"/>
    <w:rsid w:val="00C035A9"/>
    <w:rsid w:val="00C0374C"/>
    <w:rsid w:val="00C052E7"/>
    <w:rsid w:val="00C05F89"/>
    <w:rsid w:val="00C069D5"/>
    <w:rsid w:val="00C07088"/>
    <w:rsid w:val="00C075E0"/>
    <w:rsid w:val="00C10617"/>
    <w:rsid w:val="00C135A7"/>
    <w:rsid w:val="00C15B90"/>
    <w:rsid w:val="00C15EFF"/>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565B"/>
    <w:rsid w:val="00C56470"/>
    <w:rsid w:val="00C567E7"/>
    <w:rsid w:val="00C57CAC"/>
    <w:rsid w:val="00C57D70"/>
    <w:rsid w:val="00C612C6"/>
    <w:rsid w:val="00C61AFD"/>
    <w:rsid w:val="00C65BEE"/>
    <w:rsid w:val="00C67475"/>
    <w:rsid w:val="00C709B6"/>
    <w:rsid w:val="00C72A36"/>
    <w:rsid w:val="00C740FB"/>
    <w:rsid w:val="00C74B86"/>
    <w:rsid w:val="00C767BA"/>
    <w:rsid w:val="00C80E70"/>
    <w:rsid w:val="00C821F7"/>
    <w:rsid w:val="00C824A8"/>
    <w:rsid w:val="00C85F1D"/>
    <w:rsid w:val="00C86485"/>
    <w:rsid w:val="00C87081"/>
    <w:rsid w:val="00C9658A"/>
    <w:rsid w:val="00CA04F4"/>
    <w:rsid w:val="00CA0E15"/>
    <w:rsid w:val="00CA114C"/>
    <w:rsid w:val="00CA12D6"/>
    <w:rsid w:val="00CA1779"/>
    <w:rsid w:val="00CA3FC4"/>
    <w:rsid w:val="00CB02F0"/>
    <w:rsid w:val="00CB1195"/>
    <w:rsid w:val="00CB393E"/>
    <w:rsid w:val="00CB58ED"/>
    <w:rsid w:val="00CB62D9"/>
    <w:rsid w:val="00CB6BEE"/>
    <w:rsid w:val="00CB7903"/>
    <w:rsid w:val="00CC0B8C"/>
    <w:rsid w:val="00CC36D2"/>
    <w:rsid w:val="00CD57EF"/>
    <w:rsid w:val="00CE0D14"/>
    <w:rsid w:val="00CE235C"/>
    <w:rsid w:val="00CE3B1F"/>
    <w:rsid w:val="00CE3EB7"/>
    <w:rsid w:val="00CE4873"/>
    <w:rsid w:val="00CE4945"/>
    <w:rsid w:val="00CE56B3"/>
    <w:rsid w:val="00CE5DFF"/>
    <w:rsid w:val="00CE61F9"/>
    <w:rsid w:val="00CE73D1"/>
    <w:rsid w:val="00CF2D51"/>
    <w:rsid w:val="00CF31BE"/>
    <w:rsid w:val="00CF3DA8"/>
    <w:rsid w:val="00CF3F18"/>
    <w:rsid w:val="00CF600D"/>
    <w:rsid w:val="00CF77D7"/>
    <w:rsid w:val="00D0085A"/>
    <w:rsid w:val="00D01F35"/>
    <w:rsid w:val="00D059F4"/>
    <w:rsid w:val="00D1206F"/>
    <w:rsid w:val="00D12490"/>
    <w:rsid w:val="00D1471D"/>
    <w:rsid w:val="00D2004C"/>
    <w:rsid w:val="00D2007E"/>
    <w:rsid w:val="00D259B6"/>
    <w:rsid w:val="00D331C8"/>
    <w:rsid w:val="00D33A90"/>
    <w:rsid w:val="00D40184"/>
    <w:rsid w:val="00D40764"/>
    <w:rsid w:val="00D40E00"/>
    <w:rsid w:val="00D505C5"/>
    <w:rsid w:val="00D509FC"/>
    <w:rsid w:val="00D60F24"/>
    <w:rsid w:val="00D61A83"/>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503F"/>
    <w:rsid w:val="00DA64A1"/>
    <w:rsid w:val="00DB3D27"/>
    <w:rsid w:val="00DB4BA5"/>
    <w:rsid w:val="00DB7255"/>
    <w:rsid w:val="00DC3EFE"/>
    <w:rsid w:val="00DC40EA"/>
    <w:rsid w:val="00DC42F0"/>
    <w:rsid w:val="00DC6FA7"/>
    <w:rsid w:val="00DC7C8D"/>
    <w:rsid w:val="00DD0E4B"/>
    <w:rsid w:val="00DD1364"/>
    <w:rsid w:val="00DD255D"/>
    <w:rsid w:val="00DD2EDE"/>
    <w:rsid w:val="00DD3DE1"/>
    <w:rsid w:val="00DD6A83"/>
    <w:rsid w:val="00DE2726"/>
    <w:rsid w:val="00DE4358"/>
    <w:rsid w:val="00DE4EAC"/>
    <w:rsid w:val="00DE5B06"/>
    <w:rsid w:val="00DF531E"/>
    <w:rsid w:val="00DF63EF"/>
    <w:rsid w:val="00E07DA1"/>
    <w:rsid w:val="00E118E4"/>
    <w:rsid w:val="00E12C70"/>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6602"/>
    <w:rsid w:val="00E51794"/>
    <w:rsid w:val="00E522EE"/>
    <w:rsid w:val="00E546B5"/>
    <w:rsid w:val="00E61AE6"/>
    <w:rsid w:val="00E634CC"/>
    <w:rsid w:val="00E63562"/>
    <w:rsid w:val="00E63D47"/>
    <w:rsid w:val="00E66339"/>
    <w:rsid w:val="00E66C7D"/>
    <w:rsid w:val="00E71250"/>
    <w:rsid w:val="00E72982"/>
    <w:rsid w:val="00E85407"/>
    <w:rsid w:val="00E85A25"/>
    <w:rsid w:val="00E87B06"/>
    <w:rsid w:val="00E91988"/>
    <w:rsid w:val="00E96CBA"/>
    <w:rsid w:val="00E972B6"/>
    <w:rsid w:val="00EA0CE9"/>
    <w:rsid w:val="00EA13B5"/>
    <w:rsid w:val="00EA2743"/>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F05F6"/>
    <w:rsid w:val="00EF2F75"/>
    <w:rsid w:val="00EF4AA6"/>
    <w:rsid w:val="00EF7A18"/>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578B3"/>
    <w:rsid w:val="00F613A5"/>
    <w:rsid w:val="00F61495"/>
    <w:rsid w:val="00F61ED7"/>
    <w:rsid w:val="00F63F29"/>
    <w:rsid w:val="00F649AF"/>
    <w:rsid w:val="00F65A73"/>
    <w:rsid w:val="00F70C5C"/>
    <w:rsid w:val="00F71F2F"/>
    <w:rsid w:val="00F736AC"/>
    <w:rsid w:val="00F77058"/>
    <w:rsid w:val="00F817D2"/>
    <w:rsid w:val="00F81DD6"/>
    <w:rsid w:val="00F82994"/>
    <w:rsid w:val="00F8618A"/>
    <w:rsid w:val="00F928C9"/>
    <w:rsid w:val="00F93FC5"/>
    <w:rsid w:val="00F9536D"/>
    <w:rsid w:val="00F959F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D56EE"/>
    <w:rsid w:val="00FE04B4"/>
    <w:rsid w:val="00FE070F"/>
    <w:rsid w:val="00FF1158"/>
    <w:rsid w:val="00FF1A6C"/>
    <w:rsid w:val="00FF3AAE"/>
    <w:rsid w:val="00FF5143"/>
    <w:rsid w:val="00FF558C"/>
    <w:rsid w:val="00FF66A9"/>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B567"/>
  <w15:chartTrackingRefBased/>
  <w15:docId w15:val="{08B5467F-A058-4991-9C24-8D8EDB7E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B3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character" w:styleId="UnresolvedMention">
    <w:name w:val="Unresolved Mention"/>
    <w:uiPriority w:val="99"/>
    <w:semiHidden/>
    <w:unhideWhenUsed/>
    <w:rsid w:val="00DD1364"/>
    <w:rPr>
      <w:color w:val="605E5C"/>
      <w:shd w:val="clear" w:color="auto" w:fill="E1DFDD"/>
    </w:rPr>
  </w:style>
  <w:style w:type="paragraph" w:styleId="ListParagraph">
    <w:name w:val="List Paragraph"/>
    <w:basedOn w:val="Normal"/>
    <w:uiPriority w:val="34"/>
    <w:qFormat/>
    <w:rsid w:val="00A43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hrc56" TargetMode="External"/><Relationship Id="rId18" Type="http://schemas.openxmlformats.org/officeDocument/2006/relationships/hyperlink" Target="https://www.ohchr.org/en/hr-bodies/hrc/sp/basic-information-selection-independent-exper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orms.office.com/e/bHam2sbk5s"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s://www.un.org/dgacm/content/regional-groups" TargetMode="External"/><Relationship Id="rId20" Type="http://schemas.openxmlformats.org/officeDocument/2006/relationships/hyperlink" Target="mailto:ohchr-hrcspecialprocedures@u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2" ma:contentTypeDescription="Create a new document." ma:contentTypeScope="" ma:versionID="01cab4319331c756478aa06303ea7b6f">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5de2eab284d901107e70e5223bf46eb"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DE9AB-D9B5-480E-9B1A-4A56271EB7B7}">
  <ds:schemaRefs>
    <ds:schemaRef ds:uri="http://schemas.microsoft.com/sharepoint/v3/contenttype/forms"/>
  </ds:schemaRefs>
</ds:datastoreItem>
</file>

<file path=customXml/itemProps2.xml><?xml version="1.0" encoding="utf-8"?>
<ds:datastoreItem xmlns:ds="http://schemas.openxmlformats.org/officeDocument/2006/customXml" ds:itemID="{7A8FAB34-AB52-4520-9111-C4FCFC2D37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8551A-08D7-4F86-85F7-98580D9682E5}">
  <ds:schemaRefs>
    <ds:schemaRef ds:uri="http://schemas.openxmlformats.org/officeDocument/2006/bibliography"/>
  </ds:schemaRefs>
</ds:datastoreItem>
</file>

<file path=customXml/itemProps4.xml><?xml version="1.0" encoding="utf-8"?>
<ds:datastoreItem xmlns:ds="http://schemas.openxmlformats.org/officeDocument/2006/customXml" ds:itemID="{24BF7489-91F5-49C6-BD80-9F99095648D4}">
  <ds:schemaRefs>
    <ds:schemaRef ds:uri="http://schemas.microsoft.com/office/2006/metadata/longProperties"/>
  </ds:schemaRefs>
</ds:datastoreItem>
</file>

<file path=customXml/itemProps5.xml><?xml version="1.0" encoding="utf-8"?>
<ds:datastoreItem xmlns:ds="http://schemas.openxmlformats.org/officeDocument/2006/customXml" ds:itemID="{675D86C6-9374-4230-95C9-52058BEEF7A1}"/>
</file>

<file path=docProps/app.xml><?xml version="1.0" encoding="utf-8"?>
<Properties xmlns="http://schemas.openxmlformats.org/officeDocument/2006/extended-properties" xmlns:vt="http://schemas.openxmlformats.org/officeDocument/2006/docPropsVTypes">
  <Template>Normal</Template>
  <TotalTime>23</TotalTime>
  <Pages>19</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37312</CharactersWithSpaces>
  <SharedDoc>false</SharedDoc>
  <HLinks>
    <vt:vector size="54" baseType="variant">
      <vt:variant>
        <vt:i4>2687067</vt:i4>
      </vt:variant>
      <vt:variant>
        <vt:i4>503</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https://www.ohchr.org/en/hr-bodies/hrc/sp/hrc56</vt:lpwstr>
      </vt:variant>
      <vt:variant>
        <vt:lpwstr/>
      </vt:variant>
      <vt:variant>
        <vt:i4>5898257</vt:i4>
      </vt:variant>
      <vt:variant>
        <vt:i4>0</vt:i4>
      </vt:variant>
      <vt:variant>
        <vt:i4>0</vt:i4>
      </vt:variant>
      <vt:variant>
        <vt:i4>5</vt:i4>
      </vt:variant>
      <vt:variant>
        <vt:lpwstr>https://forms.office.com/e/bHam2sbk5s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Belen Geraldine Deriu</cp:lastModifiedBy>
  <cp:revision>4</cp:revision>
  <cp:lastPrinted>2023-04-28T19:01:00Z</cp:lastPrinted>
  <dcterms:created xsi:type="dcterms:W3CDTF">2024-04-07T07:43:00Z</dcterms:created>
  <dcterms:modified xsi:type="dcterms:W3CDTF">2024-04-07T09:02:00Z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Petra Ticha</vt:lpwstr>
  </property>
  <property fmtid="{D5CDD505-2E9C-101B-9397-08002B2CF9AE}" pid="3" name="Order">
    <vt:lpwstr>100.000000000000</vt:lpwstr>
  </property>
  <property fmtid="{D5CDD505-2E9C-101B-9397-08002B2CF9AE}" pid="4" name="display_urn:schemas-microsoft-com:office:office#Author">
    <vt:lpwstr>OHCHR</vt:lpwstr>
  </property>
  <property fmtid="{D5CDD505-2E9C-101B-9397-08002B2CF9AE}" pid="5" name="MediaServiceImageTags">
    <vt:lpwstr/>
  </property>
  <property fmtid="{D5CDD505-2E9C-101B-9397-08002B2CF9AE}" pid="6" name="ContentTypeId">
    <vt:lpwstr>0x0101002B37726B55E6154097C16DE6D2BDFD68</vt:lpwstr>
  </property>
</Properties>
</file>